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308" w:rsidRDefault="00B53308" w:rsidP="00B53308">
      <w:pPr>
        <w:spacing w:line="23" w:lineRule="atLeast"/>
        <w:jc w:val="both"/>
        <w:rPr>
          <w:rFonts w:ascii="Bookman Old Style" w:hAnsi="Bookman Old Style"/>
          <w:b/>
          <w:color w:val="000000" w:themeColor="text1"/>
          <w:sz w:val="20"/>
          <w:szCs w:val="20"/>
          <w:lang w:val="es-ES" w:eastAsia="es-ES"/>
        </w:rPr>
      </w:pPr>
      <w:r w:rsidRPr="00194014">
        <w:rPr>
          <w:rFonts w:ascii="Bookman Old Style" w:hAnsi="Bookman Old Style"/>
          <w:b/>
          <w:bCs/>
          <w:color w:val="000000" w:themeColor="text1"/>
          <w:sz w:val="20"/>
          <w:szCs w:val="20"/>
          <w:u w:val="single"/>
          <w:lang w:val="es-ES" w:eastAsia="es-ES"/>
        </w:rPr>
        <w:t xml:space="preserve">ACTA MUNICIPAL NÚMERO </w:t>
      </w:r>
      <w:r>
        <w:rPr>
          <w:rFonts w:ascii="Bookman Old Style" w:hAnsi="Bookman Old Style"/>
          <w:b/>
          <w:bCs/>
          <w:color w:val="000000" w:themeColor="text1"/>
          <w:sz w:val="20"/>
          <w:szCs w:val="20"/>
          <w:u w:val="single"/>
          <w:lang w:val="es-ES" w:eastAsia="es-ES"/>
        </w:rPr>
        <w:t>DIECISEIS</w:t>
      </w:r>
      <w:r w:rsidRPr="00194014">
        <w:rPr>
          <w:rFonts w:ascii="Bookman Old Style" w:hAnsi="Bookman Old Style"/>
          <w:b/>
          <w:bCs/>
          <w:color w:val="000000" w:themeColor="text1"/>
          <w:sz w:val="20"/>
          <w:szCs w:val="20"/>
          <w:u w:val="single"/>
          <w:lang w:val="es-ES" w:eastAsia="es-ES"/>
        </w:rPr>
        <w:t>.</w:t>
      </w:r>
      <w:r w:rsidRPr="00194014">
        <w:rPr>
          <w:rFonts w:ascii="Bookman Old Style" w:hAnsi="Bookman Old Style"/>
          <w:b/>
          <w:color w:val="000000" w:themeColor="text1"/>
          <w:sz w:val="20"/>
          <w:szCs w:val="20"/>
          <w:lang w:val="es-ES" w:eastAsia="es-ES"/>
        </w:rPr>
        <w:t xml:space="preserve">- Sesión </w:t>
      </w:r>
      <w:r>
        <w:rPr>
          <w:rFonts w:ascii="Bookman Old Style" w:hAnsi="Bookman Old Style"/>
          <w:b/>
          <w:color w:val="000000" w:themeColor="text1"/>
          <w:sz w:val="20"/>
          <w:szCs w:val="20"/>
          <w:lang w:val="es-ES" w:eastAsia="es-ES"/>
        </w:rPr>
        <w:t>O</w:t>
      </w:r>
      <w:r w:rsidRPr="00194014">
        <w:rPr>
          <w:rFonts w:ascii="Bookman Old Style" w:hAnsi="Bookman Old Style"/>
          <w:b/>
          <w:color w:val="000000" w:themeColor="text1"/>
          <w:sz w:val="20"/>
          <w:szCs w:val="20"/>
          <w:lang w:val="es-ES" w:eastAsia="es-ES"/>
        </w:rPr>
        <w:t xml:space="preserve">rdinaria Celebrada por El Concejo Municipal de la Ciudad de Armenia, Departamento de Sonsonate, a las </w:t>
      </w:r>
      <w:r>
        <w:rPr>
          <w:rFonts w:ascii="Bookman Old Style" w:hAnsi="Bookman Old Style"/>
          <w:b/>
          <w:color w:val="000000" w:themeColor="text1"/>
          <w:sz w:val="20"/>
          <w:szCs w:val="20"/>
          <w:lang w:val="es-ES" w:eastAsia="es-ES"/>
        </w:rPr>
        <w:t>QUINCE,</w:t>
      </w:r>
      <w:r w:rsidRPr="00194014">
        <w:rPr>
          <w:rFonts w:ascii="Bookman Old Style" w:hAnsi="Bookman Old Style"/>
          <w:b/>
          <w:color w:val="000000" w:themeColor="text1"/>
          <w:sz w:val="20"/>
          <w:szCs w:val="20"/>
          <w:lang w:val="es-ES" w:eastAsia="es-ES"/>
        </w:rPr>
        <w:t xml:space="preserve"> horas del día MARTES </w:t>
      </w:r>
      <w:r>
        <w:rPr>
          <w:rFonts w:ascii="Bookman Old Style" w:hAnsi="Bookman Old Style"/>
          <w:b/>
          <w:color w:val="000000" w:themeColor="text1"/>
          <w:sz w:val="20"/>
          <w:szCs w:val="20"/>
          <w:lang w:val="es-ES" w:eastAsia="es-ES"/>
        </w:rPr>
        <w:t xml:space="preserve">DIECIOCHO </w:t>
      </w:r>
      <w:r w:rsidRPr="00194014">
        <w:rPr>
          <w:rFonts w:ascii="Bookman Old Style" w:hAnsi="Bookman Old Style"/>
          <w:b/>
          <w:color w:val="000000" w:themeColor="text1"/>
          <w:sz w:val="20"/>
          <w:szCs w:val="20"/>
          <w:lang w:val="es-ES" w:eastAsia="es-ES"/>
        </w:rPr>
        <w:t xml:space="preserve">del mes de AGOSTO del año dos mil quince.- Reunidos los Miembros del Concejo Municipal, convocados al efecto por el Señor Alcalde Municipal  Propietario Ingeniero Carlos Alberto Molina López, con la asistencia del Señor Síndico Municipal Señor Rodrigo Ernesto Lemus Miranda, de los Regidores Propietarios nominados del Primero al Octavo por su orden: Ingeniero Gerardo </w:t>
      </w:r>
      <w:proofErr w:type="spellStart"/>
      <w:r w:rsidRPr="00194014">
        <w:rPr>
          <w:rFonts w:ascii="Bookman Old Style" w:hAnsi="Bookman Old Style"/>
          <w:b/>
          <w:color w:val="000000" w:themeColor="text1"/>
          <w:sz w:val="20"/>
          <w:szCs w:val="20"/>
          <w:lang w:val="es-ES" w:eastAsia="es-ES"/>
        </w:rPr>
        <w:t>Erdulfo</w:t>
      </w:r>
      <w:proofErr w:type="spellEnd"/>
      <w:r w:rsidRPr="00194014">
        <w:rPr>
          <w:rFonts w:ascii="Bookman Old Style" w:hAnsi="Bookman Old Style"/>
          <w:b/>
          <w:color w:val="000000" w:themeColor="text1"/>
          <w:sz w:val="20"/>
          <w:szCs w:val="20"/>
          <w:lang w:val="es-ES" w:eastAsia="es-ES"/>
        </w:rPr>
        <w:t xml:space="preserve"> Torres Melgar, Señor Héctor Manuel Aquino Guardado, Señor Carlos Roberto Polanco Orellana , Licenciado </w:t>
      </w:r>
      <w:proofErr w:type="spellStart"/>
      <w:r w:rsidRPr="00194014">
        <w:rPr>
          <w:rFonts w:ascii="Bookman Old Style" w:hAnsi="Bookman Old Style"/>
          <w:b/>
          <w:color w:val="000000" w:themeColor="text1"/>
          <w:sz w:val="20"/>
          <w:szCs w:val="20"/>
          <w:lang w:val="es-ES" w:eastAsia="es-ES"/>
        </w:rPr>
        <w:t>Jhuran</w:t>
      </w:r>
      <w:proofErr w:type="spellEnd"/>
      <w:r w:rsidRPr="00194014">
        <w:rPr>
          <w:rFonts w:ascii="Bookman Old Style" w:hAnsi="Bookman Old Style"/>
          <w:b/>
          <w:color w:val="000000" w:themeColor="text1"/>
          <w:sz w:val="20"/>
          <w:szCs w:val="20"/>
          <w:lang w:val="es-ES" w:eastAsia="es-ES"/>
        </w:rPr>
        <w:t xml:space="preserve"> Efraín Osorio Barahona, Profa. Josefina Marroquín Mancía, Señor José Luis Castellón Morales, Señor Jorge Ernesto Fernández Espinoza, Señor Miguel Ángel Hernández,  de los Regidores Suplentes: Señor Luis David Magaña Renderos, Señor Ernesto Godoy González, Licenciada Rosa Isabel Arias Bautista, Señora Dora Beatriz </w:t>
      </w:r>
      <w:proofErr w:type="spellStart"/>
      <w:r w:rsidRPr="00194014">
        <w:rPr>
          <w:rFonts w:ascii="Bookman Old Style" w:hAnsi="Bookman Old Style"/>
          <w:b/>
          <w:color w:val="000000" w:themeColor="text1"/>
          <w:sz w:val="20"/>
          <w:szCs w:val="20"/>
          <w:lang w:val="es-ES" w:eastAsia="es-ES"/>
        </w:rPr>
        <w:t>Beltranena</w:t>
      </w:r>
      <w:proofErr w:type="spellEnd"/>
      <w:r w:rsidRPr="00194014">
        <w:rPr>
          <w:rFonts w:ascii="Bookman Old Style" w:hAnsi="Bookman Old Style"/>
          <w:b/>
          <w:color w:val="000000" w:themeColor="text1"/>
          <w:sz w:val="20"/>
          <w:szCs w:val="20"/>
          <w:lang w:val="es-ES" w:eastAsia="es-ES"/>
        </w:rPr>
        <w:t xml:space="preserve"> de Mancía, y de la Secretaria de actuaciones Licenciada Yasmín Karina Martínez Torres.- Presidió el Señor Alcalde Municipal con el establecimiento del Quórum correspondiente, Acto seguido la declaró abierta, se </w:t>
      </w:r>
      <w:proofErr w:type="spellStart"/>
      <w:r w:rsidRPr="00194014">
        <w:rPr>
          <w:rFonts w:ascii="Bookman Old Style" w:hAnsi="Bookman Old Style"/>
          <w:b/>
          <w:color w:val="000000" w:themeColor="text1"/>
          <w:sz w:val="20"/>
          <w:szCs w:val="20"/>
          <w:lang w:val="es-ES" w:eastAsia="es-ES"/>
        </w:rPr>
        <w:t>dió</w:t>
      </w:r>
      <w:proofErr w:type="spellEnd"/>
      <w:r w:rsidRPr="00194014">
        <w:rPr>
          <w:rFonts w:ascii="Bookman Old Style" w:hAnsi="Bookman Old Style"/>
          <w:b/>
          <w:color w:val="000000" w:themeColor="text1"/>
          <w:sz w:val="20"/>
          <w:szCs w:val="20"/>
          <w:lang w:val="es-ES" w:eastAsia="es-ES"/>
        </w:rPr>
        <w:t xml:space="preserve"> lectura al Acta anterior, la cual después de discutirse </w:t>
      </w:r>
      <w:proofErr w:type="spellStart"/>
      <w:r w:rsidRPr="00194014">
        <w:rPr>
          <w:rFonts w:ascii="Bookman Old Style" w:hAnsi="Bookman Old Style"/>
          <w:b/>
          <w:color w:val="000000" w:themeColor="text1"/>
          <w:sz w:val="20"/>
          <w:szCs w:val="20"/>
          <w:lang w:val="es-ES" w:eastAsia="es-ES"/>
        </w:rPr>
        <w:t>fué</w:t>
      </w:r>
      <w:proofErr w:type="spellEnd"/>
      <w:r w:rsidRPr="00194014">
        <w:rPr>
          <w:rFonts w:ascii="Bookman Old Style" w:hAnsi="Bookman Old Style"/>
          <w:b/>
          <w:color w:val="000000" w:themeColor="text1"/>
          <w:sz w:val="20"/>
          <w:szCs w:val="20"/>
          <w:lang w:val="es-ES" w:eastAsia="es-ES"/>
        </w:rPr>
        <w:t xml:space="preserve"> aprobada en todas sus partes y sin modificaciones; a continuación se </w:t>
      </w:r>
      <w:proofErr w:type="spellStart"/>
      <w:r w:rsidRPr="00194014">
        <w:rPr>
          <w:rFonts w:ascii="Bookman Old Style" w:hAnsi="Bookman Old Style"/>
          <w:b/>
          <w:color w:val="000000" w:themeColor="text1"/>
          <w:sz w:val="20"/>
          <w:szCs w:val="20"/>
          <w:lang w:val="es-ES" w:eastAsia="es-ES"/>
        </w:rPr>
        <w:t>dió</w:t>
      </w:r>
      <w:proofErr w:type="spellEnd"/>
      <w:r w:rsidRPr="00194014">
        <w:rPr>
          <w:rFonts w:ascii="Bookman Old Style" w:hAnsi="Bookman Old Style"/>
          <w:b/>
          <w:color w:val="000000" w:themeColor="text1"/>
          <w:sz w:val="20"/>
          <w:szCs w:val="20"/>
          <w:lang w:val="es-ES" w:eastAsia="es-ES"/>
        </w:rPr>
        <w:t xml:space="preserve"> lectura a la correspondencia recibida al trámite correspondiente, tratándose los Acuerdos que se describen:</w:t>
      </w:r>
    </w:p>
    <w:p w:rsidR="00B53308" w:rsidRPr="00194014" w:rsidRDefault="00B53308" w:rsidP="00B53308">
      <w:pPr>
        <w:spacing w:line="20" w:lineRule="atLeast"/>
        <w:jc w:val="both"/>
        <w:rPr>
          <w:rFonts w:ascii="Bookman Old Style" w:hAnsi="Bookman Old Style"/>
          <w:bCs/>
          <w:color w:val="000000" w:themeColor="text1"/>
          <w:sz w:val="20"/>
          <w:szCs w:val="20"/>
          <w:lang w:val="es-ES" w:eastAsia="es-ES"/>
        </w:rPr>
      </w:pPr>
      <w:r w:rsidRPr="00FE6221">
        <w:rPr>
          <w:rFonts w:ascii="Bookman Old Style" w:hAnsi="Bookman Old Style"/>
          <w:b/>
          <w:color w:val="000000" w:themeColor="text1"/>
          <w:sz w:val="20"/>
          <w:szCs w:val="20"/>
          <w:u w:val="single"/>
          <w:lang w:val="es-ES" w:eastAsia="es-ES"/>
        </w:rPr>
        <w:t xml:space="preserve">ACUERDO NUMERO </w:t>
      </w:r>
      <w:proofErr w:type="gramStart"/>
      <w:r w:rsidRPr="00FE6221">
        <w:rPr>
          <w:rFonts w:ascii="Bookman Old Style" w:hAnsi="Bookman Old Style"/>
          <w:b/>
          <w:color w:val="000000" w:themeColor="text1"/>
          <w:sz w:val="20"/>
          <w:szCs w:val="20"/>
          <w:u w:val="single"/>
          <w:lang w:val="es-ES" w:eastAsia="es-ES"/>
        </w:rPr>
        <w:t>UNO</w:t>
      </w:r>
      <w:r w:rsidRPr="00FE6221">
        <w:rPr>
          <w:rFonts w:ascii="Bookman Old Style" w:hAnsi="Bookman Old Style"/>
          <w:b/>
          <w:color w:val="000000" w:themeColor="text1"/>
          <w:sz w:val="20"/>
          <w:szCs w:val="20"/>
          <w:lang w:val="es-ES" w:eastAsia="es-ES"/>
        </w:rPr>
        <w:t>.-</w:t>
      </w:r>
      <w:proofErr w:type="gramEnd"/>
      <w:r w:rsidRPr="00194014">
        <w:rPr>
          <w:rFonts w:ascii="Bookman Old Style" w:hAnsi="Bookman Old Style"/>
          <w:color w:val="000000" w:themeColor="text1"/>
          <w:sz w:val="20"/>
          <w:szCs w:val="20"/>
          <w:u w:val="single"/>
        </w:rPr>
        <w:t xml:space="preserve"> </w:t>
      </w:r>
      <w:r w:rsidRPr="00194014">
        <w:rPr>
          <w:rFonts w:ascii="Bookman Old Style" w:hAnsi="Bookman Old Style"/>
          <w:bCs/>
          <w:color w:val="000000" w:themeColor="text1"/>
          <w:sz w:val="20"/>
          <w:szCs w:val="20"/>
          <w:lang w:val="es-ES" w:eastAsia="es-ES"/>
        </w:rPr>
        <w:t xml:space="preserve">El Concejo, En Uso de las facultades legales que le confiere el Código Municipal en vigencia, y con el fin de </w:t>
      </w:r>
      <w:proofErr w:type="spellStart"/>
      <w:r w:rsidRPr="00194014">
        <w:rPr>
          <w:rFonts w:ascii="Bookman Old Style" w:hAnsi="Bookman Old Style"/>
          <w:bCs/>
          <w:color w:val="000000" w:themeColor="text1"/>
          <w:sz w:val="20"/>
          <w:szCs w:val="20"/>
          <w:lang w:val="es-ES" w:eastAsia="es-ES"/>
        </w:rPr>
        <w:t>dárle</w:t>
      </w:r>
      <w:proofErr w:type="spellEnd"/>
      <w:r w:rsidRPr="00194014">
        <w:rPr>
          <w:rFonts w:ascii="Bookman Old Style" w:hAnsi="Bookman Old Style"/>
          <w:bCs/>
          <w:color w:val="000000" w:themeColor="text1"/>
          <w:sz w:val="20"/>
          <w:szCs w:val="20"/>
          <w:lang w:val="es-ES" w:eastAsia="es-ES"/>
        </w:rPr>
        <w:t xml:space="preserve"> el trámite correspondiente a distintos Gastos que requieren de su legalización, en Consecuencia, por Unanimidad, ACUERDA: AUTORIZAR  a la Sección de la Tesorería Municipal para que del Fondo Común Municipal y Fondo FODES, realice los Gastos Presupuestarios siguientes:</w:t>
      </w:r>
    </w:p>
    <w:p w:rsidR="00B53308" w:rsidRDefault="00B53308" w:rsidP="00B53308">
      <w:pPr>
        <w:ind w:left="705"/>
        <w:jc w:val="both"/>
        <w:rPr>
          <w:rFonts w:ascii="Bookman Old Style" w:hAnsi="Bookman Old Style"/>
          <w:bCs/>
          <w:color w:val="000000" w:themeColor="text1"/>
          <w:sz w:val="20"/>
          <w:szCs w:val="20"/>
          <w:lang w:val="es-ES" w:eastAsia="es-ES"/>
        </w:rPr>
      </w:pPr>
      <w:r w:rsidRPr="00194014">
        <w:rPr>
          <w:rFonts w:ascii="Bookman Old Style" w:hAnsi="Bookman Old Style"/>
          <w:bCs/>
          <w:color w:val="000000" w:themeColor="text1"/>
          <w:sz w:val="20"/>
          <w:szCs w:val="20"/>
          <w:lang w:val="es-ES" w:eastAsia="es-ES"/>
        </w:rPr>
        <w:t>a</w:t>
      </w:r>
      <w:r>
        <w:rPr>
          <w:rFonts w:ascii="Bookman Old Style" w:hAnsi="Bookman Old Style"/>
          <w:bCs/>
          <w:color w:val="000000" w:themeColor="text1"/>
          <w:sz w:val="20"/>
          <w:szCs w:val="20"/>
          <w:lang w:val="es-ES" w:eastAsia="es-ES"/>
        </w:rPr>
        <w:t xml:space="preserve">) COMPRA de un Uniforme para ocho personas para DONAR al Equipo de Futbol Manchester City de la Colonia Buenos Aires de </w:t>
      </w:r>
      <w:proofErr w:type="gramStart"/>
      <w:r>
        <w:rPr>
          <w:rFonts w:ascii="Bookman Old Style" w:hAnsi="Bookman Old Style"/>
          <w:bCs/>
          <w:color w:val="000000" w:themeColor="text1"/>
          <w:sz w:val="20"/>
          <w:szCs w:val="20"/>
          <w:lang w:val="es-ES" w:eastAsia="es-ES"/>
        </w:rPr>
        <w:t>ésta</w:t>
      </w:r>
      <w:proofErr w:type="gramEnd"/>
      <w:r>
        <w:rPr>
          <w:rFonts w:ascii="Bookman Old Style" w:hAnsi="Bookman Old Style"/>
          <w:bCs/>
          <w:color w:val="000000" w:themeColor="text1"/>
          <w:sz w:val="20"/>
          <w:szCs w:val="20"/>
          <w:lang w:val="es-ES" w:eastAsia="es-ES"/>
        </w:rPr>
        <w:t xml:space="preserve"> Jurisdicción, para participar en el Torneo de Futbol rápido que realizan en la Colonia Solicitado por </w:t>
      </w:r>
      <w:r w:rsidRPr="002E6908">
        <w:rPr>
          <w:rFonts w:ascii="Bookman Old Style" w:hAnsi="Bookman Old Style"/>
          <w:bCs/>
          <w:color w:val="000000" w:themeColor="text1"/>
          <w:sz w:val="20"/>
          <w:szCs w:val="20"/>
          <w:highlight w:val="black"/>
          <w:lang w:val="es-ES" w:eastAsia="es-ES"/>
        </w:rPr>
        <w:t>ELIAS OTONIEL GONZALEZ y MAURICIO CALDERON</w:t>
      </w:r>
      <w:r>
        <w:rPr>
          <w:rFonts w:ascii="Bookman Old Style" w:hAnsi="Bookman Old Style"/>
          <w:bCs/>
          <w:color w:val="000000" w:themeColor="text1"/>
          <w:sz w:val="20"/>
          <w:szCs w:val="20"/>
          <w:lang w:val="es-ES" w:eastAsia="es-ES"/>
        </w:rPr>
        <w:t>.</w:t>
      </w:r>
    </w:p>
    <w:p w:rsidR="00B53308" w:rsidRDefault="00B53308" w:rsidP="00B53308">
      <w:pPr>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b) COMPRA de 6 Balones No. 4, para DONAR a distintas Comunidades solicitantes de </w:t>
      </w:r>
      <w:proofErr w:type="gramStart"/>
      <w:r>
        <w:rPr>
          <w:rFonts w:ascii="Bookman Old Style" w:hAnsi="Bookman Old Style"/>
          <w:bCs/>
          <w:color w:val="000000" w:themeColor="text1"/>
          <w:sz w:val="20"/>
          <w:szCs w:val="20"/>
          <w:lang w:val="es-ES" w:eastAsia="es-ES"/>
        </w:rPr>
        <w:t>ésta</w:t>
      </w:r>
      <w:proofErr w:type="gramEnd"/>
      <w:r>
        <w:rPr>
          <w:rFonts w:ascii="Bookman Old Style" w:hAnsi="Bookman Old Style"/>
          <w:bCs/>
          <w:color w:val="000000" w:themeColor="text1"/>
          <w:sz w:val="20"/>
          <w:szCs w:val="20"/>
          <w:lang w:val="es-ES" w:eastAsia="es-ES"/>
        </w:rPr>
        <w:t xml:space="preserve"> Jurisdicción, actividad coordinada por el Concejo Municipal.</w:t>
      </w:r>
    </w:p>
    <w:p w:rsidR="00B53308" w:rsidRDefault="00B53308" w:rsidP="00B53308">
      <w:pPr>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c) </w:t>
      </w:r>
      <w:proofErr w:type="gramStart"/>
      <w:r>
        <w:rPr>
          <w:rFonts w:ascii="Bookman Old Style" w:hAnsi="Bookman Old Style"/>
          <w:bCs/>
          <w:color w:val="000000" w:themeColor="text1"/>
          <w:sz w:val="20"/>
          <w:szCs w:val="20"/>
          <w:lang w:val="es-ES" w:eastAsia="es-ES"/>
        </w:rPr>
        <w:t>COMPRA  de</w:t>
      </w:r>
      <w:proofErr w:type="gramEnd"/>
      <w:r>
        <w:rPr>
          <w:rFonts w:ascii="Bookman Old Style" w:hAnsi="Bookman Old Style"/>
          <w:bCs/>
          <w:color w:val="000000" w:themeColor="text1"/>
          <w:sz w:val="20"/>
          <w:szCs w:val="20"/>
          <w:lang w:val="es-ES" w:eastAsia="es-ES"/>
        </w:rPr>
        <w:t xml:space="preserve"> Un Uniforme para DONAR a la Asociación de Basquetbolistas de ésta Ciudad, para participar en la Categoría de Segunda División de Baloncesto en San Salvador, solicitado por el Representante </w:t>
      </w:r>
      <w:r w:rsidRPr="00D206D1">
        <w:rPr>
          <w:rFonts w:ascii="Bookman Old Style" w:hAnsi="Bookman Old Style"/>
          <w:bCs/>
          <w:color w:val="000000" w:themeColor="text1"/>
          <w:sz w:val="20"/>
          <w:szCs w:val="20"/>
          <w:highlight w:val="black"/>
          <w:lang w:val="es-ES" w:eastAsia="es-ES"/>
        </w:rPr>
        <w:t>MELVIN AMILCAR MORAN</w:t>
      </w:r>
      <w:r>
        <w:rPr>
          <w:rFonts w:ascii="Bookman Old Style" w:hAnsi="Bookman Old Style"/>
          <w:bCs/>
          <w:color w:val="000000" w:themeColor="text1"/>
          <w:sz w:val="20"/>
          <w:szCs w:val="20"/>
          <w:lang w:val="es-ES" w:eastAsia="es-ES"/>
        </w:rPr>
        <w:t>.</w:t>
      </w:r>
    </w:p>
    <w:p w:rsidR="00B53308" w:rsidRDefault="00B53308" w:rsidP="00B53308">
      <w:pPr>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d) PAGO DE HORAS MAQUINAS, para la reparación de la Calle ubicada en Cantón Los Mangos Zona No.1, Costado Sur Oriente de la Cancha de Futbol, ya que se encuentra en mal estado, solicitado por los representantes de la Comunidad </w:t>
      </w:r>
      <w:r w:rsidRPr="00D206D1">
        <w:rPr>
          <w:rFonts w:ascii="Bookman Old Style" w:hAnsi="Bookman Old Style"/>
          <w:bCs/>
          <w:color w:val="000000" w:themeColor="text1"/>
          <w:sz w:val="20"/>
          <w:szCs w:val="20"/>
          <w:highlight w:val="black"/>
          <w:lang w:val="es-ES" w:eastAsia="es-ES"/>
        </w:rPr>
        <w:t>DEISI MARTINEZ y ANA GLORIA CUELLAR.</w:t>
      </w:r>
    </w:p>
    <w:p w:rsidR="00B53308" w:rsidRDefault="00B53308" w:rsidP="00B53308">
      <w:pPr>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e) COMPRA de 2 Uniformes para Equipo Masculino y Femenino para DONAR al Club de Jóvenes por el Desarrollo de la Comunidad la Gloria de </w:t>
      </w:r>
      <w:proofErr w:type="gramStart"/>
      <w:r>
        <w:rPr>
          <w:rFonts w:ascii="Bookman Old Style" w:hAnsi="Bookman Old Style"/>
          <w:bCs/>
          <w:color w:val="000000" w:themeColor="text1"/>
          <w:sz w:val="20"/>
          <w:szCs w:val="20"/>
          <w:lang w:val="es-ES" w:eastAsia="es-ES"/>
        </w:rPr>
        <w:t>ésta</w:t>
      </w:r>
      <w:proofErr w:type="gramEnd"/>
      <w:r>
        <w:rPr>
          <w:rFonts w:ascii="Bookman Old Style" w:hAnsi="Bookman Old Style"/>
          <w:bCs/>
          <w:color w:val="000000" w:themeColor="text1"/>
          <w:sz w:val="20"/>
          <w:szCs w:val="20"/>
          <w:lang w:val="es-ES" w:eastAsia="es-ES"/>
        </w:rPr>
        <w:t xml:space="preserve"> Jurisdicción, para participar en diversos Torneos Futbolísticos, solicitado por </w:t>
      </w:r>
      <w:r w:rsidRPr="00D206D1">
        <w:rPr>
          <w:rFonts w:ascii="Bookman Old Style" w:hAnsi="Bookman Old Style"/>
          <w:bCs/>
          <w:color w:val="000000" w:themeColor="text1"/>
          <w:sz w:val="20"/>
          <w:szCs w:val="20"/>
          <w:highlight w:val="black"/>
          <w:lang w:val="es-ES" w:eastAsia="es-ES"/>
        </w:rPr>
        <w:t>JAIME ADALBERTO GOMEZ.</w:t>
      </w:r>
    </w:p>
    <w:p w:rsidR="00B53308" w:rsidRDefault="00B53308" w:rsidP="00B53308">
      <w:pPr>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f) COMPRA de 4 Trofeos y 4 Balones para DONAR a Representantes del Cantón Valle Nuevo de </w:t>
      </w:r>
      <w:proofErr w:type="gramStart"/>
      <w:r>
        <w:rPr>
          <w:rFonts w:ascii="Bookman Old Style" w:hAnsi="Bookman Old Style"/>
          <w:bCs/>
          <w:color w:val="000000" w:themeColor="text1"/>
          <w:sz w:val="20"/>
          <w:szCs w:val="20"/>
          <w:lang w:val="es-ES" w:eastAsia="es-ES"/>
        </w:rPr>
        <w:t>ésta</w:t>
      </w:r>
      <w:proofErr w:type="gramEnd"/>
      <w:r>
        <w:rPr>
          <w:rFonts w:ascii="Bookman Old Style" w:hAnsi="Bookman Old Style"/>
          <w:bCs/>
          <w:color w:val="000000" w:themeColor="text1"/>
          <w:sz w:val="20"/>
          <w:szCs w:val="20"/>
          <w:lang w:val="es-ES" w:eastAsia="es-ES"/>
        </w:rPr>
        <w:t xml:space="preserve"> Jurisdicción, para Torneo Futbolístico que se llevará a cabo el 23 de Agosto del presente año en el Cantón en mención, solicitado por los Representantes </w:t>
      </w:r>
      <w:r w:rsidRPr="00D206D1">
        <w:rPr>
          <w:rFonts w:ascii="Bookman Old Style" w:hAnsi="Bookman Old Style"/>
          <w:bCs/>
          <w:color w:val="000000" w:themeColor="text1"/>
          <w:sz w:val="20"/>
          <w:szCs w:val="20"/>
          <w:highlight w:val="black"/>
          <w:lang w:val="es-ES" w:eastAsia="es-ES"/>
        </w:rPr>
        <w:t>ANTONIO ALVARADO y MANUEL CORNEJO</w:t>
      </w:r>
      <w:r>
        <w:rPr>
          <w:rFonts w:ascii="Bookman Old Style" w:hAnsi="Bookman Old Style"/>
          <w:bCs/>
          <w:color w:val="000000" w:themeColor="text1"/>
          <w:sz w:val="20"/>
          <w:szCs w:val="20"/>
          <w:lang w:val="es-ES" w:eastAsia="es-ES"/>
        </w:rPr>
        <w:t>.</w:t>
      </w:r>
    </w:p>
    <w:p w:rsidR="00B53308" w:rsidRDefault="00B53308" w:rsidP="00B53308">
      <w:pPr>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g) COMPRA de Un Uniforme y un Balón No.5 para DONAR a los Jóvenes de la Colonia San Damián y Santa Teresa Sur, para Torneo que realizan en la Colonia San Damián y San Fernando de </w:t>
      </w:r>
      <w:proofErr w:type="gramStart"/>
      <w:r>
        <w:rPr>
          <w:rFonts w:ascii="Bookman Old Style" w:hAnsi="Bookman Old Style"/>
          <w:bCs/>
          <w:color w:val="000000" w:themeColor="text1"/>
          <w:sz w:val="20"/>
          <w:szCs w:val="20"/>
          <w:lang w:val="es-ES" w:eastAsia="es-ES"/>
        </w:rPr>
        <w:t>ésta</w:t>
      </w:r>
      <w:proofErr w:type="gramEnd"/>
      <w:r>
        <w:rPr>
          <w:rFonts w:ascii="Bookman Old Style" w:hAnsi="Bookman Old Style"/>
          <w:bCs/>
          <w:color w:val="000000" w:themeColor="text1"/>
          <w:sz w:val="20"/>
          <w:szCs w:val="20"/>
          <w:lang w:val="es-ES" w:eastAsia="es-ES"/>
        </w:rPr>
        <w:t xml:space="preserve"> Ciudad, solicitado por los Representantes </w:t>
      </w:r>
      <w:r w:rsidRPr="00D206D1">
        <w:rPr>
          <w:rFonts w:ascii="Bookman Old Style" w:hAnsi="Bookman Old Style"/>
          <w:bCs/>
          <w:color w:val="000000" w:themeColor="text1"/>
          <w:sz w:val="20"/>
          <w:szCs w:val="20"/>
          <w:highlight w:val="black"/>
          <w:lang w:val="es-ES" w:eastAsia="es-ES"/>
        </w:rPr>
        <w:t>MARVIN GOMEZ y JIMMY RAMOS</w:t>
      </w:r>
      <w:r>
        <w:rPr>
          <w:rFonts w:ascii="Bookman Old Style" w:hAnsi="Bookman Old Style"/>
          <w:bCs/>
          <w:color w:val="000000" w:themeColor="text1"/>
          <w:sz w:val="20"/>
          <w:szCs w:val="20"/>
          <w:lang w:val="es-ES" w:eastAsia="es-ES"/>
        </w:rPr>
        <w:t>.</w:t>
      </w:r>
    </w:p>
    <w:p w:rsidR="00B53308" w:rsidRDefault="00B53308" w:rsidP="00B53308">
      <w:pPr>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h) COMPRA de 2 Docena de Lamina para DONAR a la Junta Directiva </w:t>
      </w:r>
      <w:proofErr w:type="gramStart"/>
      <w:r>
        <w:rPr>
          <w:rFonts w:ascii="Bookman Old Style" w:hAnsi="Bookman Old Style"/>
          <w:bCs/>
          <w:color w:val="000000" w:themeColor="text1"/>
          <w:sz w:val="20"/>
          <w:szCs w:val="20"/>
          <w:lang w:val="es-ES" w:eastAsia="es-ES"/>
        </w:rPr>
        <w:t>ADESCOFUT  de</w:t>
      </w:r>
      <w:proofErr w:type="gramEnd"/>
      <w:r>
        <w:rPr>
          <w:rFonts w:ascii="Bookman Old Style" w:hAnsi="Bookman Old Style"/>
          <w:bCs/>
          <w:color w:val="000000" w:themeColor="text1"/>
          <w:sz w:val="20"/>
          <w:szCs w:val="20"/>
          <w:lang w:val="es-ES" w:eastAsia="es-ES"/>
        </w:rPr>
        <w:t xml:space="preserve"> la Colonia Buenos Aires de ésta Jurisdicción,  que servirá para la construcción de galera que servirá para diferentes actividades, solicitado por el Presidente de la ADESCO MIGUEL ANGEL CRUZ.</w:t>
      </w:r>
    </w:p>
    <w:p w:rsidR="00B53308" w:rsidRDefault="00B53308" w:rsidP="00B53308">
      <w:pPr>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i) COMPRA de 2 Uniformes, 4 Trofeos y 4 Balón para DONAR a la Final </w:t>
      </w:r>
      <w:proofErr w:type="gramStart"/>
      <w:r>
        <w:rPr>
          <w:rFonts w:ascii="Bookman Old Style" w:hAnsi="Bookman Old Style"/>
          <w:bCs/>
          <w:color w:val="000000" w:themeColor="text1"/>
          <w:sz w:val="20"/>
          <w:szCs w:val="20"/>
          <w:lang w:val="es-ES" w:eastAsia="es-ES"/>
        </w:rPr>
        <w:t>del  Torneo</w:t>
      </w:r>
      <w:proofErr w:type="gramEnd"/>
      <w:r>
        <w:rPr>
          <w:rFonts w:ascii="Bookman Old Style" w:hAnsi="Bookman Old Style"/>
          <w:bCs/>
          <w:color w:val="000000" w:themeColor="text1"/>
          <w:sz w:val="20"/>
          <w:szCs w:val="20"/>
          <w:lang w:val="es-ES" w:eastAsia="es-ES"/>
        </w:rPr>
        <w:t xml:space="preserve"> Rural Cantón Ligue, que realizara la última semana del mes de Agosto del presente </w:t>
      </w:r>
      <w:r>
        <w:rPr>
          <w:rFonts w:ascii="Bookman Old Style" w:hAnsi="Bookman Old Style"/>
          <w:bCs/>
          <w:color w:val="000000" w:themeColor="text1"/>
          <w:sz w:val="20"/>
          <w:szCs w:val="20"/>
          <w:lang w:val="es-ES" w:eastAsia="es-ES"/>
        </w:rPr>
        <w:lastRenderedPageBreak/>
        <w:t>año, solicitado por los Señores JORGE ALBERTO MAZARIEGO, LUIS DAVID MAGAÑA y CARLOS ROBERTO POLANCO.</w:t>
      </w:r>
    </w:p>
    <w:p w:rsidR="00B53308" w:rsidRDefault="00B53308" w:rsidP="00B53308">
      <w:pPr>
        <w:ind w:left="705"/>
        <w:jc w:val="both"/>
        <w:rPr>
          <w:rFonts w:ascii="Bookman Old Style" w:hAnsi="Bookman Old Style"/>
          <w:bCs/>
          <w:sz w:val="20"/>
          <w:szCs w:val="20"/>
          <w:lang w:val="es-ES" w:eastAsia="es-ES"/>
        </w:rPr>
      </w:pPr>
      <w:r>
        <w:rPr>
          <w:rFonts w:ascii="Bookman Old Style" w:hAnsi="Bookman Old Style"/>
          <w:bCs/>
          <w:color w:val="000000" w:themeColor="text1"/>
          <w:sz w:val="20"/>
          <w:szCs w:val="20"/>
          <w:lang w:val="es-ES" w:eastAsia="es-ES"/>
        </w:rPr>
        <w:t>j)</w:t>
      </w:r>
      <w:r w:rsidRPr="00235306">
        <w:rPr>
          <w:rFonts w:ascii="Bookman Old Style" w:hAnsi="Bookman Old Style"/>
          <w:bCs/>
          <w:sz w:val="20"/>
          <w:szCs w:val="20"/>
          <w:lang w:val="es-ES" w:eastAsia="es-ES"/>
        </w:rPr>
        <w:t xml:space="preserve"> </w:t>
      </w:r>
      <w:r>
        <w:rPr>
          <w:rFonts w:ascii="Bookman Old Style" w:hAnsi="Bookman Old Style"/>
          <w:bCs/>
          <w:sz w:val="20"/>
          <w:szCs w:val="20"/>
          <w:lang w:val="es-ES" w:eastAsia="es-ES"/>
        </w:rPr>
        <w:t xml:space="preserve">PAGO por consumo de 5 tambos de Gas </w:t>
      </w:r>
      <w:proofErr w:type="gramStart"/>
      <w:r>
        <w:rPr>
          <w:rFonts w:ascii="Bookman Old Style" w:hAnsi="Bookman Old Style"/>
          <w:bCs/>
          <w:sz w:val="20"/>
          <w:szCs w:val="20"/>
          <w:lang w:val="es-ES" w:eastAsia="es-ES"/>
        </w:rPr>
        <w:t>propano,  4</w:t>
      </w:r>
      <w:proofErr w:type="gramEnd"/>
      <w:r>
        <w:rPr>
          <w:rFonts w:ascii="Bookman Old Style" w:hAnsi="Bookman Old Style"/>
          <w:bCs/>
          <w:sz w:val="20"/>
          <w:szCs w:val="20"/>
          <w:lang w:val="es-ES" w:eastAsia="es-ES"/>
        </w:rPr>
        <w:t xml:space="preserve"> en concepto de colaboración para  el Grupo de Tareas Hermes destacados en nuestro Municipio como apoyo a la Policía Nacional y Civil y 1 tambo utilizado en ésta </w:t>
      </w:r>
      <w:proofErr w:type="spellStart"/>
      <w:r>
        <w:rPr>
          <w:rFonts w:ascii="Bookman Old Style" w:hAnsi="Bookman Old Style"/>
          <w:bCs/>
          <w:sz w:val="20"/>
          <w:szCs w:val="20"/>
          <w:lang w:val="es-ES" w:eastAsia="es-ES"/>
        </w:rPr>
        <w:t>Alcaldia</w:t>
      </w:r>
      <w:proofErr w:type="spellEnd"/>
      <w:r>
        <w:rPr>
          <w:rFonts w:ascii="Bookman Old Style" w:hAnsi="Bookman Old Style"/>
          <w:bCs/>
          <w:sz w:val="20"/>
          <w:szCs w:val="20"/>
          <w:lang w:val="es-ES" w:eastAsia="es-ES"/>
        </w:rPr>
        <w:t>, solicitados por el Señor JOSE GUILLERMO ZEPEDA, en su concepto de Encargado de Desarrollo Integral.</w:t>
      </w:r>
    </w:p>
    <w:p w:rsidR="00B53308" w:rsidRDefault="00B53308" w:rsidP="00B53308">
      <w:pPr>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k) COMPRA de 12 resma de papel bond tamaño carta y 1 resma tamaño oficio para ser utilizado en el Departamento de Agua Potable de ésta </w:t>
      </w:r>
      <w:proofErr w:type="spellStart"/>
      <w:r>
        <w:rPr>
          <w:rFonts w:ascii="Bookman Old Style" w:hAnsi="Bookman Old Style"/>
          <w:bCs/>
          <w:color w:val="000000" w:themeColor="text1"/>
          <w:sz w:val="20"/>
          <w:szCs w:val="20"/>
          <w:lang w:val="es-ES" w:eastAsia="es-ES"/>
        </w:rPr>
        <w:t>Alcaldia</w:t>
      </w:r>
      <w:proofErr w:type="spellEnd"/>
      <w:r>
        <w:rPr>
          <w:rFonts w:ascii="Bookman Old Style" w:hAnsi="Bookman Old Style"/>
          <w:bCs/>
          <w:color w:val="000000" w:themeColor="text1"/>
          <w:sz w:val="20"/>
          <w:szCs w:val="20"/>
          <w:lang w:val="es-ES" w:eastAsia="es-ES"/>
        </w:rPr>
        <w:t xml:space="preserve">, solicitado por la </w:t>
      </w:r>
      <w:proofErr w:type="gramStart"/>
      <w:r>
        <w:rPr>
          <w:rFonts w:ascii="Bookman Old Style" w:hAnsi="Bookman Old Style"/>
          <w:bCs/>
          <w:color w:val="000000" w:themeColor="text1"/>
          <w:sz w:val="20"/>
          <w:szCs w:val="20"/>
          <w:lang w:val="es-ES" w:eastAsia="es-ES"/>
        </w:rPr>
        <w:t>Jefa</w:t>
      </w:r>
      <w:proofErr w:type="gramEnd"/>
      <w:r>
        <w:rPr>
          <w:rFonts w:ascii="Bookman Old Style" w:hAnsi="Bookman Old Style"/>
          <w:bCs/>
          <w:color w:val="000000" w:themeColor="text1"/>
          <w:sz w:val="20"/>
          <w:szCs w:val="20"/>
          <w:lang w:val="es-ES" w:eastAsia="es-ES"/>
        </w:rPr>
        <w:t xml:space="preserve"> de la UACI.</w:t>
      </w:r>
    </w:p>
    <w:p w:rsidR="00B53308" w:rsidRDefault="00B53308" w:rsidP="00B53308">
      <w:pPr>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l) COMPRA de 6 Docenas de Cohetes de Vara para </w:t>
      </w:r>
      <w:proofErr w:type="gramStart"/>
      <w:r>
        <w:rPr>
          <w:rFonts w:ascii="Bookman Old Style" w:hAnsi="Bookman Old Style"/>
          <w:bCs/>
          <w:color w:val="000000" w:themeColor="text1"/>
          <w:sz w:val="20"/>
          <w:szCs w:val="20"/>
          <w:lang w:val="es-ES" w:eastAsia="es-ES"/>
        </w:rPr>
        <w:t>ser  utilizadas</w:t>
      </w:r>
      <w:proofErr w:type="gramEnd"/>
      <w:r>
        <w:rPr>
          <w:rFonts w:ascii="Bookman Old Style" w:hAnsi="Bookman Old Style"/>
          <w:bCs/>
          <w:color w:val="000000" w:themeColor="text1"/>
          <w:sz w:val="20"/>
          <w:szCs w:val="20"/>
          <w:lang w:val="es-ES" w:eastAsia="es-ES"/>
        </w:rPr>
        <w:t xml:space="preserve"> en inauguración de Proyectos de ésta </w:t>
      </w:r>
      <w:proofErr w:type="spellStart"/>
      <w:r>
        <w:rPr>
          <w:rFonts w:ascii="Bookman Old Style" w:hAnsi="Bookman Old Style"/>
          <w:bCs/>
          <w:color w:val="000000" w:themeColor="text1"/>
          <w:sz w:val="20"/>
          <w:szCs w:val="20"/>
          <w:lang w:val="es-ES" w:eastAsia="es-ES"/>
        </w:rPr>
        <w:t>Alcaldia</w:t>
      </w:r>
      <w:proofErr w:type="spellEnd"/>
      <w:r>
        <w:rPr>
          <w:rFonts w:ascii="Bookman Old Style" w:hAnsi="Bookman Old Style"/>
          <w:bCs/>
          <w:color w:val="000000" w:themeColor="text1"/>
          <w:sz w:val="20"/>
          <w:szCs w:val="20"/>
          <w:lang w:val="es-ES" w:eastAsia="es-ES"/>
        </w:rPr>
        <w:t xml:space="preserve"> y para Donar a diferentes Comunidades, solicitado por la Jefa de la UACI.</w:t>
      </w:r>
    </w:p>
    <w:p w:rsidR="00B53308" w:rsidRDefault="00B53308" w:rsidP="00B53308">
      <w:pPr>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m) COMPRA de 3 Mangueras de 60 metros por ¾, 3 chorros con accesorios y 7 aspersores de Agua para uso en el Estadio Municipal, solicitado por la </w:t>
      </w:r>
      <w:proofErr w:type="gramStart"/>
      <w:r>
        <w:rPr>
          <w:rFonts w:ascii="Bookman Old Style" w:hAnsi="Bookman Old Style"/>
          <w:bCs/>
          <w:color w:val="000000" w:themeColor="text1"/>
          <w:sz w:val="20"/>
          <w:szCs w:val="20"/>
          <w:lang w:val="es-ES" w:eastAsia="es-ES"/>
        </w:rPr>
        <w:t>Jefa</w:t>
      </w:r>
      <w:proofErr w:type="gramEnd"/>
      <w:r>
        <w:rPr>
          <w:rFonts w:ascii="Bookman Old Style" w:hAnsi="Bookman Old Style"/>
          <w:bCs/>
          <w:color w:val="000000" w:themeColor="text1"/>
          <w:sz w:val="20"/>
          <w:szCs w:val="20"/>
          <w:lang w:val="es-ES" w:eastAsia="es-ES"/>
        </w:rPr>
        <w:t xml:space="preserve"> de la UACI.</w:t>
      </w:r>
    </w:p>
    <w:p w:rsidR="00B53308" w:rsidRDefault="00B53308" w:rsidP="00B53308">
      <w:pPr>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n) COMPRA de un Equipo de Computo todo en uno, para el Departamento de Desarrollo Integral, ya que el actual se encuentra en mal </w:t>
      </w:r>
      <w:proofErr w:type="gramStart"/>
      <w:r>
        <w:rPr>
          <w:rFonts w:ascii="Bookman Old Style" w:hAnsi="Bookman Old Style"/>
          <w:bCs/>
          <w:color w:val="000000" w:themeColor="text1"/>
          <w:sz w:val="20"/>
          <w:szCs w:val="20"/>
          <w:lang w:val="es-ES" w:eastAsia="es-ES"/>
        </w:rPr>
        <w:t>estado  y</w:t>
      </w:r>
      <w:proofErr w:type="gramEnd"/>
      <w:r>
        <w:rPr>
          <w:rFonts w:ascii="Bookman Old Style" w:hAnsi="Bookman Old Style"/>
          <w:bCs/>
          <w:color w:val="000000" w:themeColor="text1"/>
          <w:sz w:val="20"/>
          <w:szCs w:val="20"/>
          <w:lang w:val="es-ES" w:eastAsia="es-ES"/>
        </w:rPr>
        <w:t xml:space="preserve"> con capacidad baja para el rendimiento de la unidad en mención, solicitado por la Jefa de la UACI.</w:t>
      </w:r>
    </w:p>
    <w:p w:rsidR="00B53308" w:rsidRDefault="00B53308" w:rsidP="00B53308">
      <w:pPr>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o) GASTO por $150.00 en concepto de reparación de Filtro de Agua de ésta </w:t>
      </w:r>
      <w:proofErr w:type="spellStart"/>
      <w:r>
        <w:rPr>
          <w:rFonts w:ascii="Bookman Old Style" w:hAnsi="Bookman Old Style"/>
          <w:bCs/>
          <w:color w:val="000000" w:themeColor="text1"/>
          <w:sz w:val="20"/>
          <w:szCs w:val="20"/>
          <w:lang w:val="es-ES" w:eastAsia="es-ES"/>
        </w:rPr>
        <w:t>Alcaldia</w:t>
      </w:r>
      <w:proofErr w:type="spellEnd"/>
      <w:r>
        <w:rPr>
          <w:rFonts w:ascii="Bookman Old Style" w:hAnsi="Bookman Old Style"/>
          <w:bCs/>
          <w:color w:val="000000" w:themeColor="text1"/>
          <w:sz w:val="20"/>
          <w:szCs w:val="20"/>
          <w:lang w:val="es-ES" w:eastAsia="es-ES"/>
        </w:rPr>
        <w:t xml:space="preserve">, solicitado por la </w:t>
      </w:r>
      <w:proofErr w:type="gramStart"/>
      <w:r>
        <w:rPr>
          <w:rFonts w:ascii="Bookman Old Style" w:hAnsi="Bookman Old Style"/>
          <w:bCs/>
          <w:color w:val="000000" w:themeColor="text1"/>
          <w:sz w:val="20"/>
          <w:szCs w:val="20"/>
          <w:lang w:val="es-ES" w:eastAsia="es-ES"/>
        </w:rPr>
        <w:t>Jefa</w:t>
      </w:r>
      <w:proofErr w:type="gramEnd"/>
      <w:r>
        <w:rPr>
          <w:rFonts w:ascii="Bookman Old Style" w:hAnsi="Bookman Old Style"/>
          <w:bCs/>
          <w:color w:val="000000" w:themeColor="text1"/>
          <w:sz w:val="20"/>
          <w:szCs w:val="20"/>
          <w:lang w:val="es-ES" w:eastAsia="es-ES"/>
        </w:rPr>
        <w:t xml:space="preserve"> de la UACI.</w:t>
      </w:r>
    </w:p>
    <w:p w:rsidR="00B53308" w:rsidRDefault="00B53308" w:rsidP="00B53308">
      <w:pPr>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ab/>
        <w:t xml:space="preserve">p) COMPRA de Pintura Reflectiva que servirá para el Puente Sobre rio san Eugenio de la Colonia San Damián de </w:t>
      </w:r>
      <w:proofErr w:type="gramStart"/>
      <w:r>
        <w:rPr>
          <w:rFonts w:ascii="Bookman Old Style" w:hAnsi="Bookman Old Style"/>
          <w:bCs/>
          <w:color w:val="000000" w:themeColor="text1"/>
          <w:sz w:val="20"/>
          <w:szCs w:val="20"/>
          <w:lang w:val="es-ES" w:eastAsia="es-ES"/>
        </w:rPr>
        <w:t>ésta</w:t>
      </w:r>
      <w:proofErr w:type="gramEnd"/>
      <w:r>
        <w:rPr>
          <w:rFonts w:ascii="Bookman Old Style" w:hAnsi="Bookman Old Style"/>
          <w:bCs/>
          <w:color w:val="000000" w:themeColor="text1"/>
          <w:sz w:val="20"/>
          <w:szCs w:val="20"/>
          <w:lang w:val="es-ES" w:eastAsia="es-ES"/>
        </w:rPr>
        <w:t xml:space="preserve"> Ciudad, solicitado por la Jefa de la UACI.</w:t>
      </w:r>
    </w:p>
    <w:p w:rsidR="00B53308" w:rsidRDefault="00B53308" w:rsidP="00B53308">
      <w:pPr>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q) GASTO que comprende la compra y colocación de anclajes en tubería de </w:t>
      </w:r>
      <w:proofErr w:type="spellStart"/>
      <w:r>
        <w:rPr>
          <w:rFonts w:ascii="Bookman Old Style" w:hAnsi="Bookman Old Style"/>
          <w:bCs/>
          <w:color w:val="000000" w:themeColor="text1"/>
          <w:sz w:val="20"/>
          <w:szCs w:val="20"/>
          <w:lang w:val="es-ES" w:eastAsia="es-ES"/>
        </w:rPr>
        <w:t>impelencia</w:t>
      </w:r>
      <w:proofErr w:type="spellEnd"/>
      <w:r>
        <w:rPr>
          <w:rFonts w:ascii="Bookman Old Style" w:hAnsi="Bookman Old Style"/>
          <w:bCs/>
          <w:color w:val="000000" w:themeColor="text1"/>
          <w:sz w:val="20"/>
          <w:szCs w:val="20"/>
          <w:lang w:val="es-ES" w:eastAsia="es-ES"/>
        </w:rPr>
        <w:t xml:space="preserve"> de agua potable y readecuación de la misma para el Puente Sobre rio san Eugenio de la Colonia San Damián de </w:t>
      </w:r>
      <w:proofErr w:type="gramStart"/>
      <w:r>
        <w:rPr>
          <w:rFonts w:ascii="Bookman Old Style" w:hAnsi="Bookman Old Style"/>
          <w:bCs/>
          <w:color w:val="000000" w:themeColor="text1"/>
          <w:sz w:val="20"/>
          <w:szCs w:val="20"/>
          <w:lang w:val="es-ES" w:eastAsia="es-ES"/>
        </w:rPr>
        <w:t>ésta</w:t>
      </w:r>
      <w:proofErr w:type="gramEnd"/>
      <w:r>
        <w:rPr>
          <w:rFonts w:ascii="Bookman Old Style" w:hAnsi="Bookman Old Style"/>
          <w:bCs/>
          <w:color w:val="000000" w:themeColor="text1"/>
          <w:sz w:val="20"/>
          <w:szCs w:val="20"/>
          <w:lang w:val="es-ES" w:eastAsia="es-ES"/>
        </w:rPr>
        <w:t xml:space="preserve"> Ciudad, solicitado por la Jefa de la UACI.</w:t>
      </w:r>
    </w:p>
    <w:p w:rsidR="00B53308" w:rsidRDefault="00B53308" w:rsidP="00B53308">
      <w:pPr>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r) PAGO de Horas Maquinas para la reparación de los Sectores de </w:t>
      </w:r>
      <w:proofErr w:type="gramStart"/>
      <w:r>
        <w:rPr>
          <w:rFonts w:ascii="Bookman Old Style" w:hAnsi="Bookman Old Style"/>
          <w:bCs/>
          <w:color w:val="000000" w:themeColor="text1"/>
          <w:sz w:val="20"/>
          <w:szCs w:val="20"/>
          <w:lang w:val="es-ES" w:eastAsia="es-ES"/>
        </w:rPr>
        <w:t>ésta</w:t>
      </w:r>
      <w:proofErr w:type="gramEnd"/>
      <w:r>
        <w:rPr>
          <w:rFonts w:ascii="Bookman Old Style" w:hAnsi="Bookman Old Style"/>
          <w:bCs/>
          <w:color w:val="000000" w:themeColor="text1"/>
          <w:sz w:val="20"/>
          <w:szCs w:val="20"/>
          <w:lang w:val="es-ES" w:eastAsia="es-ES"/>
        </w:rPr>
        <w:t xml:space="preserve"> Jurisdicción: Colonia La Tejera, Santa Beatriz No.2, Calle a Paso Hondo, Colonia San Damián. Calles que se encuentran en mal estado, siendo necesario su reparación, solicitado por la </w:t>
      </w:r>
      <w:proofErr w:type="gramStart"/>
      <w:r>
        <w:rPr>
          <w:rFonts w:ascii="Bookman Old Style" w:hAnsi="Bookman Old Style"/>
          <w:bCs/>
          <w:color w:val="000000" w:themeColor="text1"/>
          <w:sz w:val="20"/>
          <w:szCs w:val="20"/>
          <w:lang w:val="es-ES" w:eastAsia="es-ES"/>
        </w:rPr>
        <w:t>Jefa</w:t>
      </w:r>
      <w:proofErr w:type="gramEnd"/>
      <w:r>
        <w:rPr>
          <w:rFonts w:ascii="Bookman Old Style" w:hAnsi="Bookman Old Style"/>
          <w:bCs/>
          <w:color w:val="000000" w:themeColor="text1"/>
          <w:sz w:val="20"/>
          <w:szCs w:val="20"/>
          <w:lang w:val="es-ES" w:eastAsia="es-ES"/>
        </w:rPr>
        <w:t xml:space="preserve"> de la UACI.</w:t>
      </w:r>
    </w:p>
    <w:p w:rsidR="00B53308" w:rsidRDefault="00B53308" w:rsidP="00B53308">
      <w:pPr>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s) COMPRA de Un Uniforme Deportivo para 21 personas para DONAR al Equipo de Futbol Armenia Papi de los Agentes de la Policía Nacional Civil de </w:t>
      </w:r>
      <w:proofErr w:type="gramStart"/>
      <w:r>
        <w:rPr>
          <w:rFonts w:ascii="Bookman Old Style" w:hAnsi="Bookman Old Style"/>
          <w:bCs/>
          <w:color w:val="000000" w:themeColor="text1"/>
          <w:sz w:val="20"/>
          <w:szCs w:val="20"/>
          <w:lang w:val="es-ES" w:eastAsia="es-ES"/>
        </w:rPr>
        <w:t>ésta  Ciudad</w:t>
      </w:r>
      <w:proofErr w:type="gramEnd"/>
      <w:r>
        <w:rPr>
          <w:rFonts w:ascii="Bookman Old Style" w:hAnsi="Bookman Old Style"/>
          <w:bCs/>
          <w:color w:val="000000" w:themeColor="text1"/>
          <w:sz w:val="20"/>
          <w:szCs w:val="20"/>
          <w:lang w:val="es-ES" w:eastAsia="es-ES"/>
        </w:rPr>
        <w:t xml:space="preserve">, quienes participan en el Papi Futbol de las Unidades Policiales en la Ciudad de Sonsonate, solicitado por el representante Agente </w:t>
      </w:r>
      <w:r w:rsidRPr="00D206D1">
        <w:rPr>
          <w:rFonts w:ascii="Bookman Old Style" w:hAnsi="Bookman Old Style"/>
          <w:bCs/>
          <w:color w:val="000000" w:themeColor="text1"/>
          <w:sz w:val="20"/>
          <w:szCs w:val="20"/>
          <w:highlight w:val="black"/>
          <w:lang w:val="es-ES" w:eastAsia="es-ES"/>
        </w:rPr>
        <w:t>ISRAEL VALERIANO GUZMAN</w:t>
      </w:r>
      <w:r>
        <w:rPr>
          <w:rFonts w:ascii="Bookman Old Style" w:hAnsi="Bookman Old Style"/>
          <w:bCs/>
          <w:color w:val="000000" w:themeColor="text1"/>
          <w:sz w:val="20"/>
          <w:szCs w:val="20"/>
          <w:lang w:val="es-ES" w:eastAsia="es-ES"/>
        </w:rPr>
        <w:t>.</w:t>
      </w:r>
    </w:p>
    <w:p w:rsidR="00B53308" w:rsidRDefault="00B53308" w:rsidP="00B53308">
      <w:pPr>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t) COMPRA de Un Uniforme y 6 Trofeos para DONAR a la Final del Torneo Liguilla realizado den la Colonia Sn Fernando No.2, que se </w:t>
      </w:r>
      <w:proofErr w:type="gramStart"/>
      <w:r>
        <w:rPr>
          <w:rFonts w:ascii="Bookman Old Style" w:hAnsi="Bookman Old Style"/>
          <w:bCs/>
          <w:color w:val="000000" w:themeColor="text1"/>
          <w:sz w:val="20"/>
          <w:szCs w:val="20"/>
          <w:lang w:val="es-ES" w:eastAsia="es-ES"/>
        </w:rPr>
        <w:t>llevara a cabo</w:t>
      </w:r>
      <w:proofErr w:type="gramEnd"/>
      <w:r>
        <w:rPr>
          <w:rFonts w:ascii="Bookman Old Style" w:hAnsi="Bookman Old Style"/>
          <w:bCs/>
          <w:color w:val="000000" w:themeColor="text1"/>
          <w:sz w:val="20"/>
          <w:szCs w:val="20"/>
          <w:lang w:val="es-ES" w:eastAsia="es-ES"/>
        </w:rPr>
        <w:t xml:space="preserve"> el 30 de agosto del presente año, solicitado por los representantes </w:t>
      </w:r>
      <w:r w:rsidRPr="00D206D1">
        <w:rPr>
          <w:rFonts w:ascii="Bookman Old Style" w:hAnsi="Bookman Old Style"/>
          <w:bCs/>
          <w:color w:val="000000" w:themeColor="text1"/>
          <w:sz w:val="20"/>
          <w:szCs w:val="20"/>
          <w:highlight w:val="black"/>
          <w:lang w:val="es-ES" w:eastAsia="es-ES"/>
        </w:rPr>
        <w:t>JUAN DE JESUS LUCERO y ANGEL GABRIEL SALGUERO.</w:t>
      </w:r>
    </w:p>
    <w:p w:rsidR="00B53308" w:rsidRDefault="00B53308" w:rsidP="00B53308">
      <w:pPr>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u)</w:t>
      </w:r>
      <w:r w:rsidRPr="00690DAB">
        <w:rPr>
          <w:rFonts w:ascii="Bookman Old Style" w:hAnsi="Bookman Old Style"/>
          <w:bCs/>
          <w:color w:val="000000" w:themeColor="text1"/>
          <w:sz w:val="20"/>
          <w:szCs w:val="20"/>
          <w:lang w:val="es-ES" w:eastAsia="es-ES"/>
        </w:rPr>
        <w:t xml:space="preserve"> </w:t>
      </w:r>
      <w:r>
        <w:rPr>
          <w:rFonts w:ascii="Bookman Old Style" w:hAnsi="Bookman Old Style"/>
          <w:bCs/>
          <w:color w:val="000000" w:themeColor="text1"/>
          <w:sz w:val="20"/>
          <w:szCs w:val="20"/>
          <w:lang w:val="es-ES" w:eastAsia="es-ES"/>
        </w:rPr>
        <w:t xml:space="preserve">PAGO por $7,268.90 para Cancelar a PRONOBIS S.A DE </w:t>
      </w:r>
      <w:proofErr w:type="gramStart"/>
      <w:r>
        <w:rPr>
          <w:rFonts w:ascii="Bookman Old Style" w:hAnsi="Bookman Old Style"/>
          <w:bCs/>
          <w:color w:val="000000" w:themeColor="text1"/>
          <w:sz w:val="20"/>
          <w:szCs w:val="20"/>
          <w:lang w:val="es-ES" w:eastAsia="es-ES"/>
        </w:rPr>
        <w:t>C..V.</w:t>
      </w:r>
      <w:proofErr w:type="gramEnd"/>
      <w:r>
        <w:rPr>
          <w:rFonts w:ascii="Bookman Old Style" w:hAnsi="Bookman Old Style"/>
          <w:bCs/>
          <w:color w:val="000000" w:themeColor="text1"/>
          <w:sz w:val="20"/>
          <w:szCs w:val="20"/>
          <w:lang w:val="es-ES" w:eastAsia="es-ES"/>
        </w:rPr>
        <w:t>, en concepto de pago y manejo integral de Desechos Sólidos, servicios correspondientes al mes de Julio de 2015, pago solicitado por la Jefa de la UACI.-</w:t>
      </w:r>
    </w:p>
    <w:p w:rsidR="00B53308" w:rsidRDefault="00B53308" w:rsidP="00B53308">
      <w:pPr>
        <w:spacing w:line="20" w:lineRule="atLeast"/>
        <w:jc w:val="both"/>
        <w:rPr>
          <w:rFonts w:ascii="Bookman Old Style" w:hAnsi="Bookman Old Style"/>
          <w:color w:val="000000" w:themeColor="text1"/>
          <w:sz w:val="20"/>
          <w:szCs w:val="20"/>
          <w:lang w:val="es-ES" w:eastAsia="es-ES"/>
        </w:rPr>
      </w:pPr>
      <w:r w:rsidRPr="00194014">
        <w:rPr>
          <w:rFonts w:ascii="Bookman Old Style" w:hAnsi="Bookman Old Style"/>
          <w:color w:val="000000" w:themeColor="text1"/>
          <w:sz w:val="20"/>
          <w:szCs w:val="20"/>
          <w:lang w:val="es-ES" w:eastAsia="es-ES"/>
        </w:rPr>
        <w:t xml:space="preserve">Gastos que se harán con cargo a las asignaciones Presupuestarias </w:t>
      </w:r>
      <w:proofErr w:type="gramStart"/>
      <w:r w:rsidRPr="00194014">
        <w:rPr>
          <w:rFonts w:ascii="Bookman Old Style" w:hAnsi="Bookman Old Style"/>
          <w:color w:val="000000" w:themeColor="text1"/>
          <w:sz w:val="20"/>
          <w:szCs w:val="20"/>
          <w:lang w:val="es-ES" w:eastAsia="es-ES"/>
        </w:rPr>
        <w:t>respectivas.-</w:t>
      </w:r>
      <w:proofErr w:type="gramEnd"/>
      <w:r w:rsidRPr="00194014">
        <w:rPr>
          <w:rFonts w:ascii="Bookman Old Style" w:hAnsi="Bookman Old Style"/>
          <w:color w:val="000000" w:themeColor="text1"/>
          <w:sz w:val="20"/>
          <w:szCs w:val="20"/>
          <w:lang w:val="es-ES" w:eastAsia="es-ES"/>
        </w:rPr>
        <w:t xml:space="preserve"> Certifíquese y Comuníquese.-</w:t>
      </w:r>
    </w:p>
    <w:p w:rsidR="00B53308" w:rsidRDefault="00B53308" w:rsidP="00B53308">
      <w:pPr>
        <w:jc w:val="both"/>
        <w:rPr>
          <w:rFonts w:ascii="Bookman Old Style" w:hAnsi="Bookman Old Style"/>
          <w:color w:val="000000"/>
          <w:sz w:val="20"/>
          <w:szCs w:val="20"/>
          <w:lang w:val="es-ES" w:eastAsia="es-ES"/>
        </w:rPr>
      </w:pPr>
      <w:r w:rsidRPr="008072C2">
        <w:rPr>
          <w:rFonts w:ascii="Bookman Old Style" w:hAnsi="Bookman Old Style"/>
          <w:b/>
          <w:color w:val="000000"/>
          <w:sz w:val="20"/>
          <w:szCs w:val="20"/>
          <w:u w:val="single"/>
          <w:lang w:val="es-ES" w:eastAsia="es-ES"/>
        </w:rPr>
        <w:t>ACUERDO NUMERO DOS.-</w:t>
      </w:r>
      <w:r>
        <w:rPr>
          <w:rFonts w:ascii="Bookman Old Style" w:hAnsi="Bookman Old Style"/>
          <w:color w:val="000000"/>
          <w:sz w:val="20"/>
          <w:szCs w:val="20"/>
          <w:lang w:val="es-ES" w:eastAsia="es-ES"/>
        </w:rPr>
        <w:t xml:space="preserve"> </w:t>
      </w:r>
      <w:r w:rsidRPr="00194014">
        <w:rPr>
          <w:rFonts w:ascii="Bookman Old Style" w:hAnsi="Bookman Old Style"/>
          <w:color w:val="000000"/>
          <w:sz w:val="20"/>
          <w:szCs w:val="20"/>
          <w:lang w:val="es-ES" w:eastAsia="es-ES"/>
        </w:rPr>
        <w:t>El Concejo, En Uso de las facultades legales que le confiere el Código Municipal en vigencia, ACUERDA: AUTORIZAR a la Señora Tesorera Municipal SONIA YANIRA OSEGUEDA DE ALVARADO, para que realice en el BANCO HIPOTECARIO,, Agencia con sede en la Ciudad de Sonsonate, la APERTURA de la Cuenta Corriente a Nombre de la Alcaldía Municipal de Armenia, Cuenta Corriente que se denomina Proyecto: “</w:t>
      </w:r>
      <w:r>
        <w:rPr>
          <w:rFonts w:ascii="Bookman Old Style" w:hAnsi="Bookman Old Style"/>
          <w:color w:val="000000"/>
          <w:sz w:val="20"/>
          <w:szCs w:val="20"/>
          <w:lang w:val="es-ES" w:eastAsia="es-ES"/>
        </w:rPr>
        <w:t>REPARACION DE CALLES NO PAVIMENTADAS EN CANTONES LAS CRUCITAS, EL ROSARIO, EL GUAJE, BOLSA DEL ROSARIO, CALLES ENA Y DR. VALENCIA DEL MUNICIPIO DE ARMENIA, DEPARTAMENTO DE SONSONATE</w:t>
      </w:r>
      <w:r w:rsidRPr="00194014">
        <w:rPr>
          <w:rFonts w:ascii="Bookman Old Style" w:hAnsi="Bookman Old Style"/>
          <w:color w:val="000000"/>
          <w:sz w:val="20"/>
          <w:szCs w:val="20"/>
          <w:lang w:eastAsia="es-ES"/>
        </w:rPr>
        <w:t>”</w:t>
      </w:r>
      <w:r w:rsidRPr="00194014">
        <w:rPr>
          <w:rFonts w:ascii="Bookman Old Style" w:hAnsi="Bookman Old Style"/>
          <w:color w:val="000000"/>
          <w:sz w:val="20"/>
          <w:szCs w:val="20"/>
          <w:lang w:val="es-ES" w:eastAsia="es-ES"/>
        </w:rPr>
        <w:t>, con la Cantidad de: DOSCIENTOS 00/100 DOLARES AMERICANOS, ($200.00); los Fondos Proyectados a depositar a dicha cuenta son:</w:t>
      </w:r>
      <w:r w:rsidRPr="008072C2">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TREINTA Y SIETE MIL CUATROCIENTOS NUEVE 83</w:t>
      </w:r>
      <w:r w:rsidRPr="004F41CB">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37,409.83</w:t>
      </w:r>
      <w:r w:rsidRPr="004F41CB">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w:t>
      </w:r>
      <w:r w:rsidRPr="00194014">
        <w:rPr>
          <w:rFonts w:ascii="Bookman Old Style" w:hAnsi="Bookman Old Style"/>
          <w:color w:val="000000"/>
          <w:sz w:val="20"/>
          <w:szCs w:val="20"/>
          <w:lang w:val="es-ES" w:eastAsia="es-ES"/>
        </w:rPr>
        <w:t xml:space="preserve"> Cuenta que se abrirá con el 75% Para Gastos de Inversión, del Fondo Para El Desarrollo Económico y </w:t>
      </w:r>
      <w:r w:rsidRPr="00194014">
        <w:rPr>
          <w:rFonts w:ascii="Bookman Old Style" w:hAnsi="Bookman Old Style"/>
          <w:color w:val="000000"/>
          <w:sz w:val="20"/>
          <w:szCs w:val="20"/>
          <w:lang w:val="es-ES" w:eastAsia="es-ES"/>
        </w:rPr>
        <w:lastRenderedPageBreak/>
        <w:t xml:space="preserve">Social de los Municipios de la Republica de El Salvador FODES – ISDEM, que servirá para la Ejecución del Proyecto mencionado.- Nombrase Refrendarios de Cheques de la Cuenta en relación a las Personas: </w:t>
      </w:r>
      <w:r w:rsidRPr="00194014">
        <w:rPr>
          <w:rFonts w:ascii="Bookman Old Style" w:hAnsi="Bookman Old Style"/>
          <w:sz w:val="20"/>
          <w:szCs w:val="20"/>
          <w:lang w:val="es-ES" w:eastAsia="es-ES"/>
        </w:rPr>
        <w:t>Señor HECTOR MANUEL AQUINO GUARDADO, Señor CARLOS ROBERTO POLANCO ORELLANA, Licenciado JHURAN EFRAIN OSORIO BARAHONA y Profesora JOSEFINA MARROQUIN MANCIA, en sus Conceptos de: Segundo, Tercero, Cuarto y Quinto Regidores Propietarios de éste Concejo Municipal</w:t>
      </w:r>
      <w:r w:rsidRPr="00194014">
        <w:rPr>
          <w:rFonts w:ascii="Bookman Old Style" w:hAnsi="Bookman Old Style"/>
          <w:color w:val="000000"/>
          <w:sz w:val="20"/>
          <w:szCs w:val="20"/>
          <w:lang w:val="es-ES" w:eastAsia="es-ES"/>
        </w:rPr>
        <w:t>, respectivamente, en la emisión de cheques serán necesarias dos firmas indispensable la de la Tesorera.- Certifíquese y Comuníquese.-</w:t>
      </w:r>
    </w:p>
    <w:p w:rsidR="00B53308" w:rsidRDefault="00B53308" w:rsidP="00B53308">
      <w:pPr>
        <w:spacing w:line="20" w:lineRule="atLeast"/>
        <w:jc w:val="both"/>
        <w:rPr>
          <w:rFonts w:ascii="Bookman Old Style" w:hAnsi="Bookman Old Style"/>
          <w:bCs/>
          <w:color w:val="000000" w:themeColor="text1"/>
          <w:sz w:val="20"/>
          <w:szCs w:val="20"/>
          <w:lang w:val="es-ES" w:eastAsia="es-ES"/>
        </w:rPr>
      </w:pPr>
      <w:r w:rsidRPr="005F677E">
        <w:rPr>
          <w:rFonts w:ascii="Bookman Old Style" w:hAnsi="Bookman Old Style"/>
          <w:b/>
          <w:color w:val="000000"/>
          <w:sz w:val="20"/>
          <w:szCs w:val="20"/>
          <w:u w:val="single"/>
          <w:lang w:val="es-ES" w:eastAsia="es-ES"/>
        </w:rPr>
        <w:t xml:space="preserve">ACUERDO NUMERO </w:t>
      </w:r>
      <w:proofErr w:type="gramStart"/>
      <w:r w:rsidRPr="005F677E">
        <w:rPr>
          <w:rFonts w:ascii="Bookman Old Style" w:hAnsi="Bookman Old Style"/>
          <w:b/>
          <w:color w:val="000000"/>
          <w:sz w:val="20"/>
          <w:szCs w:val="20"/>
          <w:u w:val="single"/>
          <w:lang w:val="es-ES" w:eastAsia="es-ES"/>
        </w:rPr>
        <w:t>TRES.-</w:t>
      </w:r>
      <w:proofErr w:type="gramEnd"/>
      <w:r>
        <w:rPr>
          <w:rFonts w:ascii="Bookman Old Style" w:hAnsi="Bookman Old Style"/>
          <w:color w:val="000000"/>
          <w:sz w:val="20"/>
          <w:szCs w:val="20"/>
          <w:lang w:val="es-ES" w:eastAsia="es-ES"/>
        </w:rPr>
        <w:t xml:space="preserve"> </w:t>
      </w:r>
      <w:r w:rsidRPr="0020312A">
        <w:rPr>
          <w:rFonts w:ascii="Bookman Old Style" w:hAnsi="Bookman Old Style"/>
          <w:bCs/>
          <w:color w:val="000000" w:themeColor="text1"/>
          <w:sz w:val="20"/>
          <w:szCs w:val="20"/>
          <w:lang w:val="es-ES" w:eastAsia="es-ES"/>
        </w:rPr>
        <w:t>El Concejo, En Uso de las facultades legales que le confiere el Código Municipal en vigencia</w:t>
      </w:r>
      <w:r>
        <w:rPr>
          <w:rFonts w:ascii="Bookman Old Style" w:hAnsi="Bookman Old Style"/>
          <w:bCs/>
          <w:color w:val="000000" w:themeColor="text1"/>
          <w:sz w:val="20"/>
          <w:szCs w:val="20"/>
          <w:lang w:val="es-ES" w:eastAsia="es-ES"/>
        </w:rPr>
        <w:t>, ACUERDA: APROBAR LA DISTRIBUCION DEL FODES 75% correspondiente al mes de Julio del presente año que será distribuido a diferentes proyectos, cuentas pendientes de pagar a proveedores y otros de la siguiente manera:</w:t>
      </w:r>
    </w:p>
    <w:p w:rsidR="00B53308" w:rsidRPr="00F01556" w:rsidRDefault="00B53308" w:rsidP="00B53308">
      <w:pPr>
        <w:spacing w:line="20" w:lineRule="atLeast"/>
        <w:jc w:val="both"/>
        <w:rPr>
          <w:rFonts w:ascii="Bookman Old Style" w:hAnsi="Bookman Old Style"/>
          <w:bCs/>
          <w:color w:val="000000" w:themeColor="text1"/>
          <w:sz w:val="20"/>
          <w:szCs w:val="20"/>
          <w:lang w:val="es-ES" w:eastAsia="es-ES"/>
        </w:rPr>
      </w:pPr>
    </w:p>
    <w:tbl>
      <w:tblPr>
        <w:tblStyle w:val="Tablaconcuadrcula"/>
        <w:tblW w:w="8931" w:type="dxa"/>
        <w:tblInd w:w="108" w:type="dxa"/>
        <w:tblLook w:val="04A0" w:firstRow="1" w:lastRow="0" w:firstColumn="1" w:lastColumn="0" w:noHBand="0" w:noVBand="1"/>
      </w:tblPr>
      <w:tblGrid>
        <w:gridCol w:w="2837"/>
        <w:gridCol w:w="1489"/>
        <w:gridCol w:w="1429"/>
        <w:gridCol w:w="1661"/>
        <w:gridCol w:w="1515"/>
      </w:tblGrid>
      <w:tr w:rsidR="00B53308" w:rsidRPr="001C144E" w:rsidTr="00491BFB">
        <w:tc>
          <w:tcPr>
            <w:tcW w:w="3060"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DETALLE</w:t>
            </w:r>
          </w:p>
        </w:tc>
        <w:tc>
          <w:tcPr>
            <w:tcW w:w="1530"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PARCIAL</w:t>
            </w:r>
          </w:p>
        </w:tc>
        <w:tc>
          <w:tcPr>
            <w:tcW w:w="1440"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CARGO</w:t>
            </w:r>
          </w:p>
        </w:tc>
        <w:tc>
          <w:tcPr>
            <w:tcW w:w="1710"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ABONO</w:t>
            </w:r>
          </w:p>
        </w:tc>
        <w:tc>
          <w:tcPr>
            <w:tcW w:w="1191"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SALDO</w:t>
            </w:r>
          </w:p>
        </w:tc>
      </w:tr>
      <w:tr w:rsidR="00B53308" w:rsidRPr="001C144E" w:rsidTr="00491BFB">
        <w:tc>
          <w:tcPr>
            <w:tcW w:w="3060"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FODES/JULIO 2015</w:t>
            </w:r>
          </w:p>
        </w:tc>
        <w:tc>
          <w:tcPr>
            <w:tcW w:w="1530" w:type="dxa"/>
          </w:tcPr>
          <w:p w:rsidR="00B53308" w:rsidRPr="001C144E" w:rsidRDefault="00B53308" w:rsidP="00491BFB">
            <w:pPr>
              <w:pStyle w:val="Prrafodelista"/>
              <w:ind w:left="0"/>
              <w:jc w:val="both"/>
              <w:rPr>
                <w:rFonts w:ascii="Bookman Old Style" w:hAnsi="Bookman Old Style"/>
              </w:rPr>
            </w:pPr>
          </w:p>
        </w:tc>
        <w:tc>
          <w:tcPr>
            <w:tcW w:w="1440" w:type="dxa"/>
          </w:tcPr>
          <w:p w:rsidR="00B53308" w:rsidRPr="001C144E" w:rsidRDefault="00B53308" w:rsidP="00491BFB">
            <w:pPr>
              <w:pStyle w:val="Prrafodelista"/>
              <w:ind w:left="0"/>
              <w:jc w:val="both"/>
              <w:rPr>
                <w:rFonts w:ascii="Bookman Old Style" w:hAnsi="Bookman Old Style"/>
              </w:rPr>
            </w:pPr>
          </w:p>
        </w:tc>
        <w:tc>
          <w:tcPr>
            <w:tcW w:w="1710"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$ 120,867.75</w:t>
            </w:r>
          </w:p>
        </w:tc>
        <w:tc>
          <w:tcPr>
            <w:tcW w:w="1191"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$ 120,867.75</w:t>
            </w:r>
          </w:p>
        </w:tc>
      </w:tr>
      <w:tr w:rsidR="00B53308" w:rsidRPr="001C144E" w:rsidTr="00491BFB">
        <w:tc>
          <w:tcPr>
            <w:tcW w:w="3060"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Menos: Descuentos</w:t>
            </w:r>
          </w:p>
        </w:tc>
        <w:tc>
          <w:tcPr>
            <w:tcW w:w="1530" w:type="dxa"/>
          </w:tcPr>
          <w:p w:rsidR="00B53308" w:rsidRPr="001C144E" w:rsidRDefault="00B53308" w:rsidP="00491BFB">
            <w:pPr>
              <w:pStyle w:val="Prrafodelista"/>
              <w:ind w:left="0"/>
              <w:jc w:val="both"/>
              <w:rPr>
                <w:rFonts w:ascii="Bookman Old Style" w:hAnsi="Bookman Old Style"/>
              </w:rPr>
            </w:pPr>
          </w:p>
        </w:tc>
        <w:tc>
          <w:tcPr>
            <w:tcW w:w="1440" w:type="dxa"/>
          </w:tcPr>
          <w:p w:rsidR="00B53308" w:rsidRPr="001C144E" w:rsidRDefault="00B53308" w:rsidP="00491BFB">
            <w:pPr>
              <w:pStyle w:val="Prrafodelista"/>
              <w:ind w:left="0"/>
              <w:jc w:val="both"/>
              <w:rPr>
                <w:rFonts w:ascii="Bookman Old Style" w:hAnsi="Bookman Old Style"/>
              </w:rPr>
            </w:pPr>
          </w:p>
        </w:tc>
        <w:tc>
          <w:tcPr>
            <w:tcW w:w="1710" w:type="dxa"/>
          </w:tcPr>
          <w:p w:rsidR="00B53308" w:rsidRPr="001C144E" w:rsidRDefault="00B53308" w:rsidP="00491BFB">
            <w:pPr>
              <w:pStyle w:val="Prrafodelista"/>
              <w:ind w:left="0"/>
              <w:jc w:val="both"/>
              <w:rPr>
                <w:rFonts w:ascii="Bookman Old Style" w:hAnsi="Bookman Old Style"/>
              </w:rPr>
            </w:pPr>
          </w:p>
        </w:tc>
        <w:tc>
          <w:tcPr>
            <w:tcW w:w="1191" w:type="dxa"/>
          </w:tcPr>
          <w:p w:rsidR="00B53308" w:rsidRPr="001C144E" w:rsidRDefault="00B53308" w:rsidP="00491BFB">
            <w:pPr>
              <w:pStyle w:val="Prrafodelista"/>
              <w:ind w:left="0"/>
              <w:jc w:val="both"/>
              <w:rPr>
                <w:rFonts w:ascii="Bookman Old Style" w:hAnsi="Bookman Old Style"/>
              </w:rPr>
            </w:pPr>
          </w:p>
        </w:tc>
      </w:tr>
      <w:tr w:rsidR="00B53308" w:rsidRPr="001C144E" w:rsidTr="00491BFB">
        <w:tc>
          <w:tcPr>
            <w:tcW w:w="3060"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Crédito No. AA-1011731</w:t>
            </w:r>
          </w:p>
        </w:tc>
        <w:tc>
          <w:tcPr>
            <w:tcW w:w="1530"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$ 14,555.82</w:t>
            </w:r>
          </w:p>
        </w:tc>
        <w:tc>
          <w:tcPr>
            <w:tcW w:w="1440" w:type="dxa"/>
          </w:tcPr>
          <w:p w:rsidR="00B53308" w:rsidRPr="001C144E" w:rsidRDefault="00B53308" w:rsidP="00491BFB">
            <w:pPr>
              <w:pStyle w:val="Prrafodelista"/>
              <w:ind w:left="0"/>
              <w:jc w:val="both"/>
              <w:rPr>
                <w:rFonts w:ascii="Bookman Old Style" w:hAnsi="Bookman Old Style"/>
              </w:rPr>
            </w:pPr>
          </w:p>
        </w:tc>
        <w:tc>
          <w:tcPr>
            <w:tcW w:w="1710" w:type="dxa"/>
          </w:tcPr>
          <w:p w:rsidR="00B53308" w:rsidRPr="001C144E" w:rsidRDefault="00B53308" w:rsidP="00491BFB">
            <w:pPr>
              <w:pStyle w:val="Prrafodelista"/>
              <w:ind w:left="0"/>
              <w:jc w:val="both"/>
              <w:rPr>
                <w:rFonts w:ascii="Bookman Old Style" w:hAnsi="Bookman Old Style"/>
              </w:rPr>
            </w:pPr>
          </w:p>
        </w:tc>
        <w:tc>
          <w:tcPr>
            <w:tcW w:w="1191" w:type="dxa"/>
          </w:tcPr>
          <w:p w:rsidR="00B53308" w:rsidRPr="001C144E" w:rsidRDefault="00B53308" w:rsidP="00491BFB">
            <w:pPr>
              <w:pStyle w:val="Prrafodelista"/>
              <w:ind w:left="0"/>
              <w:jc w:val="both"/>
              <w:rPr>
                <w:rFonts w:ascii="Bookman Old Style" w:hAnsi="Bookman Old Style"/>
              </w:rPr>
            </w:pPr>
          </w:p>
        </w:tc>
      </w:tr>
      <w:tr w:rsidR="00B53308" w:rsidRPr="001C144E" w:rsidTr="00491BFB">
        <w:tc>
          <w:tcPr>
            <w:tcW w:w="3060"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Crédito No AA-1018181</w:t>
            </w:r>
          </w:p>
        </w:tc>
        <w:tc>
          <w:tcPr>
            <w:tcW w:w="1530"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$ 27,816.20</w:t>
            </w:r>
          </w:p>
        </w:tc>
        <w:tc>
          <w:tcPr>
            <w:tcW w:w="1440" w:type="dxa"/>
          </w:tcPr>
          <w:p w:rsidR="00B53308" w:rsidRPr="001C144E" w:rsidRDefault="00B53308" w:rsidP="00491BFB">
            <w:pPr>
              <w:pStyle w:val="Prrafodelista"/>
              <w:ind w:left="0"/>
              <w:jc w:val="both"/>
              <w:rPr>
                <w:rFonts w:ascii="Bookman Old Style" w:hAnsi="Bookman Old Style"/>
              </w:rPr>
            </w:pPr>
          </w:p>
        </w:tc>
        <w:tc>
          <w:tcPr>
            <w:tcW w:w="1710" w:type="dxa"/>
          </w:tcPr>
          <w:p w:rsidR="00B53308" w:rsidRPr="001C144E" w:rsidRDefault="00B53308" w:rsidP="00491BFB">
            <w:pPr>
              <w:pStyle w:val="Prrafodelista"/>
              <w:ind w:left="0"/>
              <w:jc w:val="both"/>
              <w:rPr>
                <w:rFonts w:ascii="Bookman Old Style" w:hAnsi="Bookman Old Style"/>
              </w:rPr>
            </w:pPr>
          </w:p>
        </w:tc>
        <w:tc>
          <w:tcPr>
            <w:tcW w:w="1191" w:type="dxa"/>
          </w:tcPr>
          <w:p w:rsidR="00B53308" w:rsidRPr="001C144E" w:rsidRDefault="00B53308" w:rsidP="00491BFB">
            <w:pPr>
              <w:pStyle w:val="Prrafodelista"/>
              <w:ind w:left="0"/>
              <w:jc w:val="both"/>
              <w:rPr>
                <w:rFonts w:ascii="Bookman Old Style" w:hAnsi="Bookman Old Style"/>
              </w:rPr>
            </w:pPr>
          </w:p>
        </w:tc>
      </w:tr>
      <w:tr w:rsidR="00B53308" w:rsidRPr="001C144E" w:rsidTr="00491BFB">
        <w:tc>
          <w:tcPr>
            <w:tcW w:w="3060"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Descuento OIP</w:t>
            </w:r>
          </w:p>
        </w:tc>
        <w:tc>
          <w:tcPr>
            <w:tcW w:w="1530"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       510.00</w:t>
            </w:r>
          </w:p>
        </w:tc>
        <w:tc>
          <w:tcPr>
            <w:tcW w:w="1440"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$ 42,882.02</w:t>
            </w:r>
          </w:p>
        </w:tc>
        <w:tc>
          <w:tcPr>
            <w:tcW w:w="1710" w:type="dxa"/>
          </w:tcPr>
          <w:p w:rsidR="00B53308" w:rsidRPr="001C144E" w:rsidRDefault="00B53308" w:rsidP="00491BFB">
            <w:pPr>
              <w:pStyle w:val="Prrafodelista"/>
              <w:ind w:left="0"/>
              <w:jc w:val="both"/>
              <w:rPr>
                <w:rFonts w:ascii="Bookman Old Style" w:hAnsi="Bookman Old Style"/>
              </w:rPr>
            </w:pPr>
          </w:p>
        </w:tc>
        <w:tc>
          <w:tcPr>
            <w:tcW w:w="1191"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   42,882.02</w:t>
            </w:r>
          </w:p>
        </w:tc>
      </w:tr>
      <w:tr w:rsidR="00B53308" w:rsidRPr="001C144E" w:rsidTr="00491BFB">
        <w:tc>
          <w:tcPr>
            <w:tcW w:w="3060"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Saldo a distribuir</w:t>
            </w:r>
          </w:p>
        </w:tc>
        <w:tc>
          <w:tcPr>
            <w:tcW w:w="1530" w:type="dxa"/>
          </w:tcPr>
          <w:p w:rsidR="00B53308" w:rsidRPr="001C144E" w:rsidRDefault="00B53308" w:rsidP="00491BFB">
            <w:pPr>
              <w:pStyle w:val="Prrafodelista"/>
              <w:ind w:left="0"/>
              <w:jc w:val="both"/>
              <w:rPr>
                <w:rFonts w:ascii="Bookman Old Style" w:hAnsi="Bookman Old Style"/>
              </w:rPr>
            </w:pPr>
          </w:p>
        </w:tc>
        <w:tc>
          <w:tcPr>
            <w:tcW w:w="1440" w:type="dxa"/>
          </w:tcPr>
          <w:p w:rsidR="00B53308" w:rsidRPr="001C144E" w:rsidRDefault="00B53308" w:rsidP="00491BFB">
            <w:pPr>
              <w:pStyle w:val="Prrafodelista"/>
              <w:ind w:left="0"/>
              <w:jc w:val="both"/>
              <w:rPr>
                <w:rFonts w:ascii="Bookman Old Style" w:hAnsi="Bookman Old Style"/>
              </w:rPr>
            </w:pPr>
          </w:p>
        </w:tc>
        <w:tc>
          <w:tcPr>
            <w:tcW w:w="1710" w:type="dxa"/>
          </w:tcPr>
          <w:p w:rsidR="00B53308" w:rsidRPr="001C144E" w:rsidRDefault="00B53308" w:rsidP="00491BFB">
            <w:pPr>
              <w:pStyle w:val="Prrafodelista"/>
              <w:ind w:left="0"/>
              <w:jc w:val="both"/>
              <w:rPr>
                <w:rFonts w:ascii="Bookman Old Style" w:hAnsi="Bookman Old Style"/>
              </w:rPr>
            </w:pPr>
          </w:p>
        </w:tc>
        <w:tc>
          <w:tcPr>
            <w:tcW w:w="1191"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   77,985.73</w:t>
            </w:r>
          </w:p>
        </w:tc>
      </w:tr>
      <w:tr w:rsidR="00B53308" w:rsidRPr="001C144E" w:rsidTr="00491BFB">
        <w:tc>
          <w:tcPr>
            <w:tcW w:w="3060" w:type="dxa"/>
          </w:tcPr>
          <w:p w:rsidR="00B53308" w:rsidRPr="001C144E" w:rsidRDefault="00B53308" w:rsidP="00491BFB">
            <w:pPr>
              <w:pStyle w:val="Prrafodelista"/>
              <w:ind w:left="0"/>
              <w:jc w:val="both"/>
              <w:rPr>
                <w:rFonts w:ascii="Bookman Old Style" w:hAnsi="Bookman Old Style"/>
              </w:rPr>
            </w:pPr>
          </w:p>
        </w:tc>
        <w:tc>
          <w:tcPr>
            <w:tcW w:w="1530" w:type="dxa"/>
          </w:tcPr>
          <w:p w:rsidR="00B53308" w:rsidRPr="001C144E" w:rsidRDefault="00B53308" w:rsidP="00491BFB">
            <w:pPr>
              <w:pStyle w:val="Prrafodelista"/>
              <w:ind w:left="0"/>
              <w:jc w:val="both"/>
              <w:rPr>
                <w:rFonts w:ascii="Bookman Old Style" w:hAnsi="Bookman Old Style"/>
              </w:rPr>
            </w:pPr>
          </w:p>
        </w:tc>
        <w:tc>
          <w:tcPr>
            <w:tcW w:w="1440" w:type="dxa"/>
          </w:tcPr>
          <w:p w:rsidR="00B53308" w:rsidRPr="001C144E" w:rsidRDefault="00B53308" w:rsidP="00491BFB">
            <w:pPr>
              <w:pStyle w:val="Prrafodelista"/>
              <w:ind w:left="0"/>
              <w:jc w:val="both"/>
              <w:rPr>
                <w:rFonts w:ascii="Bookman Old Style" w:hAnsi="Bookman Old Style"/>
              </w:rPr>
            </w:pPr>
          </w:p>
        </w:tc>
        <w:tc>
          <w:tcPr>
            <w:tcW w:w="1710" w:type="dxa"/>
          </w:tcPr>
          <w:p w:rsidR="00B53308" w:rsidRPr="001C144E" w:rsidRDefault="00B53308" w:rsidP="00491BFB">
            <w:pPr>
              <w:pStyle w:val="Prrafodelista"/>
              <w:ind w:left="0"/>
              <w:jc w:val="both"/>
              <w:rPr>
                <w:rFonts w:ascii="Bookman Old Style" w:hAnsi="Bookman Old Style"/>
              </w:rPr>
            </w:pPr>
          </w:p>
        </w:tc>
        <w:tc>
          <w:tcPr>
            <w:tcW w:w="1191"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 $76,287.93)</w:t>
            </w:r>
          </w:p>
        </w:tc>
      </w:tr>
      <w:tr w:rsidR="00B53308" w:rsidRPr="001C144E" w:rsidTr="00491BFB">
        <w:tc>
          <w:tcPr>
            <w:tcW w:w="3060"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 xml:space="preserve">Proyecto: </w:t>
            </w:r>
          </w:p>
        </w:tc>
        <w:tc>
          <w:tcPr>
            <w:tcW w:w="1530" w:type="dxa"/>
          </w:tcPr>
          <w:p w:rsidR="00B53308" w:rsidRPr="001C144E" w:rsidRDefault="00B53308" w:rsidP="00491BFB">
            <w:pPr>
              <w:pStyle w:val="Prrafodelista"/>
              <w:ind w:left="0"/>
              <w:jc w:val="both"/>
              <w:rPr>
                <w:rFonts w:ascii="Bookman Old Style" w:hAnsi="Bookman Old Style"/>
              </w:rPr>
            </w:pPr>
          </w:p>
        </w:tc>
        <w:tc>
          <w:tcPr>
            <w:tcW w:w="1440" w:type="dxa"/>
          </w:tcPr>
          <w:p w:rsidR="00B53308" w:rsidRPr="001C144E" w:rsidRDefault="00B53308" w:rsidP="00491BFB">
            <w:pPr>
              <w:pStyle w:val="Prrafodelista"/>
              <w:ind w:left="0"/>
              <w:jc w:val="both"/>
              <w:rPr>
                <w:rFonts w:ascii="Bookman Old Style" w:hAnsi="Bookman Old Style"/>
              </w:rPr>
            </w:pPr>
          </w:p>
        </w:tc>
        <w:tc>
          <w:tcPr>
            <w:tcW w:w="1710" w:type="dxa"/>
          </w:tcPr>
          <w:p w:rsidR="00B53308" w:rsidRPr="001C144E" w:rsidRDefault="00B53308" w:rsidP="00491BFB">
            <w:pPr>
              <w:pStyle w:val="Prrafodelista"/>
              <w:ind w:left="0"/>
              <w:jc w:val="both"/>
              <w:rPr>
                <w:rFonts w:ascii="Bookman Old Style" w:hAnsi="Bookman Old Style"/>
              </w:rPr>
            </w:pPr>
          </w:p>
        </w:tc>
        <w:tc>
          <w:tcPr>
            <w:tcW w:w="1191" w:type="dxa"/>
          </w:tcPr>
          <w:p w:rsidR="00B53308" w:rsidRPr="001C144E" w:rsidRDefault="00B53308" w:rsidP="00491BFB">
            <w:pPr>
              <w:pStyle w:val="Prrafodelista"/>
              <w:ind w:left="0"/>
              <w:jc w:val="both"/>
              <w:rPr>
                <w:rFonts w:ascii="Bookman Old Style" w:hAnsi="Bookman Old Style"/>
              </w:rPr>
            </w:pPr>
          </w:p>
        </w:tc>
      </w:tr>
      <w:tr w:rsidR="00B53308" w:rsidRPr="001C144E" w:rsidTr="00491BFB">
        <w:tc>
          <w:tcPr>
            <w:tcW w:w="3060" w:type="dxa"/>
          </w:tcPr>
          <w:p w:rsidR="00B53308" w:rsidRPr="001C144E" w:rsidRDefault="00B53308" w:rsidP="00491BFB">
            <w:pPr>
              <w:jc w:val="both"/>
              <w:rPr>
                <w:rFonts w:ascii="Bookman Old Style" w:hAnsi="Bookman Old Style"/>
              </w:rPr>
            </w:pPr>
            <w:r w:rsidRPr="001C144E">
              <w:rPr>
                <w:rFonts w:ascii="Bookman Old Style" w:hAnsi="Bookman Old Style"/>
              </w:rPr>
              <w:t xml:space="preserve">Reparación de calles no pavimentadas en cantones: Las Crucitas, El Rosario, El Guaje, Bolsa del Rosario, calles </w:t>
            </w:r>
            <w:proofErr w:type="spellStart"/>
            <w:r w:rsidRPr="001C144E">
              <w:rPr>
                <w:rFonts w:ascii="Bookman Old Style" w:hAnsi="Bookman Old Style"/>
              </w:rPr>
              <w:t>Ena</w:t>
            </w:r>
            <w:proofErr w:type="spellEnd"/>
            <w:r w:rsidRPr="001C144E">
              <w:rPr>
                <w:rFonts w:ascii="Bookman Old Style" w:hAnsi="Bookman Old Style"/>
              </w:rPr>
              <w:t xml:space="preserve"> y Dr. Valencia del Municipio de Armenia, </w:t>
            </w:r>
            <w:proofErr w:type="spellStart"/>
            <w:r w:rsidRPr="001C144E">
              <w:rPr>
                <w:rFonts w:ascii="Bookman Old Style" w:hAnsi="Bookman Old Style"/>
              </w:rPr>
              <w:t>Depto</w:t>
            </w:r>
            <w:proofErr w:type="spellEnd"/>
            <w:r w:rsidRPr="001C144E">
              <w:rPr>
                <w:rFonts w:ascii="Bookman Old Style" w:hAnsi="Bookman Old Style"/>
              </w:rPr>
              <w:t xml:space="preserve"> de Sonsonate (Realizador)</w:t>
            </w:r>
          </w:p>
          <w:p w:rsidR="00B53308" w:rsidRPr="001C144E" w:rsidRDefault="00B53308" w:rsidP="00491BFB">
            <w:pPr>
              <w:pStyle w:val="Prrafodelista"/>
              <w:ind w:left="0"/>
              <w:jc w:val="both"/>
              <w:rPr>
                <w:rFonts w:ascii="Bookman Old Style" w:hAnsi="Bookman Old Style"/>
              </w:rPr>
            </w:pPr>
          </w:p>
        </w:tc>
        <w:tc>
          <w:tcPr>
            <w:tcW w:w="1530"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$ 19,883.81</w:t>
            </w:r>
          </w:p>
        </w:tc>
        <w:tc>
          <w:tcPr>
            <w:tcW w:w="1440" w:type="dxa"/>
          </w:tcPr>
          <w:p w:rsidR="00B53308" w:rsidRPr="001C144E" w:rsidRDefault="00B53308" w:rsidP="00491BFB">
            <w:pPr>
              <w:pStyle w:val="Prrafodelista"/>
              <w:ind w:left="0"/>
              <w:jc w:val="both"/>
              <w:rPr>
                <w:rFonts w:ascii="Bookman Old Style" w:hAnsi="Bookman Old Style"/>
              </w:rPr>
            </w:pPr>
          </w:p>
        </w:tc>
        <w:tc>
          <w:tcPr>
            <w:tcW w:w="1710" w:type="dxa"/>
          </w:tcPr>
          <w:p w:rsidR="00B53308" w:rsidRPr="001C144E" w:rsidRDefault="00B53308" w:rsidP="00491BFB">
            <w:pPr>
              <w:pStyle w:val="Prrafodelista"/>
              <w:ind w:left="0"/>
              <w:jc w:val="both"/>
              <w:rPr>
                <w:rFonts w:ascii="Bookman Old Style" w:hAnsi="Bookman Old Style"/>
              </w:rPr>
            </w:pPr>
          </w:p>
        </w:tc>
        <w:tc>
          <w:tcPr>
            <w:tcW w:w="1191" w:type="dxa"/>
          </w:tcPr>
          <w:p w:rsidR="00B53308" w:rsidRPr="001C144E" w:rsidRDefault="00B53308" w:rsidP="00491BFB">
            <w:pPr>
              <w:pStyle w:val="Prrafodelista"/>
              <w:ind w:left="0"/>
              <w:jc w:val="both"/>
              <w:rPr>
                <w:rFonts w:ascii="Bookman Old Style" w:hAnsi="Bookman Old Style"/>
              </w:rPr>
            </w:pPr>
          </w:p>
        </w:tc>
      </w:tr>
      <w:tr w:rsidR="00B53308" w:rsidRPr="001C144E" w:rsidTr="00491BFB">
        <w:tc>
          <w:tcPr>
            <w:tcW w:w="3060" w:type="dxa"/>
          </w:tcPr>
          <w:p w:rsidR="00B53308" w:rsidRPr="001C144E" w:rsidRDefault="00B53308" w:rsidP="00491BFB">
            <w:pPr>
              <w:jc w:val="both"/>
              <w:rPr>
                <w:rFonts w:ascii="Bookman Old Style" w:hAnsi="Bookman Old Style"/>
              </w:rPr>
            </w:pPr>
            <w:r w:rsidRPr="001C144E">
              <w:rPr>
                <w:rFonts w:ascii="Bookman Old Style" w:hAnsi="Bookman Old Style"/>
              </w:rPr>
              <w:t xml:space="preserve">“Reparación de calles no pavimentadas en cantones: Las </w:t>
            </w:r>
            <w:r w:rsidRPr="001C144E">
              <w:rPr>
                <w:rFonts w:ascii="Bookman Old Style" w:hAnsi="Bookman Old Style"/>
              </w:rPr>
              <w:lastRenderedPageBreak/>
              <w:t xml:space="preserve">Crucitas, El Rosario, El Guaje, Bolsa del Rosario, calles </w:t>
            </w:r>
            <w:proofErr w:type="spellStart"/>
            <w:r w:rsidRPr="001C144E">
              <w:rPr>
                <w:rFonts w:ascii="Bookman Old Style" w:hAnsi="Bookman Old Style"/>
              </w:rPr>
              <w:t>Ena</w:t>
            </w:r>
            <w:proofErr w:type="spellEnd"/>
            <w:r w:rsidRPr="001C144E">
              <w:rPr>
                <w:rFonts w:ascii="Bookman Old Style" w:hAnsi="Bookman Old Style"/>
              </w:rPr>
              <w:t xml:space="preserve"> y Dr. Valencia del Municipio de Armenia, </w:t>
            </w:r>
            <w:proofErr w:type="spellStart"/>
            <w:r w:rsidRPr="001C144E">
              <w:rPr>
                <w:rFonts w:ascii="Bookman Old Style" w:hAnsi="Bookman Old Style"/>
              </w:rPr>
              <w:t>Depto</w:t>
            </w:r>
            <w:proofErr w:type="spellEnd"/>
            <w:r w:rsidRPr="001C144E">
              <w:rPr>
                <w:rFonts w:ascii="Bookman Old Style" w:hAnsi="Bookman Old Style"/>
              </w:rPr>
              <w:t xml:space="preserve"> de Sonsonate (Supervisión)</w:t>
            </w:r>
          </w:p>
          <w:p w:rsidR="00B53308" w:rsidRPr="001C144E" w:rsidRDefault="00B53308" w:rsidP="00491BFB">
            <w:pPr>
              <w:pStyle w:val="Prrafodelista"/>
              <w:ind w:left="0"/>
              <w:jc w:val="both"/>
              <w:rPr>
                <w:rFonts w:ascii="Bookman Old Style" w:hAnsi="Bookman Old Style"/>
              </w:rPr>
            </w:pPr>
          </w:p>
        </w:tc>
        <w:tc>
          <w:tcPr>
            <w:tcW w:w="1530"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lastRenderedPageBreak/>
              <w:t>$ 1,496.39</w:t>
            </w:r>
          </w:p>
        </w:tc>
        <w:tc>
          <w:tcPr>
            <w:tcW w:w="1440" w:type="dxa"/>
          </w:tcPr>
          <w:p w:rsidR="00B53308" w:rsidRPr="001C144E" w:rsidRDefault="00B53308" w:rsidP="00491BFB">
            <w:pPr>
              <w:pStyle w:val="Prrafodelista"/>
              <w:ind w:left="0"/>
              <w:jc w:val="both"/>
              <w:rPr>
                <w:rFonts w:ascii="Bookman Old Style" w:hAnsi="Bookman Old Style"/>
                <w:b/>
              </w:rPr>
            </w:pPr>
            <w:r w:rsidRPr="001C144E">
              <w:rPr>
                <w:rFonts w:ascii="Bookman Old Style" w:hAnsi="Bookman Old Style"/>
                <w:b/>
              </w:rPr>
              <w:t>$ 21,380.20</w:t>
            </w:r>
          </w:p>
        </w:tc>
        <w:tc>
          <w:tcPr>
            <w:tcW w:w="1710" w:type="dxa"/>
          </w:tcPr>
          <w:p w:rsidR="00B53308" w:rsidRPr="001C144E" w:rsidRDefault="00B53308" w:rsidP="00491BFB">
            <w:pPr>
              <w:pStyle w:val="Prrafodelista"/>
              <w:ind w:left="0"/>
              <w:jc w:val="both"/>
              <w:rPr>
                <w:rFonts w:ascii="Bookman Old Style" w:hAnsi="Bookman Old Style"/>
              </w:rPr>
            </w:pPr>
          </w:p>
        </w:tc>
        <w:tc>
          <w:tcPr>
            <w:tcW w:w="1191" w:type="dxa"/>
          </w:tcPr>
          <w:p w:rsidR="00B53308" w:rsidRPr="001C144E" w:rsidRDefault="00B53308" w:rsidP="00491BFB">
            <w:pPr>
              <w:pStyle w:val="Prrafodelista"/>
              <w:ind w:left="0"/>
              <w:jc w:val="both"/>
              <w:rPr>
                <w:rFonts w:ascii="Bookman Old Style" w:hAnsi="Bookman Old Style"/>
              </w:rPr>
            </w:pPr>
          </w:p>
        </w:tc>
      </w:tr>
      <w:tr w:rsidR="00B53308" w:rsidRPr="001C144E" w:rsidTr="00491BFB">
        <w:tc>
          <w:tcPr>
            <w:tcW w:w="3060"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CAPSA Cuota no. 4</w:t>
            </w:r>
          </w:p>
        </w:tc>
        <w:tc>
          <w:tcPr>
            <w:tcW w:w="1530"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$ 7,067.46</w:t>
            </w:r>
          </w:p>
        </w:tc>
        <w:tc>
          <w:tcPr>
            <w:tcW w:w="1440" w:type="dxa"/>
          </w:tcPr>
          <w:p w:rsidR="00B53308" w:rsidRPr="001C144E" w:rsidRDefault="00B53308" w:rsidP="00491BFB">
            <w:pPr>
              <w:pStyle w:val="Prrafodelista"/>
              <w:ind w:left="0"/>
              <w:jc w:val="both"/>
              <w:rPr>
                <w:rFonts w:ascii="Bookman Old Style" w:hAnsi="Bookman Old Style"/>
              </w:rPr>
            </w:pPr>
          </w:p>
        </w:tc>
        <w:tc>
          <w:tcPr>
            <w:tcW w:w="1710" w:type="dxa"/>
          </w:tcPr>
          <w:p w:rsidR="00B53308" w:rsidRPr="001C144E" w:rsidRDefault="00B53308" w:rsidP="00491BFB">
            <w:pPr>
              <w:pStyle w:val="Prrafodelista"/>
              <w:ind w:left="0"/>
              <w:jc w:val="both"/>
              <w:rPr>
                <w:rFonts w:ascii="Bookman Old Style" w:hAnsi="Bookman Old Style"/>
              </w:rPr>
            </w:pPr>
          </w:p>
        </w:tc>
        <w:tc>
          <w:tcPr>
            <w:tcW w:w="1191" w:type="dxa"/>
          </w:tcPr>
          <w:p w:rsidR="00B53308" w:rsidRPr="001C144E" w:rsidRDefault="00B53308" w:rsidP="00491BFB">
            <w:pPr>
              <w:pStyle w:val="Prrafodelista"/>
              <w:ind w:left="0"/>
              <w:jc w:val="both"/>
              <w:rPr>
                <w:rFonts w:ascii="Bookman Old Style" w:hAnsi="Bookman Old Style"/>
              </w:rPr>
            </w:pPr>
          </w:p>
        </w:tc>
      </w:tr>
      <w:tr w:rsidR="00B53308" w:rsidRPr="001C144E" w:rsidTr="00491BFB">
        <w:tc>
          <w:tcPr>
            <w:tcW w:w="3060"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Pago PRONOBIS MES DE JULIO/2015</w:t>
            </w:r>
          </w:p>
        </w:tc>
        <w:tc>
          <w:tcPr>
            <w:tcW w:w="1530" w:type="dxa"/>
          </w:tcPr>
          <w:p w:rsidR="00B53308" w:rsidRPr="001C144E" w:rsidRDefault="00B53308" w:rsidP="00491BFB">
            <w:pPr>
              <w:pStyle w:val="Prrafodelista"/>
              <w:ind w:left="0"/>
              <w:jc w:val="both"/>
              <w:rPr>
                <w:rFonts w:ascii="Bookman Old Style" w:hAnsi="Bookman Old Style"/>
              </w:rPr>
            </w:pPr>
          </w:p>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$ 7,268.90</w:t>
            </w:r>
          </w:p>
        </w:tc>
        <w:tc>
          <w:tcPr>
            <w:tcW w:w="1440" w:type="dxa"/>
          </w:tcPr>
          <w:p w:rsidR="00B53308" w:rsidRPr="001C144E" w:rsidRDefault="00B53308" w:rsidP="00491BFB">
            <w:pPr>
              <w:pStyle w:val="Prrafodelista"/>
              <w:ind w:left="0"/>
              <w:jc w:val="both"/>
              <w:rPr>
                <w:rFonts w:ascii="Bookman Old Style" w:hAnsi="Bookman Old Style"/>
                <w:b/>
              </w:rPr>
            </w:pPr>
          </w:p>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b/>
              </w:rPr>
              <w:t>$ 14,336.36</w:t>
            </w:r>
          </w:p>
        </w:tc>
        <w:tc>
          <w:tcPr>
            <w:tcW w:w="1710" w:type="dxa"/>
          </w:tcPr>
          <w:p w:rsidR="00B53308" w:rsidRPr="001C144E" w:rsidRDefault="00B53308" w:rsidP="00491BFB">
            <w:pPr>
              <w:pStyle w:val="Prrafodelista"/>
              <w:ind w:left="0"/>
              <w:jc w:val="both"/>
              <w:rPr>
                <w:rFonts w:ascii="Bookman Old Style" w:hAnsi="Bookman Old Style"/>
              </w:rPr>
            </w:pPr>
          </w:p>
        </w:tc>
        <w:tc>
          <w:tcPr>
            <w:tcW w:w="1191" w:type="dxa"/>
          </w:tcPr>
          <w:p w:rsidR="00B53308" w:rsidRPr="001C144E" w:rsidRDefault="00B53308" w:rsidP="00491BFB">
            <w:pPr>
              <w:pStyle w:val="Prrafodelista"/>
              <w:ind w:left="0"/>
              <w:jc w:val="both"/>
              <w:rPr>
                <w:rFonts w:ascii="Bookman Old Style" w:hAnsi="Bookman Old Style"/>
              </w:rPr>
            </w:pPr>
          </w:p>
        </w:tc>
      </w:tr>
      <w:tr w:rsidR="00B53308" w:rsidRPr="001C144E" w:rsidTr="00491BFB">
        <w:tc>
          <w:tcPr>
            <w:tcW w:w="3060"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Pago de energía publica a CLESA mes de Julio</w:t>
            </w:r>
          </w:p>
        </w:tc>
        <w:tc>
          <w:tcPr>
            <w:tcW w:w="1530"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$ 3,818.92</w:t>
            </w:r>
          </w:p>
        </w:tc>
        <w:tc>
          <w:tcPr>
            <w:tcW w:w="1440" w:type="dxa"/>
          </w:tcPr>
          <w:p w:rsidR="00B53308" w:rsidRPr="001C144E" w:rsidRDefault="00B53308" w:rsidP="00491BFB">
            <w:pPr>
              <w:pStyle w:val="Prrafodelista"/>
              <w:ind w:left="0"/>
              <w:jc w:val="both"/>
              <w:rPr>
                <w:rFonts w:ascii="Bookman Old Style" w:hAnsi="Bookman Old Style"/>
              </w:rPr>
            </w:pPr>
          </w:p>
        </w:tc>
        <w:tc>
          <w:tcPr>
            <w:tcW w:w="1710" w:type="dxa"/>
          </w:tcPr>
          <w:p w:rsidR="00B53308" w:rsidRPr="001C144E" w:rsidRDefault="00B53308" w:rsidP="00491BFB">
            <w:pPr>
              <w:pStyle w:val="Prrafodelista"/>
              <w:ind w:left="0"/>
              <w:jc w:val="both"/>
              <w:rPr>
                <w:rFonts w:ascii="Bookman Old Style" w:hAnsi="Bookman Old Style"/>
              </w:rPr>
            </w:pPr>
          </w:p>
        </w:tc>
        <w:tc>
          <w:tcPr>
            <w:tcW w:w="1191" w:type="dxa"/>
          </w:tcPr>
          <w:p w:rsidR="00B53308" w:rsidRPr="001C144E" w:rsidRDefault="00B53308" w:rsidP="00491BFB">
            <w:pPr>
              <w:pStyle w:val="Prrafodelista"/>
              <w:ind w:left="0"/>
              <w:jc w:val="both"/>
              <w:rPr>
                <w:rFonts w:ascii="Bookman Old Style" w:hAnsi="Bookman Old Style"/>
              </w:rPr>
            </w:pPr>
          </w:p>
        </w:tc>
      </w:tr>
      <w:tr w:rsidR="00B53308" w:rsidRPr="001C144E" w:rsidTr="00491BFB">
        <w:tc>
          <w:tcPr>
            <w:tcW w:w="3060"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Pago de energía privada a CLESA mes de Julio</w:t>
            </w:r>
          </w:p>
        </w:tc>
        <w:tc>
          <w:tcPr>
            <w:tcW w:w="1530"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$ 7,091.73</w:t>
            </w:r>
          </w:p>
        </w:tc>
        <w:tc>
          <w:tcPr>
            <w:tcW w:w="1440" w:type="dxa"/>
          </w:tcPr>
          <w:p w:rsidR="00B53308" w:rsidRPr="001C144E" w:rsidRDefault="00B53308" w:rsidP="00491BFB">
            <w:pPr>
              <w:pStyle w:val="Prrafodelista"/>
              <w:ind w:left="0"/>
              <w:jc w:val="both"/>
              <w:rPr>
                <w:rFonts w:ascii="Bookman Old Style" w:hAnsi="Bookman Old Style"/>
                <w:b/>
              </w:rPr>
            </w:pPr>
            <w:r w:rsidRPr="001C144E">
              <w:rPr>
                <w:rFonts w:ascii="Bookman Old Style" w:hAnsi="Bookman Old Style"/>
                <w:b/>
              </w:rPr>
              <w:t>$ 10,910.65</w:t>
            </w:r>
          </w:p>
        </w:tc>
        <w:tc>
          <w:tcPr>
            <w:tcW w:w="1710" w:type="dxa"/>
          </w:tcPr>
          <w:p w:rsidR="00B53308" w:rsidRPr="001C144E" w:rsidRDefault="00B53308" w:rsidP="00491BFB">
            <w:pPr>
              <w:pStyle w:val="Prrafodelista"/>
              <w:ind w:left="0"/>
              <w:jc w:val="both"/>
              <w:rPr>
                <w:rFonts w:ascii="Bookman Old Style" w:hAnsi="Bookman Old Style"/>
              </w:rPr>
            </w:pPr>
          </w:p>
        </w:tc>
        <w:tc>
          <w:tcPr>
            <w:tcW w:w="1191" w:type="dxa"/>
          </w:tcPr>
          <w:p w:rsidR="00B53308" w:rsidRPr="001C144E" w:rsidRDefault="00B53308" w:rsidP="00491BFB">
            <w:pPr>
              <w:pStyle w:val="Prrafodelista"/>
              <w:ind w:left="0"/>
              <w:jc w:val="both"/>
              <w:rPr>
                <w:rFonts w:ascii="Bookman Old Style" w:hAnsi="Bookman Old Style"/>
              </w:rPr>
            </w:pPr>
          </w:p>
        </w:tc>
      </w:tr>
      <w:tr w:rsidR="00B53308" w:rsidRPr="001C144E" w:rsidTr="00491BFB">
        <w:tc>
          <w:tcPr>
            <w:tcW w:w="3060"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Carpeta de Deporte</w:t>
            </w:r>
          </w:p>
        </w:tc>
        <w:tc>
          <w:tcPr>
            <w:tcW w:w="1530" w:type="dxa"/>
          </w:tcPr>
          <w:p w:rsidR="00B53308" w:rsidRPr="001C144E" w:rsidRDefault="00B53308" w:rsidP="00491BFB">
            <w:pPr>
              <w:pStyle w:val="Prrafodelista"/>
              <w:ind w:left="0"/>
              <w:jc w:val="both"/>
              <w:rPr>
                <w:rFonts w:ascii="Bookman Old Style" w:hAnsi="Bookman Old Style"/>
              </w:rPr>
            </w:pPr>
          </w:p>
        </w:tc>
        <w:tc>
          <w:tcPr>
            <w:tcW w:w="1440" w:type="dxa"/>
          </w:tcPr>
          <w:p w:rsidR="00B53308" w:rsidRPr="001C144E" w:rsidRDefault="00B53308" w:rsidP="00491BFB">
            <w:pPr>
              <w:pStyle w:val="Prrafodelista"/>
              <w:ind w:left="0"/>
              <w:jc w:val="both"/>
              <w:rPr>
                <w:rFonts w:ascii="Bookman Old Style" w:hAnsi="Bookman Old Style"/>
                <w:b/>
              </w:rPr>
            </w:pPr>
            <w:r w:rsidRPr="001C144E">
              <w:rPr>
                <w:rFonts w:ascii="Bookman Old Style" w:hAnsi="Bookman Old Style"/>
                <w:b/>
              </w:rPr>
              <w:t>$ 4,500.00</w:t>
            </w:r>
          </w:p>
        </w:tc>
        <w:tc>
          <w:tcPr>
            <w:tcW w:w="1710" w:type="dxa"/>
          </w:tcPr>
          <w:p w:rsidR="00B53308" w:rsidRPr="001C144E" w:rsidRDefault="00B53308" w:rsidP="00491BFB">
            <w:pPr>
              <w:pStyle w:val="Prrafodelista"/>
              <w:ind w:left="0"/>
              <w:jc w:val="both"/>
              <w:rPr>
                <w:rFonts w:ascii="Bookman Old Style" w:hAnsi="Bookman Old Style"/>
              </w:rPr>
            </w:pPr>
          </w:p>
        </w:tc>
        <w:tc>
          <w:tcPr>
            <w:tcW w:w="1191" w:type="dxa"/>
          </w:tcPr>
          <w:p w:rsidR="00B53308" w:rsidRPr="001C144E" w:rsidRDefault="00B53308" w:rsidP="00491BFB">
            <w:pPr>
              <w:pStyle w:val="Prrafodelista"/>
              <w:ind w:left="0"/>
              <w:jc w:val="both"/>
              <w:rPr>
                <w:rFonts w:ascii="Bookman Old Style" w:hAnsi="Bookman Old Style"/>
              </w:rPr>
            </w:pPr>
          </w:p>
        </w:tc>
      </w:tr>
      <w:tr w:rsidR="00B53308" w:rsidRPr="001C144E" w:rsidTr="00491BFB">
        <w:tc>
          <w:tcPr>
            <w:tcW w:w="3060"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 xml:space="preserve">Pago de supervisión de Puente complemento de </w:t>
            </w:r>
            <w:proofErr w:type="gramStart"/>
            <w:r w:rsidRPr="001C144E">
              <w:rPr>
                <w:rFonts w:ascii="Bookman Old Style" w:hAnsi="Bookman Old Style"/>
              </w:rPr>
              <w:t>tiempo  contractual</w:t>
            </w:r>
            <w:proofErr w:type="gramEnd"/>
            <w:r w:rsidRPr="001C144E">
              <w:rPr>
                <w:rFonts w:ascii="Bookman Old Style" w:hAnsi="Bookman Old Style"/>
              </w:rPr>
              <w:t xml:space="preserve"> (60 días)</w:t>
            </w:r>
          </w:p>
        </w:tc>
        <w:tc>
          <w:tcPr>
            <w:tcW w:w="1530"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$ 7,747.95</w:t>
            </w:r>
          </w:p>
        </w:tc>
        <w:tc>
          <w:tcPr>
            <w:tcW w:w="1440" w:type="dxa"/>
          </w:tcPr>
          <w:p w:rsidR="00B53308" w:rsidRPr="001C144E" w:rsidRDefault="00B53308" w:rsidP="00491BFB">
            <w:pPr>
              <w:pStyle w:val="Prrafodelista"/>
              <w:ind w:left="0"/>
              <w:jc w:val="both"/>
              <w:rPr>
                <w:rFonts w:ascii="Bookman Old Style" w:hAnsi="Bookman Old Style"/>
              </w:rPr>
            </w:pPr>
          </w:p>
        </w:tc>
        <w:tc>
          <w:tcPr>
            <w:tcW w:w="1710" w:type="dxa"/>
          </w:tcPr>
          <w:p w:rsidR="00B53308" w:rsidRPr="001C144E" w:rsidRDefault="00B53308" w:rsidP="00491BFB">
            <w:pPr>
              <w:pStyle w:val="Prrafodelista"/>
              <w:ind w:left="0"/>
              <w:jc w:val="both"/>
              <w:rPr>
                <w:rFonts w:ascii="Bookman Old Style" w:hAnsi="Bookman Old Style"/>
              </w:rPr>
            </w:pPr>
          </w:p>
        </w:tc>
        <w:tc>
          <w:tcPr>
            <w:tcW w:w="1191" w:type="dxa"/>
          </w:tcPr>
          <w:p w:rsidR="00B53308" w:rsidRPr="001C144E" w:rsidRDefault="00B53308" w:rsidP="00491BFB">
            <w:pPr>
              <w:pStyle w:val="Prrafodelista"/>
              <w:ind w:left="0"/>
              <w:jc w:val="both"/>
              <w:rPr>
                <w:rFonts w:ascii="Bookman Old Style" w:hAnsi="Bookman Old Style"/>
              </w:rPr>
            </w:pPr>
          </w:p>
        </w:tc>
      </w:tr>
      <w:tr w:rsidR="00B53308" w:rsidRPr="001C144E" w:rsidTr="00491BFB">
        <w:tc>
          <w:tcPr>
            <w:tcW w:w="3060"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 xml:space="preserve">Pago de supervisión de Puente complemento de </w:t>
            </w:r>
            <w:proofErr w:type="gramStart"/>
            <w:r w:rsidRPr="001C144E">
              <w:rPr>
                <w:rFonts w:ascii="Bookman Old Style" w:hAnsi="Bookman Old Style"/>
              </w:rPr>
              <w:t>tiempo  de</w:t>
            </w:r>
            <w:proofErr w:type="gramEnd"/>
            <w:r w:rsidRPr="001C144E">
              <w:rPr>
                <w:rFonts w:ascii="Bookman Old Style" w:hAnsi="Bookman Old Style"/>
              </w:rPr>
              <w:t xml:space="preserve"> prórroga ( 45 días)</w:t>
            </w:r>
          </w:p>
        </w:tc>
        <w:tc>
          <w:tcPr>
            <w:tcW w:w="1530"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$ 5,810.85</w:t>
            </w:r>
          </w:p>
        </w:tc>
        <w:tc>
          <w:tcPr>
            <w:tcW w:w="1440" w:type="dxa"/>
          </w:tcPr>
          <w:p w:rsidR="00B53308" w:rsidRPr="001C144E" w:rsidRDefault="00B53308" w:rsidP="00491BFB">
            <w:pPr>
              <w:pStyle w:val="Prrafodelista"/>
              <w:ind w:left="0"/>
              <w:jc w:val="both"/>
              <w:rPr>
                <w:rFonts w:ascii="Bookman Old Style" w:hAnsi="Bookman Old Style"/>
                <w:b/>
              </w:rPr>
            </w:pPr>
            <w:r w:rsidRPr="001C144E">
              <w:rPr>
                <w:rFonts w:ascii="Bookman Old Style" w:hAnsi="Bookman Old Style"/>
                <w:b/>
              </w:rPr>
              <w:t>$ 13,558.80</w:t>
            </w:r>
          </w:p>
        </w:tc>
        <w:tc>
          <w:tcPr>
            <w:tcW w:w="1710" w:type="dxa"/>
          </w:tcPr>
          <w:p w:rsidR="00B53308" w:rsidRPr="001C144E" w:rsidRDefault="00B53308" w:rsidP="00491BFB">
            <w:pPr>
              <w:pStyle w:val="Prrafodelista"/>
              <w:ind w:left="0"/>
              <w:jc w:val="both"/>
              <w:rPr>
                <w:rFonts w:ascii="Bookman Old Style" w:hAnsi="Bookman Old Style"/>
              </w:rPr>
            </w:pPr>
          </w:p>
        </w:tc>
        <w:tc>
          <w:tcPr>
            <w:tcW w:w="1191" w:type="dxa"/>
          </w:tcPr>
          <w:p w:rsidR="00B53308" w:rsidRPr="001C144E" w:rsidRDefault="00B53308" w:rsidP="00491BFB">
            <w:pPr>
              <w:pStyle w:val="Prrafodelista"/>
              <w:ind w:left="0"/>
              <w:jc w:val="both"/>
              <w:rPr>
                <w:rFonts w:ascii="Bookman Old Style" w:hAnsi="Bookman Old Style"/>
              </w:rPr>
            </w:pPr>
          </w:p>
        </w:tc>
      </w:tr>
      <w:tr w:rsidR="00B53308" w:rsidRPr="001C144E" w:rsidTr="00491BFB">
        <w:tc>
          <w:tcPr>
            <w:tcW w:w="3060"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 xml:space="preserve">Pago de Supervisión del proyecto: </w:t>
            </w:r>
            <w:proofErr w:type="gramStart"/>
            <w:r w:rsidRPr="001C144E">
              <w:rPr>
                <w:rFonts w:ascii="Bookman Old Style" w:hAnsi="Bookman Old Style"/>
              </w:rPr>
              <w:t>Ampliación  de</w:t>
            </w:r>
            <w:proofErr w:type="gramEnd"/>
            <w:r w:rsidRPr="001C144E">
              <w:rPr>
                <w:rFonts w:ascii="Bookman Old Style" w:hAnsi="Bookman Old Style"/>
              </w:rPr>
              <w:t xml:space="preserve"> agua potable, construcción de cantareras y otras obras n caserío San Juan Las Minas, Armenia”</w:t>
            </w:r>
          </w:p>
        </w:tc>
        <w:tc>
          <w:tcPr>
            <w:tcW w:w="1530" w:type="dxa"/>
          </w:tcPr>
          <w:p w:rsidR="00B53308" w:rsidRPr="001C144E" w:rsidRDefault="00B53308" w:rsidP="00491BFB">
            <w:pPr>
              <w:pStyle w:val="Prrafodelista"/>
              <w:ind w:left="0"/>
              <w:jc w:val="both"/>
              <w:rPr>
                <w:rFonts w:ascii="Bookman Old Style" w:hAnsi="Bookman Old Style"/>
                <w:u w:val="single"/>
              </w:rPr>
            </w:pPr>
          </w:p>
        </w:tc>
        <w:tc>
          <w:tcPr>
            <w:tcW w:w="1440"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$ 398.33</w:t>
            </w:r>
          </w:p>
        </w:tc>
        <w:tc>
          <w:tcPr>
            <w:tcW w:w="1710" w:type="dxa"/>
          </w:tcPr>
          <w:p w:rsidR="00B53308" w:rsidRPr="001C144E" w:rsidRDefault="00B53308" w:rsidP="00491BFB">
            <w:pPr>
              <w:pStyle w:val="Prrafodelista"/>
              <w:ind w:left="0"/>
              <w:jc w:val="both"/>
              <w:rPr>
                <w:rFonts w:ascii="Bookman Old Style" w:hAnsi="Bookman Old Style"/>
              </w:rPr>
            </w:pPr>
          </w:p>
        </w:tc>
        <w:tc>
          <w:tcPr>
            <w:tcW w:w="1191" w:type="dxa"/>
          </w:tcPr>
          <w:p w:rsidR="00B53308" w:rsidRPr="001C144E" w:rsidRDefault="00B53308" w:rsidP="00491BFB">
            <w:pPr>
              <w:pStyle w:val="Prrafodelista"/>
              <w:ind w:left="0"/>
              <w:jc w:val="both"/>
              <w:rPr>
                <w:rFonts w:ascii="Bookman Old Style" w:hAnsi="Bookman Old Style"/>
              </w:rPr>
            </w:pPr>
          </w:p>
        </w:tc>
      </w:tr>
      <w:tr w:rsidR="00B53308" w:rsidRPr="001C144E" w:rsidTr="00491BFB">
        <w:tc>
          <w:tcPr>
            <w:tcW w:w="3060"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 xml:space="preserve">Pago de Supervisión Proyecto: Cordón cuneta y adoquinado de calles y otras obras </w:t>
            </w:r>
            <w:proofErr w:type="gramStart"/>
            <w:r w:rsidRPr="001C144E">
              <w:rPr>
                <w:rFonts w:ascii="Bookman Old Style" w:hAnsi="Bookman Old Style"/>
              </w:rPr>
              <w:t>de  mitigación</w:t>
            </w:r>
            <w:proofErr w:type="gramEnd"/>
            <w:r w:rsidRPr="001C144E">
              <w:rPr>
                <w:rFonts w:ascii="Bookman Old Style" w:hAnsi="Bookman Old Style"/>
              </w:rPr>
              <w:t xml:space="preserve"> en Colonia La Cantera</w:t>
            </w:r>
          </w:p>
        </w:tc>
        <w:tc>
          <w:tcPr>
            <w:tcW w:w="1530" w:type="dxa"/>
          </w:tcPr>
          <w:p w:rsidR="00B53308" w:rsidRPr="001C144E" w:rsidRDefault="00B53308" w:rsidP="00491BFB">
            <w:pPr>
              <w:pStyle w:val="Prrafodelista"/>
              <w:ind w:left="0"/>
              <w:jc w:val="both"/>
              <w:rPr>
                <w:rFonts w:ascii="Bookman Old Style" w:hAnsi="Bookman Old Style"/>
                <w:u w:val="single"/>
              </w:rPr>
            </w:pPr>
          </w:p>
        </w:tc>
        <w:tc>
          <w:tcPr>
            <w:tcW w:w="1440" w:type="dxa"/>
          </w:tcPr>
          <w:p w:rsidR="00B53308" w:rsidRPr="001C144E" w:rsidRDefault="00B53308" w:rsidP="00491BFB">
            <w:pPr>
              <w:pStyle w:val="Prrafodelista"/>
              <w:ind w:left="0"/>
              <w:jc w:val="both"/>
              <w:rPr>
                <w:rFonts w:ascii="Bookman Old Style" w:hAnsi="Bookman Old Style"/>
                <w:b/>
              </w:rPr>
            </w:pPr>
            <w:r w:rsidRPr="001C144E">
              <w:rPr>
                <w:rFonts w:ascii="Bookman Old Style" w:hAnsi="Bookman Old Style"/>
                <w:b/>
              </w:rPr>
              <w:t>$ 1,479.70</w:t>
            </w:r>
          </w:p>
        </w:tc>
        <w:tc>
          <w:tcPr>
            <w:tcW w:w="1710" w:type="dxa"/>
          </w:tcPr>
          <w:p w:rsidR="00B53308" w:rsidRPr="001C144E" w:rsidRDefault="00B53308" w:rsidP="00491BFB">
            <w:pPr>
              <w:pStyle w:val="Prrafodelista"/>
              <w:ind w:left="0"/>
              <w:jc w:val="both"/>
              <w:rPr>
                <w:rFonts w:ascii="Bookman Old Style" w:hAnsi="Bookman Old Style"/>
              </w:rPr>
            </w:pPr>
          </w:p>
        </w:tc>
        <w:tc>
          <w:tcPr>
            <w:tcW w:w="1191" w:type="dxa"/>
          </w:tcPr>
          <w:p w:rsidR="00B53308" w:rsidRPr="001C144E" w:rsidRDefault="00B53308" w:rsidP="00491BFB">
            <w:pPr>
              <w:pStyle w:val="Prrafodelista"/>
              <w:ind w:left="0"/>
              <w:jc w:val="both"/>
              <w:rPr>
                <w:rFonts w:ascii="Bookman Old Style" w:hAnsi="Bookman Old Style"/>
              </w:rPr>
            </w:pPr>
          </w:p>
        </w:tc>
      </w:tr>
      <w:tr w:rsidR="00B53308" w:rsidRPr="001C144E" w:rsidTr="00491BFB">
        <w:tc>
          <w:tcPr>
            <w:tcW w:w="3060"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 xml:space="preserve">Pago de supervisión proyecto: Electrificación en Caserío San Juan Las Minas, sector Los </w:t>
            </w:r>
            <w:r w:rsidRPr="001C144E">
              <w:rPr>
                <w:rFonts w:ascii="Bookman Old Style" w:hAnsi="Bookman Old Style"/>
              </w:rPr>
              <w:lastRenderedPageBreak/>
              <w:t>Lotes cantón La Puerta del Municipio de Armenia</w:t>
            </w:r>
          </w:p>
        </w:tc>
        <w:tc>
          <w:tcPr>
            <w:tcW w:w="1530" w:type="dxa"/>
          </w:tcPr>
          <w:p w:rsidR="00B53308" w:rsidRPr="001C144E" w:rsidRDefault="00B53308" w:rsidP="00491BFB">
            <w:pPr>
              <w:pStyle w:val="Prrafodelista"/>
              <w:ind w:left="0"/>
              <w:jc w:val="both"/>
              <w:rPr>
                <w:rFonts w:ascii="Bookman Old Style" w:hAnsi="Bookman Old Style"/>
                <w:u w:val="single"/>
              </w:rPr>
            </w:pPr>
          </w:p>
        </w:tc>
        <w:tc>
          <w:tcPr>
            <w:tcW w:w="1440" w:type="dxa"/>
          </w:tcPr>
          <w:p w:rsidR="00B53308" w:rsidRPr="001C144E" w:rsidRDefault="00B53308" w:rsidP="00491BFB">
            <w:pPr>
              <w:pStyle w:val="Prrafodelista"/>
              <w:ind w:left="0"/>
              <w:jc w:val="both"/>
              <w:rPr>
                <w:rFonts w:ascii="Bookman Old Style" w:hAnsi="Bookman Old Style"/>
                <w:b/>
              </w:rPr>
            </w:pPr>
            <w:r w:rsidRPr="001C144E">
              <w:rPr>
                <w:rFonts w:ascii="Bookman Old Style" w:hAnsi="Bookman Old Style"/>
                <w:b/>
              </w:rPr>
              <w:t>$ 577.00</w:t>
            </w:r>
          </w:p>
        </w:tc>
        <w:tc>
          <w:tcPr>
            <w:tcW w:w="1710" w:type="dxa"/>
          </w:tcPr>
          <w:p w:rsidR="00B53308" w:rsidRPr="001C144E" w:rsidRDefault="00B53308" w:rsidP="00491BFB">
            <w:pPr>
              <w:pStyle w:val="Prrafodelista"/>
              <w:ind w:left="0"/>
              <w:jc w:val="both"/>
              <w:rPr>
                <w:rFonts w:ascii="Bookman Old Style" w:hAnsi="Bookman Old Style"/>
              </w:rPr>
            </w:pPr>
          </w:p>
        </w:tc>
        <w:tc>
          <w:tcPr>
            <w:tcW w:w="1191" w:type="dxa"/>
          </w:tcPr>
          <w:p w:rsidR="00B53308" w:rsidRPr="001C144E" w:rsidRDefault="00B53308" w:rsidP="00491BFB">
            <w:pPr>
              <w:pStyle w:val="Prrafodelista"/>
              <w:ind w:left="0"/>
              <w:jc w:val="both"/>
              <w:rPr>
                <w:rFonts w:ascii="Bookman Old Style" w:hAnsi="Bookman Old Style"/>
              </w:rPr>
            </w:pPr>
          </w:p>
        </w:tc>
      </w:tr>
      <w:tr w:rsidR="00B53308" w:rsidRPr="001C144E" w:rsidTr="00491BFB">
        <w:tc>
          <w:tcPr>
            <w:tcW w:w="3060"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 xml:space="preserve">Pago de supervisión del proyecto: Electrificación en Colonia La </w:t>
            </w:r>
            <w:proofErr w:type="gramStart"/>
            <w:r w:rsidRPr="001C144E">
              <w:rPr>
                <w:rFonts w:ascii="Bookman Old Style" w:hAnsi="Bookman Old Style"/>
              </w:rPr>
              <w:t>Cantera  cantón</w:t>
            </w:r>
            <w:proofErr w:type="gramEnd"/>
            <w:r w:rsidRPr="001C144E">
              <w:rPr>
                <w:rFonts w:ascii="Bookman Old Style" w:hAnsi="Bookman Old Style"/>
              </w:rPr>
              <w:t xml:space="preserve"> </w:t>
            </w:r>
            <w:proofErr w:type="spellStart"/>
            <w:r w:rsidRPr="001C144E">
              <w:rPr>
                <w:rFonts w:ascii="Bookman Old Style" w:hAnsi="Bookman Old Style"/>
              </w:rPr>
              <w:t>Copapayo</w:t>
            </w:r>
            <w:proofErr w:type="spellEnd"/>
            <w:r w:rsidRPr="001C144E">
              <w:rPr>
                <w:rFonts w:ascii="Bookman Old Style" w:hAnsi="Bookman Old Style"/>
              </w:rPr>
              <w:t xml:space="preserve"> jurisdicción de Armenia, </w:t>
            </w:r>
            <w:proofErr w:type="spellStart"/>
            <w:r w:rsidRPr="001C144E">
              <w:rPr>
                <w:rFonts w:ascii="Bookman Old Style" w:hAnsi="Bookman Old Style"/>
              </w:rPr>
              <w:t>sonsonate</w:t>
            </w:r>
            <w:proofErr w:type="spellEnd"/>
          </w:p>
        </w:tc>
        <w:tc>
          <w:tcPr>
            <w:tcW w:w="1530" w:type="dxa"/>
          </w:tcPr>
          <w:p w:rsidR="00B53308" w:rsidRPr="001C144E" w:rsidRDefault="00B53308" w:rsidP="00491BFB">
            <w:pPr>
              <w:pStyle w:val="Prrafodelista"/>
              <w:ind w:left="0"/>
              <w:jc w:val="both"/>
              <w:rPr>
                <w:rFonts w:ascii="Bookman Old Style" w:hAnsi="Bookman Old Style"/>
                <w:u w:val="single"/>
              </w:rPr>
            </w:pPr>
          </w:p>
        </w:tc>
        <w:tc>
          <w:tcPr>
            <w:tcW w:w="1440" w:type="dxa"/>
          </w:tcPr>
          <w:p w:rsidR="00B53308" w:rsidRPr="001C144E" w:rsidRDefault="00B53308" w:rsidP="00491BFB">
            <w:pPr>
              <w:pStyle w:val="Prrafodelista"/>
              <w:ind w:left="0"/>
              <w:jc w:val="both"/>
              <w:rPr>
                <w:rFonts w:ascii="Bookman Old Style" w:hAnsi="Bookman Old Style"/>
                <w:b/>
              </w:rPr>
            </w:pPr>
            <w:r w:rsidRPr="001C144E">
              <w:rPr>
                <w:rFonts w:ascii="Bookman Old Style" w:hAnsi="Bookman Old Style"/>
                <w:b/>
              </w:rPr>
              <w:t>$ 568.00</w:t>
            </w:r>
          </w:p>
        </w:tc>
        <w:tc>
          <w:tcPr>
            <w:tcW w:w="1710" w:type="dxa"/>
          </w:tcPr>
          <w:p w:rsidR="00B53308" w:rsidRPr="001C144E" w:rsidRDefault="00B53308" w:rsidP="00491BFB">
            <w:pPr>
              <w:pStyle w:val="Prrafodelista"/>
              <w:ind w:left="0"/>
              <w:jc w:val="both"/>
              <w:rPr>
                <w:rFonts w:ascii="Bookman Old Style" w:hAnsi="Bookman Old Style"/>
              </w:rPr>
            </w:pPr>
          </w:p>
        </w:tc>
        <w:tc>
          <w:tcPr>
            <w:tcW w:w="1191" w:type="dxa"/>
          </w:tcPr>
          <w:p w:rsidR="00B53308" w:rsidRPr="001C144E" w:rsidRDefault="00B53308" w:rsidP="00491BFB">
            <w:pPr>
              <w:pStyle w:val="Prrafodelista"/>
              <w:ind w:left="0"/>
              <w:jc w:val="both"/>
              <w:rPr>
                <w:rFonts w:ascii="Bookman Old Style" w:hAnsi="Bookman Old Style"/>
              </w:rPr>
            </w:pPr>
          </w:p>
        </w:tc>
      </w:tr>
      <w:tr w:rsidR="00B53308" w:rsidRPr="001C144E" w:rsidTr="00491BFB">
        <w:tc>
          <w:tcPr>
            <w:tcW w:w="3060"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Pago de Formulaciones:</w:t>
            </w:r>
          </w:p>
        </w:tc>
        <w:tc>
          <w:tcPr>
            <w:tcW w:w="1530" w:type="dxa"/>
          </w:tcPr>
          <w:p w:rsidR="00B53308" w:rsidRPr="001C144E" w:rsidRDefault="00B53308" w:rsidP="00491BFB">
            <w:pPr>
              <w:pStyle w:val="Prrafodelista"/>
              <w:ind w:left="0"/>
              <w:jc w:val="both"/>
              <w:rPr>
                <w:rFonts w:ascii="Bookman Old Style" w:hAnsi="Bookman Old Style"/>
                <w:u w:val="single"/>
              </w:rPr>
            </w:pPr>
          </w:p>
        </w:tc>
        <w:tc>
          <w:tcPr>
            <w:tcW w:w="1440" w:type="dxa"/>
          </w:tcPr>
          <w:p w:rsidR="00B53308" w:rsidRPr="001C144E" w:rsidRDefault="00B53308" w:rsidP="00491BFB">
            <w:pPr>
              <w:pStyle w:val="Prrafodelista"/>
              <w:ind w:left="0"/>
              <w:jc w:val="both"/>
              <w:rPr>
                <w:rFonts w:ascii="Bookman Old Style" w:hAnsi="Bookman Old Style"/>
              </w:rPr>
            </w:pPr>
          </w:p>
        </w:tc>
        <w:tc>
          <w:tcPr>
            <w:tcW w:w="1710" w:type="dxa"/>
          </w:tcPr>
          <w:p w:rsidR="00B53308" w:rsidRPr="001C144E" w:rsidRDefault="00B53308" w:rsidP="00491BFB">
            <w:pPr>
              <w:pStyle w:val="Prrafodelista"/>
              <w:ind w:left="0"/>
              <w:jc w:val="both"/>
              <w:rPr>
                <w:rFonts w:ascii="Bookman Old Style" w:hAnsi="Bookman Old Style"/>
              </w:rPr>
            </w:pPr>
          </w:p>
        </w:tc>
        <w:tc>
          <w:tcPr>
            <w:tcW w:w="1191" w:type="dxa"/>
          </w:tcPr>
          <w:p w:rsidR="00B53308" w:rsidRPr="001C144E" w:rsidRDefault="00B53308" w:rsidP="00491BFB">
            <w:pPr>
              <w:pStyle w:val="Prrafodelista"/>
              <w:ind w:left="0"/>
              <w:jc w:val="both"/>
              <w:rPr>
                <w:rFonts w:ascii="Bookman Old Style" w:hAnsi="Bookman Old Style"/>
              </w:rPr>
            </w:pPr>
          </w:p>
        </w:tc>
      </w:tr>
      <w:tr w:rsidR="00B53308" w:rsidRPr="001C144E" w:rsidTr="00491BFB">
        <w:tc>
          <w:tcPr>
            <w:tcW w:w="3060"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Plan Bacheo en zona Urbana de la Ciudad de Armenia</w:t>
            </w:r>
          </w:p>
        </w:tc>
        <w:tc>
          <w:tcPr>
            <w:tcW w:w="1530"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$ 1,405.95</w:t>
            </w:r>
          </w:p>
        </w:tc>
        <w:tc>
          <w:tcPr>
            <w:tcW w:w="1440" w:type="dxa"/>
          </w:tcPr>
          <w:p w:rsidR="00B53308" w:rsidRPr="001C144E" w:rsidRDefault="00B53308" w:rsidP="00491BFB">
            <w:pPr>
              <w:pStyle w:val="Prrafodelista"/>
              <w:ind w:left="0"/>
              <w:jc w:val="both"/>
              <w:rPr>
                <w:rFonts w:ascii="Bookman Old Style" w:hAnsi="Bookman Old Style"/>
              </w:rPr>
            </w:pPr>
          </w:p>
        </w:tc>
        <w:tc>
          <w:tcPr>
            <w:tcW w:w="1710" w:type="dxa"/>
          </w:tcPr>
          <w:p w:rsidR="00B53308" w:rsidRPr="001C144E" w:rsidRDefault="00B53308" w:rsidP="00491BFB">
            <w:pPr>
              <w:pStyle w:val="Prrafodelista"/>
              <w:ind w:left="0"/>
              <w:jc w:val="both"/>
              <w:rPr>
                <w:rFonts w:ascii="Bookman Old Style" w:hAnsi="Bookman Old Style"/>
              </w:rPr>
            </w:pPr>
          </w:p>
        </w:tc>
        <w:tc>
          <w:tcPr>
            <w:tcW w:w="1191" w:type="dxa"/>
          </w:tcPr>
          <w:p w:rsidR="00B53308" w:rsidRPr="001C144E" w:rsidRDefault="00B53308" w:rsidP="00491BFB">
            <w:pPr>
              <w:pStyle w:val="Prrafodelista"/>
              <w:ind w:left="0"/>
              <w:jc w:val="both"/>
              <w:rPr>
                <w:rFonts w:ascii="Bookman Old Style" w:hAnsi="Bookman Old Style"/>
              </w:rPr>
            </w:pPr>
          </w:p>
        </w:tc>
      </w:tr>
      <w:tr w:rsidR="00B53308" w:rsidRPr="001C144E" w:rsidTr="00491BFB">
        <w:tc>
          <w:tcPr>
            <w:tcW w:w="3060"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Plan de mantenimiento y Reparación de infraestructura Municipal del Municipio de Armenia, año 2015</w:t>
            </w:r>
          </w:p>
        </w:tc>
        <w:tc>
          <w:tcPr>
            <w:tcW w:w="1530"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$ 1,407.88</w:t>
            </w:r>
          </w:p>
          <w:p w:rsidR="00B53308" w:rsidRPr="001C144E" w:rsidRDefault="00B53308" w:rsidP="00491BFB">
            <w:pPr>
              <w:pStyle w:val="Prrafodelista"/>
              <w:ind w:left="0"/>
              <w:jc w:val="both"/>
              <w:rPr>
                <w:rFonts w:ascii="Bookman Old Style" w:hAnsi="Bookman Old Style"/>
              </w:rPr>
            </w:pPr>
          </w:p>
        </w:tc>
        <w:tc>
          <w:tcPr>
            <w:tcW w:w="1440" w:type="dxa"/>
          </w:tcPr>
          <w:p w:rsidR="00B53308" w:rsidRPr="001C144E" w:rsidRDefault="00B53308" w:rsidP="00491BFB">
            <w:pPr>
              <w:pStyle w:val="Prrafodelista"/>
              <w:ind w:left="0"/>
              <w:jc w:val="both"/>
              <w:rPr>
                <w:rFonts w:ascii="Bookman Old Style" w:hAnsi="Bookman Old Style"/>
              </w:rPr>
            </w:pPr>
          </w:p>
        </w:tc>
        <w:tc>
          <w:tcPr>
            <w:tcW w:w="1710" w:type="dxa"/>
          </w:tcPr>
          <w:p w:rsidR="00B53308" w:rsidRPr="001C144E" w:rsidRDefault="00B53308" w:rsidP="00491BFB">
            <w:pPr>
              <w:pStyle w:val="Prrafodelista"/>
              <w:ind w:left="0"/>
              <w:jc w:val="both"/>
              <w:rPr>
                <w:rFonts w:ascii="Bookman Old Style" w:hAnsi="Bookman Old Style"/>
              </w:rPr>
            </w:pPr>
          </w:p>
        </w:tc>
        <w:tc>
          <w:tcPr>
            <w:tcW w:w="1191" w:type="dxa"/>
          </w:tcPr>
          <w:p w:rsidR="00B53308" w:rsidRPr="001C144E" w:rsidRDefault="00B53308" w:rsidP="00491BFB">
            <w:pPr>
              <w:pStyle w:val="Prrafodelista"/>
              <w:ind w:left="0"/>
              <w:jc w:val="both"/>
              <w:rPr>
                <w:rFonts w:ascii="Bookman Old Style" w:hAnsi="Bookman Old Style"/>
              </w:rPr>
            </w:pPr>
          </w:p>
        </w:tc>
      </w:tr>
      <w:tr w:rsidR="00B53308" w:rsidRPr="001C144E" w:rsidTr="00491BFB">
        <w:tc>
          <w:tcPr>
            <w:tcW w:w="3060"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Contratación de horas máquina para trabajos de mitigación y terracería en el Municipio de Armenia</w:t>
            </w:r>
          </w:p>
        </w:tc>
        <w:tc>
          <w:tcPr>
            <w:tcW w:w="1530"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$ 1,399.28</w:t>
            </w:r>
          </w:p>
        </w:tc>
        <w:tc>
          <w:tcPr>
            <w:tcW w:w="1440" w:type="dxa"/>
          </w:tcPr>
          <w:p w:rsidR="00B53308" w:rsidRPr="001C144E" w:rsidRDefault="00B53308" w:rsidP="00491BFB">
            <w:pPr>
              <w:pStyle w:val="Prrafodelista"/>
              <w:ind w:left="0"/>
              <w:jc w:val="both"/>
              <w:rPr>
                <w:rFonts w:ascii="Bookman Old Style" w:hAnsi="Bookman Old Style"/>
              </w:rPr>
            </w:pPr>
          </w:p>
        </w:tc>
        <w:tc>
          <w:tcPr>
            <w:tcW w:w="1710" w:type="dxa"/>
          </w:tcPr>
          <w:p w:rsidR="00B53308" w:rsidRPr="001C144E" w:rsidRDefault="00B53308" w:rsidP="00491BFB">
            <w:pPr>
              <w:pStyle w:val="Prrafodelista"/>
              <w:ind w:left="0"/>
              <w:jc w:val="both"/>
              <w:rPr>
                <w:rFonts w:ascii="Bookman Old Style" w:hAnsi="Bookman Old Style"/>
              </w:rPr>
            </w:pPr>
          </w:p>
        </w:tc>
        <w:tc>
          <w:tcPr>
            <w:tcW w:w="1191" w:type="dxa"/>
          </w:tcPr>
          <w:p w:rsidR="00B53308" w:rsidRPr="001C144E" w:rsidRDefault="00B53308" w:rsidP="00491BFB">
            <w:pPr>
              <w:pStyle w:val="Prrafodelista"/>
              <w:ind w:left="0"/>
              <w:jc w:val="both"/>
              <w:rPr>
                <w:rFonts w:ascii="Bookman Old Style" w:hAnsi="Bookman Old Style"/>
              </w:rPr>
            </w:pPr>
          </w:p>
        </w:tc>
      </w:tr>
      <w:tr w:rsidR="00B53308" w:rsidRPr="001C144E" w:rsidTr="00491BFB">
        <w:tc>
          <w:tcPr>
            <w:tcW w:w="3060"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Mantenimiento de calles no pavimentadas en cantones Los Mangos 1ra. Y 2 zona y Las Crucitas 2d. zona”</w:t>
            </w:r>
          </w:p>
        </w:tc>
        <w:tc>
          <w:tcPr>
            <w:tcW w:w="1530"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$ 986.97</w:t>
            </w:r>
          </w:p>
        </w:tc>
        <w:tc>
          <w:tcPr>
            <w:tcW w:w="1440" w:type="dxa"/>
          </w:tcPr>
          <w:p w:rsidR="00B53308" w:rsidRPr="001C144E" w:rsidRDefault="00B53308" w:rsidP="00491BFB">
            <w:pPr>
              <w:pStyle w:val="Prrafodelista"/>
              <w:ind w:left="0"/>
              <w:jc w:val="both"/>
              <w:rPr>
                <w:rFonts w:ascii="Bookman Old Style" w:hAnsi="Bookman Old Style"/>
              </w:rPr>
            </w:pPr>
          </w:p>
        </w:tc>
        <w:tc>
          <w:tcPr>
            <w:tcW w:w="1710" w:type="dxa"/>
          </w:tcPr>
          <w:p w:rsidR="00B53308" w:rsidRPr="001C144E" w:rsidRDefault="00B53308" w:rsidP="00491BFB">
            <w:pPr>
              <w:pStyle w:val="Prrafodelista"/>
              <w:ind w:left="0"/>
              <w:jc w:val="both"/>
              <w:rPr>
                <w:rFonts w:ascii="Bookman Old Style" w:hAnsi="Bookman Old Style"/>
              </w:rPr>
            </w:pPr>
          </w:p>
        </w:tc>
        <w:tc>
          <w:tcPr>
            <w:tcW w:w="1191" w:type="dxa"/>
          </w:tcPr>
          <w:p w:rsidR="00B53308" w:rsidRPr="001C144E" w:rsidRDefault="00B53308" w:rsidP="00491BFB">
            <w:pPr>
              <w:pStyle w:val="Prrafodelista"/>
              <w:ind w:left="0"/>
              <w:jc w:val="both"/>
              <w:rPr>
                <w:rFonts w:ascii="Bookman Old Style" w:hAnsi="Bookman Old Style"/>
              </w:rPr>
            </w:pPr>
          </w:p>
        </w:tc>
      </w:tr>
      <w:tr w:rsidR="00B53308" w:rsidRPr="001C144E" w:rsidTr="00491BFB">
        <w:tc>
          <w:tcPr>
            <w:tcW w:w="3060"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 xml:space="preserve">Sustitución de techo en casa </w:t>
            </w:r>
            <w:proofErr w:type="gramStart"/>
            <w:r w:rsidRPr="001C144E">
              <w:rPr>
                <w:rFonts w:ascii="Bookman Old Style" w:hAnsi="Bookman Old Style"/>
              </w:rPr>
              <w:t>comunal  de</w:t>
            </w:r>
            <w:proofErr w:type="gramEnd"/>
            <w:r w:rsidRPr="001C144E">
              <w:rPr>
                <w:rFonts w:ascii="Bookman Old Style" w:hAnsi="Bookman Old Style"/>
              </w:rPr>
              <w:t xml:space="preserve"> Cantón La Puerta del Municipio de Armenia, Sonsonate</w:t>
            </w:r>
          </w:p>
        </w:tc>
        <w:tc>
          <w:tcPr>
            <w:tcW w:w="1530"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$ 142.96</w:t>
            </w:r>
          </w:p>
        </w:tc>
        <w:tc>
          <w:tcPr>
            <w:tcW w:w="1440" w:type="dxa"/>
          </w:tcPr>
          <w:p w:rsidR="00B53308" w:rsidRPr="001C144E" w:rsidRDefault="00B53308" w:rsidP="00491BFB">
            <w:pPr>
              <w:pStyle w:val="Prrafodelista"/>
              <w:ind w:left="0"/>
              <w:jc w:val="both"/>
              <w:rPr>
                <w:rFonts w:ascii="Bookman Old Style" w:hAnsi="Bookman Old Style"/>
                <w:b/>
              </w:rPr>
            </w:pPr>
            <w:r w:rsidRPr="001C144E">
              <w:rPr>
                <w:rFonts w:ascii="Bookman Old Style" w:hAnsi="Bookman Old Style"/>
                <w:b/>
              </w:rPr>
              <w:t>$ 5,343.04</w:t>
            </w:r>
          </w:p>
        </w:tc>
        <w:tc>
          <w:tcPr>
            <w:tcW w:w="1710" w:type="dxa"/>
          </w:tcPr>
          <w:p w:rsidR="00B53308" w:rsidRPr="001C144E" w:rsidRDefault="00B53308" w:rsidP="00491BFB">
            <w:pPr>
              <w:pStyle w:val="Prrafodelista"/>
              <w:ind w:left="0"/>
              <w:jc w:val="both"/>
              <w:rPr>
                <w:rFonts w:ascii="Bookman Old Style" w:hAnsi="Bookman Old Style"/>
              </w:rPr>
            </w:pPr>
          </w:p>
        </w:tc>
        <w:tc>
          <w:tcPr>
            <w:tcW w:w="1191" w:type="dxa"/>
          </w:tcPr>
          <w:p w:rsidR="00B53308" w:rsidRPr="001C144E" w:rsidRDefault="00B53308" w:rsidP="00491BFB">
            <w:pPr>
              <w:pStyle w:val="Prrafodelista"/>
              <w:ind w:left="0"/>
              <w:jc w:val="both"/>
              <w:rPr>
                <w:rFonts w:ascii="Bookman Old Style" w:hAnsi="Bookman Old Style"/>
              </w:rPr>
            </w:pPr>
          </w:p>
        </w:tc>
      </w:tr>
      <w:tr w:rsidR="00B53308" w:rsidRPr="001C144E" w:rsidTr="00491BFB">
        <w:tc>
          <w:tcPr>
            <w:tcW w:w="3060"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 xml:space="preserve">Proyecto “Readecuación de acceso a cochera propiedad de la Señora Mirian </w:t>
            </w:r>
            <w:proofErr w:type="spellStart"/>
            <w:r w:rsidRPr="001C144E">
              <w:rPr>
                <w:rFonts w:ascii="Bookman Old Style" w:hAnsi="Bookman Old Style"/>
              </w:rPr>
              <w:t>Lopez</w:t>
            </w:r>
            <w:proofErr w:type="spellEnd"/>
            <w:r w:rsidRPr="001C144E">
              <w:rPr>
                <w:rFonts w:ascii="Bookman Old Style" w:hAnsi="Bookman Old Style"/>
              </w:rPr>
              <w:t xml:space="preserve"> afectada por la ejecución del proyecto de construcción de puente vehicular sobre rio San Eugenio Colonia San </w:t>
            </w:r>
            <w:r w:rsidRPr="001C144E">
              <w:rPr>
                <w:rFonts w:ascii="Bookman Old Style" w:hAnsi="Bookman Old Style"/>
              </w:rPr>
              <w:lastRenderedPageBreak/>
              <w:t>Damián del Municipio de Armenia</w:t>
            </w:r>
          </w:p>
        </w:tc>
        <w:tc>
          <w:tcPr>
            <w:tcW w:w="1530" w:type="dxa"/>
          </w:tcPr>
          <w:p w:rsidR="00B53308" w:rsidRPr="001C144E" w:rsidRDefault="00B53308" w:rsidP="00491BFB">
            <w:pPr>
              <w:pStyle w:val="Prrafodelista"/>
              <w:ind w:left="0"/>
              <w:jc w:val="both"/>
              <w:rPr>
                <w:rFonts w:ascii="Bookman Old Style" w:hAnsi="Bookman Old Style"/>
              </w:rPr>
            </w:pPr>
          </w:p>
        </w:tc>
        <w:tc>
          <w:tcPr>
            <w:tcW w:w="1440" w:type="dxa"/>
          </w:tcPr>
          <w:p w:rsidR="00B53308" w:rsidRPr="001C144E" w:rsidRDefault="00B53308" w:rsidP="00491BFB">
            <w:pPr>
              <w:pStyle w:val="Prrafodelista"/>
              <w:ind w:left="0"/>
              <w:jc w:val="both"/>
              <w:rPr>
                <w:rFonts w:ascii="Bookman Old Style" w:hAnsi="Bookman Old Style"/>
                <w:b/>
              </w:rPr>
            </w:pPr>
            <w:r w:rsidRPr="001C144E">
              <w:rPr>
                <w:rFonts w:ascii="Bookman Old Style" w:hAnsi="Bookman Old Style"/>
                <w:b/>
              </w:rPr>
              <w:t>$ 3,235.85</w:t>
            </w:r>
          </w:p>
        </w:tc>
        <w:tc>
          <w:tcPr>
            <w:tcW w:w="1710" w:type="dxa"/>
          </w:tcPr>
          <w:p w:rsidR="00B53308" w:rsidRPr="001C144E" w:rsidRDefault="00B53308" w:rsidP="00491BFB">
            <w:pPr>
              <w:pStyle w:val="Prrafodelista"/>
              <w:ind w:left="0"/>
              <w:jc w:val="both"/>
              <w:rPr>
                <w:rFonts w:ascii="Bookman Old Style" w:hAnsi="Bookman Old Style"/>
              </w:rPr>
            </w:pPr>
          </w:p>
        </w:tc>
        <w:tc>
          <w:tcPr>
            <w:tcW w:w="1191" w:type="dxa"/>
          </w:tcPr>
          <w:p w:rsidR="00B53308" w:rsidRPr="001C144E" w:rsidRDefault="00B53308" w:rsidP="00491BFB">
            <w:pPr>
              <w:pStyle w:val="Prrafodelista"/>
              <w:ind w:left="0"/>
              <w:jc w:val="both"/>
              <w:rPr>
                <w:rFonts w:ascii="Bookman Old Style" w:hAnsi="Bookman Old Style"/>
              </w:rPr>
            </w:pPr>
          </w:p>
        </w:tc>
      </w:tr>
      <w:tr w:rsidR="00B53308" w:rsidRPr="001C144E" w:rsidTr="00491BFB">
        <w:tc>
          <w:tcPr>
            <w:tcW w:w="3060" w:type="dxa"/>
          </w:tcPr>
          <w:p w:rsidR="00B53308" w:rsidRPr="001C144E" w:rsidRDefault="00B53308" w:rsidP="00491BFB">
            <w:pPr>
              <w:pStyle w:val="Prrafodelista"/>
              <w:ind w:left="0"/>
              <w:jc w:val="both"/>
              <w:rPr>
                <w:rFonts w:ascii="Bookman Old Style" w:hAnsi="Bookman Old Style"/>
              </w:rPr>
            </w:pPr>
            <w:r w:rsidRPr="001C144E">
              <w:rPr>
                <w:rFonts w:ascii="Bookman Old Style" w:hAnsi="Bookman Old Style"/>
              </w:rPr>
              <w:t>Nuevo Saldo después de distribución</w:t>
            </w:r>
          </w:p>
        </w:tc>
        <w:tc>
          <w:tcPr>
            <w:tcW w:w="1530" w:type="dxa"/>
          </w:tcPr>
          <w:p w:rsidR="00B53308" w:rsidRPr="001C144E" w:rsidRDefault="00B53308" w:rsidP="00491BFB">
            <w:pPr>
              <w:pStyle w:val="Prrafodelista"/>
              <w:ind w:left="0"/>
              <w:jc w:val="both"/>
              <w:rPr>
                <w:rFonts w:ascii="Bookman Old Style" w:hAnsi="Bookman Old Style"/>
              </w:rPr>
            </w:pPr>
          </w:p>
        </w:tc>
        <w:tc>
          <w:tcPr>
            <w:tcW w:w="1440" w:type="dxa"/>
          </w:tcPr>
          <w:p w:rsidR="00B53308" w:rsidRPr="001C144E" w:rsidRDefault="00B53308" w:rsidP="00491BFB">
            <w:pPr>
              <w:pStyle w:val="Prrafodelista"/>
              <w:ind w:left="0"/>
              <w:jc w:val="both"/>
              <w:rPr>
                <w:rFonts w:ascii="Bookman Old Style" w:hAnsi="Bookman Old Style"/>
              </w:rPr>
            </w:pPr>
          </w:p>
        </w:tc>
        <w:tc>
          <w:tcPr>
            <w:tcW w:w="1710" w:type="dxa"/>
          </w:tcPr>
          <w:p w:rsidR="00B53308" w:rsidRPr="001C144E" w:rsidRDefault="00B53308" w:rsidP="00491BFB">
            <w:pPr>
              <w:pStyle w:val="Prrafodelista"/>
              <w:ind w:left="0"/>
              <w:jc w:val="both"/>
              <w:rPr>
                <w:rFonts w:ascii="Bookman Old Style" w:hAnsi="Bookman Old Style"/>
              </w:rPr>
            </w:pPr>
          </w:p>
        </w:tc>
        <w:tc>
          <w:tcPr>
            <w:tcW w:w="1191" w:type="dxa"/>
          </w:tcPr>
          <w:p w:rsidR="00B53308" w:rsidRPr="001C144E" w:rsidRDefault="00B53308" w:rsidP="00491BFB">
            <w:pPr>
              <w:pStyle w:val="Prrafodelista"/>
              <w:ind w:left="0"/>
              <w:jc w:val="both"/>
              <w:rPr>
                <w:rFonts w:ascii="Bookman Old Style" w:hAnsi="Bookman Old Style"/>
                <w:b/>
              </w:rPr>
            </w:pPr>
            <w:r w:rsidRPr="001C144E">
              <w:rPr>
                <w:rFonts w:ascii="Bookman Old Style" w:hAnsi="Bookman Old Style"/>
                <w:b/>
              </w:rPr>
              <w:t>$ 1,697.80</w:t>
            </w:r>
          </w:p>
        </w:tc>
      </w:tr>
    </w:tbl>
    <w:p w:rsidR="00B53308" w:rsidRPr="001C144E" w:rsidRDefault="00B53308" w:rsidP="00B53308">
      <w:pPr>
        <w:spacing w:line="20" w:lineRule="atLeast"/>
        <w:jc w:val="both"/>
        <w:rPr>
          <w:rFonts w:ascii="Bookman Old Style" w:hAnsi="Bookman Old Style"/>
          <w:bCs/>
          <w:color w:val="000000" w:themeColor="text1"/>
          <w:sz w:val="20"/>
          <w:szCs w:val="20"/>
          <w:lang w:val="es-ES" w:eastAsia="es-ES"/>
        </w:rPr>
      </w:pPr>
      <w:proofErr w:type="gramStart"/>
      <w:r w:rsidRPr="001C144E">
        <w:rPr>
          <w:rFonts w:ascii="Bookman Old Style" w:hAnsi="Bookman Old Style"/>
          <w:bCs/>
          <w:color w:val="000000" w:themeColor="text1"/>
          <w:sz w:val="20"/>
          <w:szCs w:val="20"/>
          <w:lang w:val="es-ES" w:eastAsia="es-ES"/>
        </w:rPr>
        <w:t>.-</w:t>
      </w:r>
      <w:proofErr w:type="gramEnd"/>
      <w:r w:rsidRPr="001C144E">
        <w:rPr>
          <w:rFonts w:ascii="Bookman Old Style" w:hAnsi="Bookman Old Style"/>
          <w:bCs/>
          <w:color w:val="000000" w:themeColor="text1"/>
          <w:sz w:val="20"/>
          <w:szCs w:val="20"/>
          <w:lang w:val="es-ES" w:eastAsia="es-ES"/>
        </w:rPr>
        <w:t xml:space="preserve"> Certifíquese y Comuníquese.-</w:t>
      </w:r>
    </w:p>
    <w:p w:rsidR="00B53308" w:rsidRPr="00C407DC" w:rsidRDefault="00B53308" w:rsidP="00B53308">
      <w:pPr>
        <w:spacing w:line="23" w:lineRule="atLeast"/>
        <w:ind w:right="110"/>
        <w:jc w:val="both"/>
        <w:rPr>
          <w:rFonts w:ascii="Bookman Old Style" w:hAnsi="Bookman Old Style"/>
          <w:color w:val="000000"/>
          <w:sz w:val="20"/>
          <w:szCs w:val="20"/>
          <w:lang w:val="es-ES" w:eastAsia="es-ES"/>
        </w:rPr>
      </w:pPr>
      <w:r w:rsidRPr="002C35FB">
        <w:rPr>
          <w:rFonts w:ascii="Bookman Old Style" w:hAnsi="Bookman Old Style"/>
          <w:b/>
          <w:bCs/>
          <w:color w:val="000000" w:themeColor="text1"/>
          <w:sz w:val="20"/>
          <w:szCs w:val="20"/>
          <w:u w:val="single"/>
          <w:lang w:val="es-ES" w:eastAsia="es-ES"/>
        </w:rPr>
        <w:t>ACUERDO NUMERO CUATRO</w:t>
      </w:r>
      <w:r>
        <w:rPr>
          <w:rFonts w:ascii="Bookman Old Style" w:hAnsi="Bookman Old Style"/>
          <w:bCs/>
          <w:color w:val="000000" w:themeColor="text1"/>
          <w:sz w:val="20"/>
          <w:szCs w:val="20"/>
          <w:lang w:val="es-ES" w:eastAsia="es-ES"/>
        </w:rPr>
        <w:t>.-</w:t>
      </w:r>
      <w:r w:rsidRPr="002C35FB">
        <w:rPr>
          <w:rFonts w:ascii="Bookman Old Style" w:hAnsi="Bookman Old Style"/>
          <w:sz w:val="20"/>
          <w:szCs w:val="20"/>
          <w:lang w:val="es-ES" w:eastAsia="es-ES"/>
        </w:rPr>
        <w:t xml:space="preserve"> </w:t>
      </w:r>
      <w:r w:rsidRPr="00C407DC">
        <w:rPr>
          <w:rFonts w:ascii="Bookman Old Style" w:hAnsi="Bookman Old Style"/>
          <w:sz w:val="20"/>
          <w:szCs w:val="20"/>
          <w:lang w:val="es-ES" w:eastAsia="es-ES"/>
        </w:rPr>
        <w:t xml:space="preserve">El Concejo, En Uso de las facultades legales que le confiere el Código Municipal en vigencia, </w:t>
      </w:r>
      <w:r w:rsidRPr="00C407DC">
        <w:rPr>
          <w:rFonts w:ascii="Bookman Old Style" w:hAnsi="Bookman Old Style"/>
          <w:color w:val="000000"/>
          <w:sz w:val="20"/>
          <w:szCs w:val="20"/>
          <w:lang w:val="es-ES" w:eastAsia="es-ES"/>
        </w:rPr>
        <w:t>y con el objeto de llevar adelante la presente Administración en adquirir de la documentación correspondiente para la atención al público en general, en Consecuencia, por Unanimidad, ACUERDA: DIRIGIRSE de la manera más respetuosa ante la GERENCIA del INSTITUTO SALVADOREÑO DE DESARROLLO MUNICIPAL “ISDEM”, con el fin de solicitarles el suministro a  ésta Alcaldía, de las Especies Municipales que se describen así:</w:t>
      </w:r>
    </w:p>
    <w:p w:rsidR="00B53308" w:rsidRPr="00C407DC" w:rsidRDefault="00B53308" w:rsidP="00B53308">
      <w:pPr>
        <w:spacing w:line="23" w:lineRule="atLeast"/>
        <w:ind w:right="110"/>
        <w:jc w:val="both"/>
        <w:rPr>
          <w:rFonts w:ascii="Bookman Old Style" w:hAnsi="Bookman Old Style"/>
          <w:color w:val="000000"/>
          <w:sz w:val="20"/>
          <w:szCs w:val="20"/>
          <w:lang w:val="es-ES" w:eastAsia="es-ES"/>
        </w:rPr>
      </w:pPr>
      <w:r w:rsidRPr="00C407DC">
        <w:rPr>
          <w:rFonts w:ascii="Bookman Old Style" w:hAnsi="Bookman Old Style"/>
          <w:color w:val="000000"/>
          <w:sz w:val="20"/>
          <w:szCs w:val="20"/>
          <w:lang w:val="es-ES" w:eastAsia="es-ES"/>
        </w:rPr>
        <w:tab/>
      </w:r>
    </w:p>
    <w:p w:rsidR="00B53308" w:rsidRPr="00C407DC" w:rsidRDefault="00B53308" w:rsidP="00B53308">
      <w:pPr>
        <w:spacing w:line="23" w:lineRule="atLeast"/>
        <w:jc w:val="both"/>
        <w:rPr>
          <w:rFonts w:ascii="Bookman Old Style" w:hAnsi="Bookman Old Style"/>
          <w:color w:val="000000"/>
          <w:sz w:val="20"/>
          <w:szCs w:val="20"/>
          <w:lang w:val="es-ES" w:eastAsia="es-ES"/>
        </w:rPr>
      </w:pPr>
      <w:r w:rsidRPr="00C407DC">
        <w:rPr>
          <w:rFonts w:ascii="Bookman Old Style" w:hAnsi="Bookman Old Style"/>
          <w:color w:val="000000"/>
          <w:sz w:val="20"/>
          <w:szCs w:val="20"/>
          <w:lang w:val="es-ES" w:eastAsia="es-ES"/>
        </w:rPr>
        <w:tab/>
        <w:t xml:space="preserve">-     </w:t>
      </w:r>
      <w:r>
        <w:rPr>
          <w:rFonts w:ascii="Bookman Old Style" w:hAnsi="Bookman Old Style"/>
          <w:color w:val="000000"/>
          <w:sz w:val="20"/>
          <w:szCs w:val="20"/>
          <w:lang w:val="es-ES" w:eastAsia="es-ES"/>
        </w:rPr>
        <w:t>10,00</w:t>
      </w:r>
      <w:r w:rsidRPr="00C407DC">
        <w:rPr>
          <w:rFonts w:ascii="Bookman Old Style" w:hAnsi="Bookman Old Style"/>
          <w:color w:val="000000"/>
          <w:sz w:val="20"/>
          <w:szCs w:val="20"/>
          <w:lang w:val="es-ES" w:eastAsia="es-ES"/>
        </w:rPr>
        <w:t>0</w:t>
      </w:r>
      <w:r>
        <w:rPr>
          <w:rFonts w:ascii="Bookman Old Style" w:hAnsi="Bookman Old Style"/>
          <w:color w:val="000000"/>
          <w:sz w:val="20"/>
          <w:szCs w:val="20"/>
          <w:lang w:val="es-ES" w:eastAsia="es-ES"/>
        </w:rPr>
        <w:t>.</w:t>
      </w:r>
      <w:r w:rsidRPr="00C407DC">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 xml:space="preserve"> AVISOS DE RECIBOS.</w:t>
      </w:r>
    </w:p>
    <w:p w:rsidR="00B53308" w:rsidRDefault="00B53308" w:rsidP="00B53308">
      <w:pPr>
        <w:spacing w:line="23" w:lineRule="atLeast"/>
        <w:jc w:val="both"/>
        <w:rPr>
          <w:rFonts w:ascii="Bookman Old Style" w:hAnsi="Bookman Old Style"/>
          <w:color w:val="000000"/>
          <w:sz w:val="20"/>
          <w:szCs w:val="20"/>
          <w:lang w:val="es-ES" w:eastAsia="es-ES"/>
        </w:rPr>
      </w:pPr>
      <w:r w:rsidRPr="00C407DC">
        <w:rPr>
          <w:rFonts w:ascii="Bookman Old Style" w:hAnsi="Bookman Old Style"/>
          <w:color w:val="000000"/>
          <w:sz w:val="20"/>
          <w:szCs w:val="20"/>
          <w:lang w:val="es-ES" w:eastAsia="es-ES"/>
        </w:rPr>
        <w:tab/>
      </w:r>
    </w:p>
    <w:p w:rsidR="00B53308" w:rsidRDefault="00B53308" w:rsidP="00B53308">
      <w:pPr>
        <w:spacing w:line="23" w:lineRule="atLeast"/>
        <w:jc w:val="both"/>
        <w:rPr>
          <w:rFonts w:ascii="Bookman Old Style" w:hAnsi="Bookman Old Style"/>
          <w:color w:val="000000"/>
          <w:sz w:val="20"/>
          <w:szCs w:val="20"/>
          <w:lang w:val="es-ES" w:eastAsia="es-ES"/>
        </w:rPr>
      </w:pPr>
      <w:r w:rsidRPr="00C407DC">
        <w:rPr>
          <w:rFonts w:ascii="Bookman Old Style" w:hAnsi="Bookman Old Style"/>
          <w:color w:val="000000"/>
          <w:sz w:val="20"/>
          <w:szCs w:val="20"/>
          <w:lang w:val="es-ES" w:eastAsia="es-ES"/>
        </w:rPr>
        <w:t xml:space="preserve">Así mismo se Acuerda, AUTORIZAR al “ISDEM” para que del 25% de la Cuota de Funcionamiento FODES – ISDEM, se descuente el valor de las Especies Municipales </w:t>
      </w:r>
      <w:proofErr w:type="gramStart"/>
      <w:r w:rsidRPr="00C407DC">
        <w:rPr>
          <w:rFonts w:ascii="Bookman Old Style" w:hAnsi="Bookman Old Style"/>
          <w:color w:val="000000"/>
          <w:sz w:val="20"/>
          <w:szCs w:val="20"/>
          <w:lang w:val="es-ES" w:eastAsia="es-ES"/>
        </w:rPr>
        <w:t>solicitadas.-</w:t>
      </w:r>
      <w:proofErr w:type="gramEnd"/>
      <w:r w:rsidRPr="00C407DC">
        <w:rPr>
          <w:rFonts w:ascii="Bookman Old Style" w:hAnsi="Bookman Old Style"/>
          <w:color w:val="000000"/>
          <w:sz w:val="20"/>
          <w:szCs w:val="20"/>
          <w:lang w:val="es-ES" w:eastAsia="es-ES"/>
        </w:rPr>
        <w:t xml:space="preserve"> Consecuentemente </w:t>
      </w:r>
      <w:proofErr w:type="spellStart"/>
      <w:r w:rsidRPr="00C407DC">
        <w:rPr>
          <w:rFonts w:ascii="Bookman Old Style" w:hAnsi="Bookman Old Style"/>
          <w:color w:val="000000"/>
          <w:sz w:val="20"/>
          <w:szCs w:val="20"/>
          <w:lang w:val="es-ES" w:eastAsia="es-ES"/>
        </w:rPr>
        <w:t>Dése</w:t>
      </w:r>
      <w:proofErr w:type="spellEnd"/>
      <w:r w:rsidRPr="00C407DC">
        <w:rPr>
          <w:rFonts w:ascii="Bookman Old Style" w:hAnsi="Bookman Old Style"/>
          <w:color w:val="000000"/>
          <w:sz w:val="20"/>
          <w:szCs w:val="20"/>
          <w:lang w:val="es-ES" w:eastAsia="es-ES"/>
        </w:rPr>
        <w:t xml:space="preserve"> Certificación del presente Acuerdo a la Sección de Tesorería Municipal de ésta Alcaldía, para los trámites correspondientes.- Certifíquese y Comuníquese.-</w:t>
      </w:r>
    </w:p>
    <w:p w:rsidR="00B53308" w:rsidRPr="00194014" w:rsidRDefault="00B53308" w:rsidP="00B53308">
      <w:pPr>
        <w:jc w:val="both"/>
        <w:rPr>
          <w:rFonts w:ascii="Bookman Old Style" w:hAnsi="Bookman Old Style"/>
          <w:color w:val="000000"/>
          <w:sz w:val="20"/>
          <w:szCs w:val="20"/>
          <w:lang w:val="es-ES" w:eastAsia="es-ES"/>
        </w:rPr>
      </w:pPr>
      <w:r w:rsidRPr="002C35FB">
        <w:rPr>
          <w:rFonts w:ascii="Bookman Old Style" w:hAnsi="Bookman Old Style"/>
          <w:b/>
          <w:bCs/>
          <w:color w:val="000000" w:themeColor="text1"/>
          <w:sz w:val="20"/>
          <w:szCs w:val="20"/>
          <w:u w:val="single"/>
          <w:lang w:val="es-ES" w:eastAsia="es-ES"/>
        </w:rPr>
        <w:t xml:space="preserve">ACUERDO NUMERO CINCO.- </w:t>
      </w:r>
      <w:r w:rsidRPr="00194014">
        <w:rPr>
          <w:rFonts w:ascii="Bookman Old Style" w:hAnsi="Bookman Old Style"/>
          <w:sz w:val="20"/>
          <w:szCs w:val="20"/>
        </w:rPr>
        <w:t xml:space="preserve">El Concejo, En Uso de las facultades legales que le confiere el Código Municipal en vigencia, y en atención a la solicitud presentada por </w:t>
      </w:r>
      <w:r>
        <w:rPr>
          <w:rFonts w:ascii="Bookman Old Style" w:hAnsi="Bookman Old Style"/>
          <w:sz w:val="20"/>
          <w:szCs w:val="20"/>
        </w:rPr>
        <w:t xml:space="preserve">la Señora </w:t>
      </w:r>
      <w:r w:rsidRPr="00D206D1">
        <w:rPr>
          <w:rFonts w:ascii="Bookman Old Style" w:hAnsi="Bookman Old Style"/>
          <w:sz w:val="20"/>
          <w:szCs w:val="20"/>
          <w:highlight w:val="black"/>
        </w:rPr>
        <w:t>JUDITH VERALIS TURCIOS GARCIA,</w:t>
      </w:r>
      <w:r w:rsidRPr="00194014">
        <w:rPr>
          <w:rFonts w:ascii="Bookman Old Style" w:hAnsi="Bookman Old Style"/>
          <w:sz w:val="20"/>
          <w:szCs w:val="20"/>
        </w:rPr>
        <w:t xml:space="preserve"> </w:t>
      </w:r>
      <w:r>
        <w:rPr>
          <w:rFonts w:ascii="Bookman Old Style" w:hAnsi="Bookman Old Style"/>
          <w:sz w:val="20"/>
          <w:szCs w:val="20"/>
        </w:rPr>
        <w:t xml:space="preserve">relativa a que se le rectifique la Partida de Nacimiento </w:t>
      </w:r>
      <w:r w:rsidRPr="00D206D1">
        <w:rPr>
          <w:rFonts w:ascii="Bookman Old Style" w:hAnsi="Bookman Old Style"/>
          <w:sz w:val="20"/>
          <w:szCs w:val="20"/>
          <w:highlight w:val="black"/>
        </w:rPr>
        <w:t>No.363 Folio No. 363</w:t>
      </w:r>
      <w:r w:rsidRPr="00194014">
        <w:rPr>
          <w:rFonts w:ascii="Bookman Old Style" w:hAnsi="Bookman Old Style"/>
          <w:sz w:val="20"/>
          <w:szCs w:val="20"/>
        </w:rPr>
        <w:t xml:space="preserve">  asentada en esta Alcaldía, con fecha </w:t>
      </w:r>
      <w:r>
        <w:rPr>
          <w:rFonts w:ascii="Bookman Old Style" w:hAnsi="Bookman Old Style"/>
          <w:sz w:val="20"/>
          <w:szCs w:val="20"/>
        </w:rPr>
        <w:t>28</w:t>
      </w:r>
      <w:r w:rsidRPr="00194014">
        <w:rPr>
          <w:rFonts w:ascii="Bookman Old Style" w:hAnsi="Bookman Old Style"/>
          <w:sz w:val="20"/>
          <w:szCs w:val="20"/>
        </w:rPr>
        <w:t xml:space="preserve"> de </w:t>
      </w:r>
      <w:r>
        <w:rPr>
          <w:rFonts w:ascii="Bookman Old Style" w:hAnsi="Bookman Old Style"/>
          <w:sz w:val="20"/>
          <w:szCs w:val="20"/>
        </w:rPr>
        <w:t xml:space="preserve">Mayo </w:t>
      </w:r>
      <w:r w:rsidRPr="00194014">
        <w:rPr>
          <w:rFonts w:ascii="Bookman Old Style" w:hAnsi="Bookman Old Style"/>
          <w:sz w:val="20"/>
          <w:szCs w:val="20"/>
        </w:rPr>
        <w:t>de 199</w:t>
      </w:r>
      <w:r>
        <w:rPr>
          <w:rFonts w:ascii="Bookman Old Style" w:hAnsi="Bookman Old Style"/>
          <w:sz w:val="20"/>
          <w:szCs w:val="20"/>
        </w:rPr>
        <w:t>7</w:t>
      </w:r>
      <w:r w:rsidRPr="00194014">
        <w:rPr>
          <w:rFonts w:ascii="Bookman Old Style" w:hAnsi="Bookman Old Style"/>
          <w:sz w:val="20"/>
          <w:szCs w:val="20"/>
        </w:rPr>
        <w:t>, correspondiente a su hij</w:t>
      </w:r>
      <w:r>
        <w:rPr>
          <w:rFonts w:ascii="Bookman Old Style" w:hAnsi="Bookman Old Style"/>
          <w:sz w:val="20"/>
          <w:szCs w:val="20"/>
        </w:rPr>
        <w:t>a</w:t>
      </w:r>
      <w:r w:rsidRPr="00194014">
        <w:rPr>
          <w:rFonts w:ascii="Bookman Old Style" w:hAnsi="Bookman Old Style"/>
          <w:sz w:val="20"/>
          <w:szCs w:val="20"/>
        </w:rPr>
        <w:t xml:space="preserve"> “</w:t>
      </w:r>
      <w:r w:rsidRPr="003642AD">
        <w:rPr>
          <w:rFonts w:ascii="Bookman Old Style" w:hAnsi="Bookman Old Style"/>
          <w:sz w:val="20"/>
          <w:szCs w:val="20"/>
          <w:highlight w:val="black"/>
        </w:rPr>
        <w:t>CINDY BEATRIZ</w:t>
      </w:r>
      <w:r w:rsidRPr="00194014">
        <w:rPr>
          <w:rFonts w:ascii="Bookman Old Style" w:hAnsi="Bookman Old Style"/>
          <w:sz w:val="20"/>
          <w:szCs w:val="20"/>
        </w:rPr>
        <w:t>” por adolecer de error al consignarse su Nombre como “</w:t>
      </w:r>
      <w:r w:rsidRPr="003642AD">
        <w:rPr>
          <w:rFonts w:ascii="Bookman Old Style" w:hAnsi="Bookman Old Style"/>
          <w:sz w:val="20"/>
          <w:szCs w:val="20"/>
          <w:highlight w:val="black"/>
        </w:rPr>
        <w:t>JUDITH VERALI</w:t>
      </w:r>
      <w:r w:rsidRPr="003642AD">
        <w:rPr>
          <w:rFonts w:ascii="Bookman Old Style" w:hAnsi="Bookman Old Style"/>
          <w:sz w:val="20"/>
          <w:szCs w:val="20"/>
          <w:highlight w:val="black"/>
          <w:u w:val="single"/>
        </w:rPr>
        <w:t>Z</w:t>
      </w:r>
      <w:r w:rsidRPr="003642AD">
        <w:rPr>
          <w:rFonts w:ascii="Bookman Old Style" w:hAnsi="Bookman Old Style"/>
          <w:sz w:val="20"/>
          <w:szCs w:val="20"/>
          <w:highlight w:val="black"/>
        </w:rPr>
        <w:t xml:space="preserve"> TURCIOS GARCIA</w:t>
      </w:r>
      <w:r w:rsidRPr="00194014">
        <w:rPr>
          <w:rFonts w:ascii="Bookman Old Style" w:hAnsi="Bookman Old Style"/>
          <w:sz w:val="20"/>
          <w:szCs w:val="20"/>
        </w:rPr>
        <w:t>”, cuando lo correcto es:</w:t>
      </w:r>
      <w:r w:rsidRPr="00C73E78">
        <w:rPr>
          <w:rFonts w:ascii="Bookman Old Style" w:hAnsi="Bookman Old Style"/>
          <w:sz w:val="20"/>
          <w:szCs w:val="20"/>
        </w:rPr>
        <w:t xml:space="preserve"> </w:t>
      </w:r>
      <w:r w:rsidRPr="003642AD">
        <w:rPr>
          <w:rFonts w:ascii="Bookman Old Style" w:hAnsi="Bookman Old Style"/>
          <w:sz w:val="20"/>
          <w:szCs w:val="20"/>
          <w:highlight w:val="black"/>
        </w:rPr>
        <w:t>JUDITH VERALI</w:t>
      </w:r>
      <w:r w:rsidRPr="003642AD">
        <w:rPr>
          <w:rFonts w:ascii="Bookman Old Style" w:hAnsi="Bookman Old Style"/>
          <w:sz w:val="20"/>
          <w:szCs w:val="20"/>
          <w:highlight w:val="black"/>
          <w:u w:val="single"/>
        </w:rPr>
        <w:t xml:space="preserve">S </w:t>
      </w:r>
      <w:r w:rsidRPr="003642AD">
        <w:rPr>
          <w:rFonts w:ascii="Bookman Old Style" w:hAnsi="Bookman Old Style"/>
          <w:sz w:val="20"/>
          <w:szCs w:val="20"/>
          <w:highlight w:val="black"/>
        </w:rPr>
        <w:t>TURCIOS GARCIA</w:t>
      </w:r>
      <w:r>
        <w:rPr>
          <w:rFonts w:ascii="Bookman Old Style" w:hAnsi="Bookman Old Style"/>
          <w:sz w:val="20"/>
          <w:szCs w:val="20"/>
        </w:rPr>
        <w:t xml:space="preserve"> </w:t>
      </w:r>
      <w:r w:rsidRPr="00194014">
        <w:rPr>
          <w:rFonts w:ascii="Bookman Old Style" w:hAnsi="Bookman Old Style"/>
          <w:sz w:val="20"/>
          <w:szCs w:val="20"/>
        </w:rPr>
        <w:t xml:space="preserve">, y </w:t>
      </w:r>
      <w:proofErr w:type="spellStart"/>
      <w:r w:rsidRPr="00194014">
        <w:rPr>
          <w:rFonts w:ascii="Bookman Old Style" w:hAnsi="Bookman Old Style"/>
          <w:sz w:val="20"/>
          <w:szCs w:val="20"/>
        </w:rPr>
        <w:t>nó</w:t>
      </w:r>
      <w:proofErr w:type="spellEnd"/>
      <w:r w:rsidRPr="00194014">
        <w:rPr>
          <w:rFonts w:ascii="Bookman Old Style" w:hAnsi="Bookman Old Style"/>
          <w:sz w:val="20"/>
          <w:szCs w:val="20"/>
        </w:rPr>
        <w:t xml:space="preserve"> como erróneamente está escrito, razón que la hace promover se le Rectifique la Partida de Nacimiento que se menciona; POR TANTO: El Concejo, somete a consideración la solicitud  en referencia y después de deliberar ampliamente sobre lo expuesto, en Consecuencia, por Unanimidad, ACUERDA: DE CONFORMIDAD con lo que establece el Artículo Número 17, de La Ley Transitoria del Registro del Estado Familiar y de los Regímenes Patrimoniales del Matrimonio, RESUELVE: AUTORIZAR a la Sección del Registro del Estado Familiar de ésta Alcaldía, realizar la Rectificación de la Partida de Nacimiento Número </w:t>
      </w:r>
      <w:r w:rsidRPr="003642AD">
        <w:rPr>
          <w:rFonts w:ascii="Bookman Old Style" w:hAnsi="Bookman Old Style"/>
          <w:sz w:val="20"/>
          <w:szCs w:val="20"/>
          <w:highlight w:val="black"/>
        </w:rPr>
        <w:t>363</w:t>
      </w:r>
      <w:r w:rsidRPr="00194014">
        <w:rPr>
          <w:rFonts w:ascii="Bookman Old Style" w:hAnsi="Bookman Old Style"/>
          <w:sz w:val="20"/>
          <w:szCs w:val="20"/>
        </w:rPr>
        <w:t xml:space="preserve">, folio Número </w:t>
      </w:r>
      <w:r w:rsidRPr="003642AD">
        <w:rPr>
          <w:rFonts w:ascii="Bookman Old Style" w:hAnsi="Bookman Old Style"/>
          <w:sz w:val="20"/>
          <w:szCs w:val="20"/>
          <w:highlight w:val="black"/>
        </w:rPr>
        <w:t>363</w:t>
      </w:r>
      <w:r w:rsidRPr="00194014">
        <w:rPr>
          <w:rFonts w:ascii="Bookman Old Style" w:hAnsi="Bookman Old Style"/>
          <w:sz w:val="20"/>
          <w:szCs w:val="20"/>
        </w:rPr>
        <w:t>, asentada en esta Institución correspondiente a</w:t>
      </w:r>
      <w:r>
        <w:rPr>
          <w:rFonts w:ascii="Bookman Old Style" w:hAnsi="Bookman Old Style"/>
          <w:sz w:val="20"/>
          <w:szCs w:val="20"/>
        </w:rPr>
        <w:t xml:space="preserve"> </w:t>
      </w:r>
      <w:r w:rsidRPr="00194014">
        <w:rPr>
          <w:rFonts w:ascii="Bookman Old Style" w:hAnsi="Bookman Old Style"/>
          <w:sz w:val="20"/>
          <w:szCs w:val="20"/>
        </w:rPr>
        <w:t>l</w:t>
      </w:r>
      <w:r>
        <w:rPr>
          <w:rFonts w:ascii="Bookman Old Style" w:hAnsi="Bookman Old Style"/>
          <w:sz w:val="20"/>
          <w:szCs w:val="20"/>
        </w:rPr>
        <w:t>a</w:t>
      </w:r>
      <w:r w:rsidRPr="00194014">
        <w:rPr>
          <w:rFonts w:ascii="Bookman Old Style" w:hAnsi="Bookman Old Style"/>
          <w:sz w:val="20"/>
          <w:szCs w:val="20"/>
        </w:rPr>
        <w:t xml:space="preserve"> Joven “</w:t>
      </w:r>
      <w:r w:rsidRPr="003642AD">
        <w:rPr>
          <w:rFonts w:ascii="Bookman Old Style" w:hAnsi="Bookman Old Style"/>
          <w:sz w:val="20"/>
          <w:szCs w:val="20"/>
          <w:highlight w:val="black"/>
        </w:rPr>
        <w:t>CINDY BEATRIZ</w:t>
      </w:r>
      <w:r w:rsidRPr="00194014">
        <w:rPr>
          <w:rFonts w:ascii="Bookman Old Style" w:hAnsi="Bookman Old Style"/>
          <w:sz w:val="20"/>
          <w:szCs w:val="20"/>
        </w:rPr>
        <w:t>” siendo lo correcto el nombre de</w:t>
      </w:r>
      <w:r>
        <w:rPr>
          <w:rFonts w:ascii="Bookman Old Style" w:hAnsi="Bookman Old Style"/>
          <w:sz w:val="20"/>
          <w:szCs w:val="20"/>
        </w:rPr>
        <w:t xml:space="preserve"> </w:t>
      </w:r>
      <w:r w:rsidRPr="00194014">
        <w:rPr>
          <w:rFonts w:ascii="Bookman Old Style" w:hAnsi="Bookman Old Style"/>
          <w:sz w:val="20"/>
          <w:szCs w:val="20"/>
        </w:rPr>
        <w:t>l</w:t>
      </w:r>
      <w:r>
        <w:rPr>
          <w:rFonts w:ascii="Bookman Old Style" w:hAnsi="Bookman Old Style"/>
          <w:sz w:val="20"/>
          <w:szCs w:val="20"/>
        </w:rPr>
        <w:t>a</w:t>
      </w:r>
      <w:r w:rsidRPr="00194014">
        <w:rPr>
          <w:rFonts w:ascii="Bookman Old Style" w:hAnsi="Bookman Old Style"/>
          <w:sz w:val="20"/>
          <w:szCs w:val="20"/>
        </w:rPr>
        <w:t xml:space="preserve"> </w:t>
      </w:r>
      <w:r>
        <w:rPr>
          <w:rFonts w:ascii="Bookman Old Style" w:hAnsi="Bookman Old Style"/>
          <w:sz w:val="20"/>
          <w:szCs w:val="20"/>
        </w:rPr>
        <w:t>M</w:t>
      </w:r>
      <w:r w:rsidRPr="00194014">
        <w:rPr>
          <w:rFonts w:ascii="Bookman Old Style" w:hAnsi="Bookman Old Style"/>
          <w:sz w:val="20"/>
          <w:szCs w:val="20"/>
        </w:rPr>
        <w:t>adre como</w:t>
      </w:r>
      <w:r w:rsidRPr="00C73E78">
        <w:rPr>
          <w:rFonts w:ascii="Bookman Old Style" w:hAnsi="Bookman Old Style"/>
          <w:sz w:val="20"/>
          <w:szCs w:val="20"/>
        </w:rPr>
        <w:t xml:space="preserve"> </w:t>
      </w:r>
      <w:r w:rsidRPr="003642AD">
        <w:rPr>
          <w:rFonts w:ascii="Bookman Old Style" w:hAnsi="Bookman Old Style"/>
          <w:sz w:val="20"/>
          <w:szCs w:val="20"/>
          <w:highlight w:val="black"/>
        </w:rPr>
        <w:t>JUDITH VERALIS TURCIOS GARCIA</w:t>
      </w:r>
      <w:r>
        <w:rPr>
          <w:rFonts w:ascii="Bookman Old Style" w:hAnsi="Bookman Old Style"/>
          <w:sz w:val="20"/>
          <w:szCs w:val="20"/>
        </w:rPr>
        <w:t xml:space="preserve"> </w:t>
      </w:r>
      <w:r w:rsidRPr="00194014">
        <w:rPr>
          <w:rFonts w:ascii="Bookman Old Style" w:hAnsi="Bookman Old Style"/>
          <w:sz w:val="20"/>
          <w:szCs w:val="20"/>
        </w:rPr>
        <w:t xml:space="preserve">, y </w:t>
      </w:r>
      <w:proofErr w:type="spellStart"/>
      <w:r w:rsidRPr="00194014">
        <w:rPr>
          <w:rFonts w:ascii="Bookman Old Style" w:hAnsi="Bookman Old Style"/>
          <w:sz w:val="20"/>
          <w:szCs w:val="20"/>
        </w:rPr>
        <w:t>nó</w:t>
      </w:r>
      <w:proofErr w:type="spellEnd"/>
      <w:r w:rsidRPr="00194014">
        <w:rPr>
          <w:rFonts w:ascii="Bookman Old Style" w:hAnsi="Bookman Old Style"/>
          <w:sz w:val="20"/>
          <w:szCs w:val="20"/>
        </w:rPr>
        <w:t xml:space="preserve"> como erróneamente aparece.- Para la Rectificación de ésta Partida la solicitante presentó su Partida de Nacimiento asentada en </w:t>
      </w:r>
      <w:r>
        <w:rPr>
          <w:rFonts w:ascii="Bookman Old Style" w:hAnsi="Bookman Old Style"/>
          <w:sz w:val="20"/>
          <w:szCs w:val="20"/>
        </w:rPr>
        <w:t>ésta</w:t>
      </w:r>
      <w:r w:rsidRPr="00194014">
        <w:rPr>
          <w:rFonts w:ascii="Bookman Old Style" w:hAnsi="Bookman Old Style"/>
          <w:sz w:val="20"/>
          <w:szCs w:val="20"/>
        </w:rPr>
        <w:t xml:space="preserve"> </w:t>
      </w:r>
      <w:proofErr w:type="spellStart"/>
      <w:r w:rsidRPr="00194014">
        <w:rPr>
          <w:rFonts w:ascii="Bookman Old Style" w:hAnsi="Bookman Old Style"/>
          <w:sz w:val="20"/>
          <w:szCs w:val="20"/>
        </w:rPr>
        <w:t>Alcaldia</w:t>
      </w:r>
      <w:proofErr w:type="spellEnd"/>
      <w:r w:rsidRPr="00194014">
        <w:rPr>
          <w:rFonts w:ascii="Bookman Old Style" w:hAnsi="Bookman Old Style"/>
          <w:sz w:val="20"/>
          <w:szCs w:val="20"/>
        </w:rPr>
        <w:t xml:space="preserve"> Municipal No.</w:t>
      </w:r>
      <w:r w:rsidRPr="003642AD">
        <w:rPr>
          <w:rFonts w:ascii="Bookman Old Style" w:hAnsi="Bookman Old Style"/>
          <w:sz w:val="20"/>
          <w:szCs w:val="20"/>
          <w:highlight w:val="black"/>
        </w:rPr>
        <w:t>961</w:t>
      </w:r>
      <w:r w:rsidRPr="00194014">
        <w:rPr>
          <w:rFonts w:ascii="Bookman Old Style" w:hAnsi="Bookman Old Style"/>
          <w:sz w:val="20"/>
          <w:szCs w:val="20"/>
        </w:rPr>
        <w:t xml:space="preserve"> Folio No.</w:t>
      </w:r>
      <w:r w:rsidRPr="003642AD">
        <w:rPr>
          <w:rFonts w:ascii="Bookman Old Style" w:hAnsi="Bookman Old Style"/>
          <w:sz w:val="20"/>
          <w:szCs w:val="20"/>
          <w:highlight w:val="black"/>
        </w:rPr>
        <w:t>539</w:t>
      </w:r>
      <w:r w:rsidRPr="00194014">
        <w:rPr>
          <w:rFonts w:ascii="Bookman Old Style" w:hAnsi="Bookman Old Style"/>
          <w:sz w:val="20"/>
          <w:szCs w:val="20"/>
        </w:rPr>
        <w:t xml:space="preserve"> asentada con fecha </w:t>
      </w:r>
      <w:r w:rsidRPr="003642AD">
        <w:rPr>
          <w:rFonts w:ascii="Bookman Old Style" w:hAnsi="Bookman Old Style"/>
          <w:sz w:val="20"/>
          <w:szCs w:val="20"/>
          <w:highlight w:val="black"/>
        </w:rPr>
        <w:t>30 de Diciembre de 1971</w:t>
      </w:r>
      <w:r w:rsidRPr="00194014">
        <w:rPr>
          <w:rFonts w:ascii="Bookman Old Style" w:hAnsi="Bookman Old Style"/>
          <w:sz w:val="20"/>
          <w:szCs w:val="20"/>
        </w:rPr>
        <w:t xml:space="preserve">.- Por lo anterior </w:t>
      </w:r>
      <w:proofErr w:type="spellStart"/>
      <w:r w:rsidRPr="00194014">
        <w:rPr>
          <w:rFonts w:ascii="Bookman Old Style" w:hAnsi="Bookman Old Style"/>
          <w:sz w:val="20"/>
          <w:szCs w:val="20"/>
        </w:rPr>
        <w:t>Dése</w:t>
      </w:r>
      <w:proofErr w:type="spellEnd"/>
      <w:r w:rsidRPr="00194014">
        <w:rPr>
          <w:rFonts w:ascii="Bookman Old Style" w:hAnsi="Bookman Old Style"/>
          <w:sz w:val="20"/>
          <w:szCs w:val="20"/>
        </w:rPr>
        <w:t xml:space="preserve"> Certificación del presente Acuerdo, a la Jefe de la Sección del Registro del Estado Familiar de ésta Institución, para que efectúe la Rectificación de la Partida de Nacimiento ya mencionada.-Certifíquese y Comuníquese.-</w:t>
      </w:r>
    </w:p>
    <w:p w:rsidR="00B53308" w:rsidRDefault="00B53308" w:rsidP="00B53308">
      <w:pPr>
        <w:spacing w:line="23" w:lineRule="atLeast"/>
        <w:ind w:right="110"/>
        <w:jc w:val="both"/>
        <w:rPr>
          <w:rFonts w:ascii="Bookman Old Style" w:hAnsi="Bookman Old Style"/>
          <w:sz w:val="20"/>
          <w:szCs w:val="20"/>
          <w:lang w:val="es-ES" w:eastAsia="es-ES"/>
        </w:rPr>
      </w:pPr>
      <w:r w:rsidRPr="003863AB">
        <w:rPr>
          <w:rFonts w:ascii="Bookman Old Style" w:hAnsi="Bookman Old Style"/>
          <w:b/>
          <w:sz w:val="20"/>
          <w:szCs w:val="20"/>
          <w:u w:val="single"/>
        </w:rPr>
        <w:t xml:space="preserve">ACUERDO NUMERO </w:t>
      </w:r>
      <w:r>
        <w:rPr>
          <w:rFonts w:ascii="Bookman Old Style" w:hAnsi="Bookman Old Style"/>
          <w:b/>
          <w:sz w:val="20"/>
          <w:szCs w:val="20"/>
          <w:u w:val="single"/>
        </w:rPr>
        <w:t>SEIS</w:t>
      </w:r>
      <w:r w:rsidRPr="003863AB">
        <w:rPr>
          <w:rFonts w:ascii="Bookman Old Style" w:hAnsi="Bookman Old Style"/>
          <w:b/>
          <w:sz w:val="20"/>
          <w:szCs w:val="20"/>
          <w:u w:val="single"/>
        </w:rPr>
        <w:t>.-</w:t>
      </w:r>
      <w:r>
        <w:rPr>
          <w:rFonts w:ascii="Bookman Old Style" w:hAnsi="Bookman Old Style"/>
          <w:sz w:val="20"/>
          <w:szCs w:val="20"/>
        </w:rPr>
        <w:t xml:space="preserve"> </w:t>
      </w:r>
      <w:r w:rsidRPr="002E163B">
        <w:rPr>
          <w:rFonts w:ascii="Bookman Old Style" w:hAnsi="Bookman Old Style"/>
          <w:sz w:val="20"/>
          <w:szCs w:val="20"/>
          <w:lang w:val="es-ES" w:eastAsia="es-ES"/>
        </w:rPr>
        <w:t>El Concejo, En Uso de las facultades legales que le confiere el Código Municipal en vigencia, y en atención a</w:t>
      </w:r>
      <w:r>
        <w:rPr>
          <w:rFonts w:ascii="Bookman Old Style" w:hAnsi="Bookman Old Style"/>
          <w:sz w:val="20"/>
          <w:szCs w:val="20"/>
          <w:lang w:val="es-ES" w:eastAsia="es-ES"/>
        </w:rPr>
        <w:t xml:space="preserve"> la solicitud presentada por el Señor </w:t>
      </w:r>
      <w:r w:rsidRPr="003642AD">
        <w:rPr>
          <w:rFonts w:ascii="Bookman Old Style" w:hAnsi="Bookman Old Style"/>
          <w:sz w:val="20"/>
          <w:szCs w:val="20"/>
          <w:highlight w:val="black"/>
          <w:lang w:val="es-ES" w:eastAsia="es-ES"/>
        </w:rPr>
        <w:t>GILMAR OSCAR RECINOS BARRIENTOS</w:t>
      </w:r>
      <w:r w:rsidRPr="002E163B">
        <w:rPr>
          <w:rFonts w:ascii="Bookman Old Style" w:hAnsi="Bookman Old Style"/>
          <w:sz w:val="20"/>
          <w:szCs w:val="20"/>
          <w:lang w:val="es-ES" w:eastAsia="es-ES"/>
        </w:rPr>
        <w:t xml:space="preserve">, en lo referente que se le reponga la Partida de Nacimiento Número </w:t>
      </w:r>
      <w:r w:rsidRPr="003642AD">
        <w:rPr>
          <w:rFonts w:ascii="Bookman Old Style" w:hAnsi="Bookman Old Style"/>
          <w:sz w:val="20"/>
          <w:szCs w:val="20"/>
          <w:highlight w:val="black"/>
          <w:lang w:val="es-ES" w:eastAsia="es-ES"/>
        </w:rPr>
        <w:t>191</w:t>
      </w:r>
      <w:r w:rsidRPr="002E163B">
        <w:rPr>
          <w:rFonts w:ascii="Bookman Old Style" w:hAnsi="Bookman Old Style"/>
          <w:sz w:val="20"/>
          <w:szCs w:val="20"/>
          <w:lang w:val="es-ES" w:eastAsia="es-ES"/>
        </w:rPr>
        <w:t xml:space="preserve">, folio Número </w:t>
      </w:r>
      <w:r w:rsidRPr="003642AD">
        <w:rPr>
          <w:rFonts w:ascii="Bookman Old Style" w:hAnsi="Bookman Old Style"/>
          <w:sz w:val="20"/>
          <w:szCs w:val="20"/>
          <w:highlight w:val="black"/>
          <w:lang w:val="es-ES" w:eastAsia="es-ES"/>
        </w:rPr>
        <w:t>97</w:t>
      </w:r>
      <w:r w:rsidRPr="002E163B">
        <w:rPr>
          <w:rFonts w:ascii="Bookman Old Style" w:hAnsi="Bookman Old Style"/>
          <w:sz w:val="20"/>
          <w:szCs w:val="20"/>
          <w:lang w:val="es-ES" w:eastAsia="es-ES"/>
        </w:rPr>
        <w:t xml:space="preserve">, asentada en ésta Ciudad con fecha </w:t>
      </w:r>
      <w:r w:rsidRPr="00D713C7">
        <w:rPr>
          <w:rFonts w:ascii="Bookman Old Style" w:hAnsi="Bookman Old Style"/>
          <w:sz w:val="20"/>
          <w:szCs w:val="20"/>
          <w:highlight w:val="black"/>
          <w:lang w:val="es-ES" w:eastAsia="es-ES"/>
        </w:rPr>
        <w:t>18</w:t>
      </w:r>
      <w:r w:rsidRPr="002E163B">
        <w:rPr>
          <w:rFonts w:ascii="Bookman Old Style" w:hAnsi="Bookman Old Style"/>
          <w:sz w:val="20"/>
          <w:szCs w:val="20"/>
          <w:lang w:val="es-ES" w:eastAsia="es-ES"/>
        </w:rPr>
        <w:t xml:space="preserve"> de </w:t>
      </w:r>
      <w:r>
        <w:rPr>
          <w:rFonts w:ascii="Bookman Old Style" w:hAnsi="Bookman Old Style"/>
          <w:sz w:val="20"/>
          <w:szCs w:val="20"/>
          <w:lang w:val="es-ES" w:eastAsia="es-ES"/>
        </w:rPr>
        <w:t>Febrero</w:t>
      </w:r>
      <w:r w:rsidRPr="002E163B">
        <w:rPr>
          <w:rFonts w:ascii="Bookman Old Style" w:hAnsi="Bookman Old Style"/>
          <w:sz w:val="20"/>
          <w:szCs w:val="20"/>
          <w:lang w:val="es-ES" w:eastAsia="es-ES"/>
        </w:rPr>
        <w:t xml:space="preserve"> de </w:t>
      </w:r>
      <w:r w:rsidRPr="00D713C7">
        <w:rPr>
          <w:rFonts w:ascii="Bookman Old Style" w:hAnsi="Bookman Old Style"/>
          <w:sz w:val="20"/>
          <w:szCs w:val="20"/>
          <w:highlight w:val="black"/>
          <w:lang w:val="es-ES" w:eastAsia="es-ES"/>
        </w:rPr>
        <w:t>1982</w:t>
      </w:r>
      <w:r w:rsidRPr="002E163B">
        <w:rPr>
          <w:rFonts w:ascii="Bookman Old Style" w:hAnsi="Bookman Old Style"/>
          <w:sz w:val="20"/>
          <w:szCs w:val="20"/>
          <w:lang w:val="es-ES" w:eastAsia="es-ES"/>
        </w:rPr>
        <w:t xml:space="preserve">, por adolecer de omisión al no aparecer al final de su texto la firma de puño y letra del Jefe del Registro Civil de ese entonces; razón por la cual  se promueve ante el Concejo Municipal la presente diligencia, a fin de que la partida que se menciona se le reponga o asiente una nueva, en la forma legal correspondiente en su caso; POR TANTO: El Concejo, somete a consideración lo solicitado, y después de discutir ampliamente sobre lo referente, en Consecuencia, por Unanimidad, ACUERDA: DE CONFORMIDAD con lo que establece el Artículo Número 8 y 16 de la Ley de Reposición de Libros Partidas del Registro del Estado Familiar, AUTORIZAR a la Jefe de la Sección del Registro del Estado Familiar de esta Institución, para que asiente una nueva Partida </w:t>
      </w:r>
      <w:r w:rsidRPr="002E163B">
        <w:rPr>
          <w:rFonts w:ascii="Bookman Old Style" w:hAnsi="Bookman Old Style"/>
          <w:sz w:val="20"/>
          <w:szCs w:val="20"/>
          <w:lang w:val="es-ES" w:eastAsia="es-ES"/>
        </w:rPr>
        <w:lastRenderedPageBreak/>
        <w:t xml:space="preserve">de Nacimiento correspondiente </w:t>
      </w:r>
      <w:r>
        <w:rPr>
          <w:rFonts w:ascii="Bookman Old Style" w:hAnsi="Bookman Old Style"/>
          <w:sz w:val="20"/>
          <w:szCs w:val="20"/>
          <w:lang w:val="es-ES" w:eastAsia="es-ES"/>
        </w:rPr>
        <w:t xml:space="preserve">al Señor </w:t>
      </w:r>
      <w:r w:rsidRPr="003642AD">
        <w:rPr>
          <w:rFonts w:ascii="Bookman Old Style" w:hAnsi="Bookman Old Style"/>
          <w:sz w:val="20"/>
          <w:szCs w:val="20"/>
          <w:highlight w:val="black"/>
          <w:lang w:val="es-ES" w:eastAsia="es-ES"/>
        </w:rPr>
        <w:t>GILMAR OSCAR RECINOS BARRIENTOS</w:t>
      </w:r>
      <w:r w:rsidRPr="002E163B">
        <w:rPr>
          <w:rFonts w:ascii="Bookman Old Style" w:hAnsi="Bookman Old Style"/>
          <w:sz w:val="20"/>
          <w:szCs w:val="20"/>
          <w:lang w:val="es-ES" w:eastAsia="es-ES"/>
        </w:rPr>
        <w:t xml:space="preserve">, por aparecer incompleta su Partida de Nacimiento Número </w:t>
      </w:r>
      <w:r w:rsidRPr="003642AD">
        <w:rPr>
          <w:rFonts w:ascii="Bookman Old Style" w:hAnsi="Bookman Old Style"/>
          <w:sz w:val="20"/>
          <w:szCs w:val="20"/>
          <w:highlight w:val="black"/>
          <w:lang w:val="es-ES" w:eastAsia="es-ES"/>
        </w:rPr>
        <w:t>191</w:t>
      </w:r>
      <w:r w:rsidRPr="002E163B">
        <w:rPr>
          <w:rFonts w:ascii="Bookman Old Style" w:hAnsi="Bookman Old Style"/>
          <w:sz w:val="20"/>
          <w:szCs w:val="20"/>
          <w:lang w:val="es-ES" w:eastAsia="es-ES"/>
        </w:rPr>
        <w:t xml:space="preserve">, folio Número </w:t>
      </w:r>
      <w:r w:rsidRPr="003642AD">
        <w:rPr>
          <w:rFonts w:ascii="Bookman Old Style" w:hAnsi="Bookman Old Style"/>
          <w:sz w:val="20"/>
          <w:szCs w:val="20"/>
          <w:highlight w:val="black"/>
          <w:lang w:val="es-ES" w:eastAsia="es-ES"/>
        </w:rPr>
        <w:t>97</w:t>
      </w:r>
      <w:r>
        <w:rPr>
          <w:rFonts w:ascii="Bookman Old Style" w:hAnsi="Bookman Old Style"/>
          <w:sz w:val="20"/>
          <w:szCs w:val="20"/>
          <w:lang w:val="es-ES" w:eastAsia="es-ES"/>
        </w:rPr>
        <w:t xml:space="preserve">, que esta Alcaldía llevo </w:t>
      </w:r>
      <w:r w:rsidRPr="002E163B">
        <w:rPr>
          <w:rFonts w:ascii="Bookman Old Style" w:hAnsi="Bookman Old Style"/>
          <w:sz w:val="20"/>
          <w:szCs w:val="20"/>
          <w:lang w:val="es-ES" w:eastAsia="es-ES"/>
        </w:rPr>
        <w:t xml:space="preserve">en el año de </w:t>
      </w:r>
      <w:r w:rsidRPr="00D713C7">
        <w:rPr>
          <w:rFonts w:ascii="Bookman Old Style" w:hAnsi="Bookman Old Style"/>
          <w:sz w:val="20"/>
          <w:szCs w:val="20"/>
          <w:highlight w:val="black"/>
          <w:lang w:val="es-ES" w:eastAsia="es-ES"/>
        </w:rPr>
        <w:t>1982</w:t>
      </w:r>
      <w:r w:rsidRPr="002E163B">
        <w:rPr>
          <w:rFonts w:ascii="Bookman Old Style" w:hAnsi="Bookman Old Style"/>
          <w:sz w:val="20"/>
          <w:szCs w:val="20"/>
          <w:lang w:val="es-ES" w:eastAsia="es-ES"/>
        </w:rPr>
        <w:t xml:space="preserve">, por la Omisión anteriormente expuesta.- Consecuentemente </w:t>
      </w:r>
      <w:proofErr w:type="spellStart"/>
      <w:r w:rsidRPr="002E163B">
        <w:rPr>
          <w:rFonts w:ascii="Bookman Old Style" w:hAnsi="Bookman Old Style"/>
          <w:sz w:val="20"/>
          <w:szCs w:val="20"/>
          <w:lang w:val="es-ES" w:eastAsia="es-ES"/>
        </w:rPr>
        <w:t>Dése</w:t>
      </w:r>
      <w:proofErr w:type="spellEnd"/>
      <w:r w:rsidRPr="002E163B">
        <w:rPr>
          <w:rFonts w:ascii="Bookman Old Style" w:hAnsi="Bookman Old Style"/>
          <w:sz w:val="20"/>
          <w:szCs w:val="20"/>
          <w:lang w:val="es-ES" w:eastAsia="es-ES"/>
        </w:rPr>
        <w:t xml:space="preserve"> certificación del presente Acuerdo a la Jefe  del Registro del Estado Familiar de ésta Alcaldía, para los efectos legales consiguientes.- Certifíquese y Comuníquese.-</w:t>
      </w:r>
    </w:p>
    <w:p w:rsidR="00B53308" w:rsidRDefault="00B53308" w:rsidP="00B53308">
      <w:pPr>
        <w:jc w:val="both"/>
        <w:rPr>
          <w:rFonts w:ascii="Bookman Old Style" w:hAnsi="Bookman Old Style"/>
          <w:color w:val="000000"/>
          <w:sz w:val="20"/>
          <w:szCs w:val="20"/>
          <w:lang w:val="es-ES" w:eastAsia="es-ES"/>
        </w:rPr>
      </w:pPr>
      <w:r>
        <w:rPr>
          <w:rFonts w:ascii="Bookman Old Style" w:hAnsi="Bookman Old Style"/>
          <w:b/>
          <w:bCs/>
          <w:color w:val="000000" w:themeColor="text1"/>
          <w:sz w:val="20"/>
          <w:szCs w:val="20"/>
          <w:u w:val="single"/>
          <w:lang w:val="es-ES" w:eastAsia="es-ES"/>
        </w:rPr>
        <w:t xml:space="preserve">ACUERDO NUMERO SIETE.- </w:t>
      </w:r>
      <w:r w:rsidRPr="00BD6A37">
        <w:rPr>
          <w:rFonts w:ascii="Bookman Old Style" w:hAnsi="Bookman Old Style"/>
          <w:color w:val="000000"/>
          <w:sz w:val="20"/>
          <w:szCs w:val="20"/>
          <w:lang w:val="es-ES" w:eastAsia="es-ES"/>
        </w:rPr>
        <w:t xml:space="preserve">El Concejo, En Uso de las facultades legales que le confiere el Código Municipal en vigencia, ACUERDA: Conformar la COMISION </w:t>
      </w:r>
      <w:r>
        <w:rPr>
          <w:rFonts w:ascii="Bookman Old Style" w:hAnsi="Bookman Old Style"/>
          <w:color w:val="000000"/>
          <w:sz w:val="20"/>
          <w:szCs w:val="20"/>
          <w:lang w:val="es-ES" w:eastAsia="es-ES"/>
        </w:rPr>
        <w:t>para el Proyecto</w:t>
      </w:r>
      <w:r w:rsidRPr="00BD6A37">
        <w:rPr>
          <w:rFonts w:ascii="Bookman Old Style" w:hAnsi="Bookman Old Style"/>
          <w:color w:val="000000"/>
          <w:sz w:val="20"/>
          <w:szCs w:val="20"/>
          <w:lang w:val="es-ES" w:eastAsia="es-ES"/>
        </w:rPr>
        <w:t xml:space="preserve">: “ </w:t>
      </w:r>
      <w:r>
        <w:rPr>
          <w:rFonts w:ascii="Bookman Old Style" w:hAnsi="Bookman Old Style"/>
          <w:color w:val="000000"/>
          <w:sz w:val="20"/>
          <w:szCs w:val="20"/>
          <w:lang w:val="es-ES" w:eastAsia="es-ES"/>
        </w:rPr>
        <w:t>CENSO DEL CEMENTERIO MUNICIPAL DE LA CIUDAD DE ARMENIA</w:t>
      </w:r>
      <w:r w:rsidRPr="00BD6A37">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 xml:space="preserve">con el Señor Alcalde Municipal Ingeniero CARLOS ALBERTO MOLINA LOPEZ, Síndico Municipal Señor RODRIGO ERNESTO LEMUS MIRANDA y los Señores Concejales Profesora JOSEFINA MARROQUIN MANCIA, Señor JOSE LUIS CASTELLON MORALES y Señor LUIS DAVID MAGAÑA RENDEROS </w:t>
      </w:r>
      <w:r w:rsidRPr="00BD6A37">
        <w:rPr>
          <w:rFonts w:ascii="Bookman Old Style" w:hAnsi="Bookman Old Style"/>
          <w:color w:val="000000"/>
          <w:sz w:val="20"/>
          <w:szCs w:val="20"/>
          <w:lang w:val="es-ES" w:eastAsia="es-ES"/>
        </w:rPr>
        <w:t>quienes</w:t>
      </w:r>
      <w:r>
        <w:rPr>
          <w:rFonts w:ascii="Bookman Old Style" w:hAnsi="Bookman Old Style"/>
          <w:color w:val="000000"/>
          <w:sz w:val="20"/>
          <w:szCs w:val="20"/>
          <w:lang w:val="es-ES" w:eastAsia="es-ES"/>
        </w:rPr>
        <w:t xml:space="preserve"> darán el seguimiento respectivo para la ejecución del Proyecto</w:t>
      </w:r>
      <w:r w:rsidRPr="00BD6A37">
        <w:rPr>
          <w:rFonts w:ascii="Bookman Old Style" w:hAnsi="Bookman Old Style"/>
          <w:color w:val="000000"/>
          <w:sz w:val="20"/>
          <w:szCs w:val="20"/>
          <w:lang w:val="es-ES" w:eastAsia="es-ES"/>
        </w:rPr>
        <w:t>.-</w:t>
      </w:r>
      <w:proofErr w:type="spellStart"/>
      <w:r w:rsidRPr="00BD6A37">
        <w:rPr>
          <w:rFonts w:ascii="Bookman Old Style" w:hAnsi="Bookman Old Style"/>
          <w:color w:val="000000"/>
          <w:sz w:val="20"/>
          <w:szCs w:val="20"/>
          <w:lang w:val="es-ES" w:eastAsia="es-ES"/>
        </w:rPr>
        <w:t>Dése</w:t>
      </w:r>
      <w:proofErr w:type="spellEnd"/>
      <w:r w:rsidRPr="00BD6A37">
        <w:rPr>
          <w:rFonts w:ascii="Bookman Old Style" w:hAnsi="Bookman Old Style"/>
          <w:color w:val="000000"/>
          <w:sz w:val="20"/>
          <w:szCs w:val="20"/>
          <w:lang w:val="es-ES" w:eastAsia="es-ES"/>
        </w:rPr>
        <w:t xml:space="preserve">  Certificación del presente Acuerdo a cada Miembro de la Comisión mencionada y  a la sección de </w:t>
      </w:r>
      <w:r>
        <w:rPr>
          <w:rFonts w:ascii="Bookman Old Style" w:hAnsi="Bookman Old Style"/>
          <w:color w:val="000000"/>
          <w:sz w:val="20"/>
          <w:szCs w:val="20"/>
          <w:lang w:val="es-ES" w:eastAsia="es-ES"/>
        </w:rPr>
        <w:t xml:space="preserve"> Catastro y </w:t>
      </w:r>
      <w:r w:rsidRPr="00BD6A37">
        <w:rPr>
          <w:rFonts w:ascii="Bookman Old Style" w:hAnsi="Bookman Old Style"/>
          <w:color w:val="000000"/>
          <w:sz w:val="20"/>
          <w:szCs w:val="20"/>
          <w:lang w:val="es-ES" w:eastAsia="es-ES"/>
        </w:rPr>
        <w:t>la UACI para que haga las gestiones Correspondientes Certifíquese y Comuníquese.-</w:t>
      </w:r>
    </w:p>
    <w:p w:rsidR="00B53308" w:rsidRDefault="00B53308" w:rsidP="00B53308">
      <w:pPr>
        <w:jc w:val="both"/>
        <w:rPr>
          <w:rFonts w:ascii="Bookman Old Style" w:hAnsi="Bookman Old Style"/>
          <w:sz w:val="20"/>
          <w:szCs w:val="20"/>
        </w:rPr>
      </w:pPr>
      <w:r>
        <w:rPr>
          <w:rFonts w:ascii="Bookman Old Style" w:hAnsi="Bookman Old Style"/>
          <w:b/>
          <w:bCs/>
          <w:color w:val="000000" w:themeColor="text1"/>
          <w:sz w:val="20"/>
          <w:szCs w:val="20"/>
          <w:u w:val="single"/>
          <w:lang w:val="es-ES" w:eastAsia="es-ES"/>
        </w:rPr>
        <w:t xml:space="preserve">ACUERDO NUMERO OCHO.- </w:t>
      </w:r>
      <w:r w:rsidRPr="00220598">
        <w:rPr>
          <w:rFonts w:ascii="Bookman Old Style" w:hAnsi="Bookman Old Style"/>
          <w:sz w:val="20"/>
          <w:szCs w:val="20"/>
        </w:rPr>
        <w:t>El Concejo, En Uso de las facultades legales que le confiere el Código Municipal en vigencia, y en at</w:t>
      </w:r>
      <w:r>
        <w:rPr>
          <w:rFonts w:ascii="Bookman Old Style" w:hAnsi="Bookman Old Style"/>
          <w:sz w:val="20"/>
          <w:szCs w:val="20"/>
        </w:rPr>
        <w:t xml:space="preserve">ención de llevar Obras que beneficien a las Comunidades de ésta Jurisdicción, y en vista que éste Concejo Municipal realiza proyectos que embellezcan y se han de utilidad a toda la Ciudad </w:t>
      </w:r>
      <w:proofErr w:type="spellStart"/>
      <w:r>
        <w:rPr>
          <w:rFonts w:ascii="Bookman Old Style" w:hAnsi="Bookman Old Style"/>
          <w:sz w:val="20"/>
          <w:szCs w:val="20"/>
        </w:rPr>
        <w:t>Armeniense</w:t>
      </w:r>
      <w:proofErr w:type="spellEnd"/>
      <w:r>
        <w:rPr>
          <w:rFonts w:ascii="Bookman Old Style" w:hAnsi="Bookman Old Style"/>
          <w:sz w:val="20"/>
          <w:szCs w:val="20"/>
        </w:rPr>
        <w:t xml:space="preserve">, </w:t>
      </w:r>
      <w:proofErr w:type="spellStart"/>
      <w:r>
        <w:rPr>
          <w:rFonts w:ascii="Bookman Old Style" w:hAnsi="Bookman Old Style"/>
          <w:sz w:val="20"/>
          <w:szCs w:val="20"/>
        </w:rPr>
        <w:t>a</w:t>
      </w:r>
      <w:proofErr w:type="spellEnd"/>
      <w:r>
        <w:rPr>
          <w:rFonts w:ascii="Bookman Old Style" w:hAnsi="Bookman Old Style"/>
          <w:sz w:val="20"/>
          <w:szCs w:val="20"/>
        </w:rPr>
        <w:t xml:space="preserve"> tomado a bien realizar mejoras en el Cementerio Municipal de ésta Ciudad, para que todas las personas que visitan a sus seres queridos ya fallecidos, puedan hacerlo con mayor seguridad: POR TANTO: </w:t>
      </w:r>
      <w:r w:rsidRPr="002E163B">
        <w:rPr>
          <w:rFonts w:ascii="Bookman Old Style" w:hAnsi="Bookman Old Style"/>
          <w:sz w:val="20"/>
          <w:szCs w:val="20"/>
          <w:lang w:val="es-ES" w:eastAsia="es-ES"/>
        </w:rPr>
        <w:t>El Concejo, somete a consideración lo solicitado, y después de discutir ampliamente sobre lo referente, en Consecuencia, por Unanimidad,</w:t>
      </w:r>
      <w:r>
        <w:rPr>
          <w:rFonts w:ascii="Bookman Old Style" w:hAnsi="Bookman Old Style"/>
          <w:sz w:val="20"/>
          <w:szCs w:val="20"/>
        </w:rPr>
        <w:t xml:space="preserve"> </w:t>
      </w:r>
      <w:r w:rsidRPr="00220598">
        <w:rPr>
          <w:rFonts w:ascii="Bookman Old Style" w:hAnsi="Bookman Old Style"/>
          <w:sz w:val="20"/>
          <w:szCs w:val="20"/>
        </w:rPr>
        <w:t xml:space="preserve">ACUERDA: </w:t>
      </w:r>
      <w:r>
        <w:rPr>
          <w:rFonts w:ascii="Bookman Old Style" w:hAnsi="Bookman Old Style"/>
          <w:sz w:val="20"/>
          <w:szCs w:val="20"/>
        </w:rPr>
        <w:t>PRIORIZAR</w:t>
      </w:r>
      <w:r w:rsidRPr="00220598">
        <w:rPr>
          <w:rFonts w:ascii="Bookman Old Style" w:hAnsi="Bookman Old Style"/>
          <w:sz w:val="20"/>
          <w:szCs w:val="20"/>
        </w:rPr>
        <w:t xml:space="preserve"> la </w:t>
      </w:r>
      <w:r>
        <w:rPr>
          <w:rFonts w:ascii="Bookman Old Style" w:hAnsi="Bookman Old Style"/>
          <w:sz w:val="20"/>
          <w:szCs w:val="20"/>
        </w:rPr>
        <w:t xml:space="preserve"> elaboración de Carpeta Técnica para el Proyecto “ MEJORAS Y ORDENAMIENTO DEL CEMENTERIO MUNICIPAL DE LA CIUDAD DE ARMENIA”, </w:t>
      </w:r>
      <w:r w:rsidRPr="00220598">
        <w:rPr>
          <w:rFonts w:ascii="Bookman Old Style" w:hAnsi="Bookman Old Style"/>
          <w:sz w:val="20"/>
          <w:szCs w:val="20"/>
        </w:rPr>
        <w:t xml:space="preserve">Consecuentemente </w:t>
      </w:r>
      <w:proofErr w:type="spellStart"/>
      <w:r w:rsidRPr="00220598">
        <w:rPr>
          <w:rFonts w:ascii="Bookman Old Style" w:hAnsi="Bookman Old Style"/>
          <w:sz w:val="20"/>
          <w:szCs w:val="20"/>
        </w:rPr>
        <w:t>Dése</w:t>
      </w:r>
      <w:proofErr w:type="spellEnd"/>
      <w:r w:rsidRPr="00220598">
        <w:rPr>
          <w:rFonts w:ascii="Bookman Old Style" w:hAnsi="Bookman Old Style"/>
          <w:sz w:val="20"/>
          <w:szCs w:val="20"/>
        </w:rPr>
        <w:t xml:space="preserve">  Certificación del presente Acuerdo  a la Sección de la UACI, para que haga las gestiones Correspondientes.- Certifíquese  y Comuníquese</w:t>
      </w:r>
      <w:r>
        <w:rPr>
          <w:rFonts w:ascii="Bookman Old Style" w:hAnsi="Bookman Old Style"/>
          <w:sz w:val="20"/>
          <w:szCs w:val="20"/>
        </w:rPr>
        <w:t xml:space="preserve">.- </w:t>
      </w:r>
    </w:p>
    <w:p w:rsidR="00B53308" w:rsidRPr="00553DEF" w:rsidRDefault="00B53308" w:rsidP="00B53308">
      <w:pPr>
        <w:jc w:val="both"/>
        <w:rPr>
          <w:rFonts w:ascii="Bookman Old Style" w:hAnsi="Bookman Old Style"/>
          <w:sz w:val="20"/>
          <w:szCs w:val="20"/>
        </w:rPr>
      </w:pPr>
      <w:r>
        <w:rPr>
          <w:rFonts w:ascii="Bookman Old Style" w:hAnsi="Bookman Old Style"/>
          <w:b/>
          <w:bCs/>
          <w:color w:val="000000" w:themeColor="text1"/>
          <w:sz w:val="20"/>
          <w:szCs w:val="20"/>
          <w:u w:val="single"/>
          <w:lang w:val="es-ES" w:eastAsia="es-ES"/>
        </w:rPr>
        <w:t xml:space="preserve">ACUERDO NÚMERO </w:t>
      </w:r>
      <w:proofErr w:type="gramStart"/>
      <w:r>
        <w:rPr>
          <w:rFonts w:ascii="Bookman Old Style" w:hAnsi="Bookman Old Style"/>
          <w:b/>
          <w:bCs/>
          <w:color w:val="000000" w:themeColor="text1"/>
          <w:sz w:val="20"/>
          <w:szCs w:val="20"/>
          <w:u w:val="single"/>
          <w:lang w:val="es-ES" w:eastAsia="es-ES"/>
        </w:rPr>
        <w:t>NUEVE.-</w:t>
      </w:r>
      <w:proofErr w:type="gramEnd"/>
      <w:r>
        <w:rPr>
          <w:rFonts w:ascii="Bookman Old Style" w:hAnsi="Bookman Old Style"/>
          <w:b/>
          <w:bCs/>
          <w:color w:val="000000" w:themeColor="text1"/>
          <w:sz w:val="20"/>
          <w:szCs w:val="20"/>
          <w:u w:val="single"/>
          <w:lang w:val="es-ES" w:eastAsia="es-ES"/>
        </w:rPr>
        <w:t xml:space="preserve"> </w:t>
      </w:r>
      <w:r w:rsidRPr="00655AC4">
        <w:rPr>
          <w:rFonts w:ascii="Bookman Old Style" w:hAnsi="Bookman Old Style"/>
          <w:sz w:val="20"/>
          <w:szCs w:val="20"/>
        </w:rPr>
        <w:t>El Concejo, En Uso de las facultades legales que le confiere el Código Municipal en vigencia, ACUERDA: AUTORIZAR a la Sección de la Tesorería Municipal, para que erogue del Fondo General Municipal las siguientes cantidades según facturas, planillas, recibos que se detallan a continuación</w:t>
      </w:r>
      <w:r>
        <w:rPr>
          <w:rFonts w:ascii="Bookman Old Style" w:hAnsi="Bookman Old Style"/>
          <w:sz w:val="20"/>
          <w:szCs w:val="20"/>
        </w:rPr>
        <w:t>:</w:t>
      </w:r>
    </w:p>
    <w:p w:rsidR="00B53308" w:rsidRDefault="00B53308" w:rsidP="00B53308">
      <w:pPr>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a) $267.60 para Cancelar Facturas al Señor </w:t>
      </w:r>
      <w:r w:rsidRPr="00D713C7">
        <w:rPr>
          <w:rFonts w:ascii="Bookman Old Style" w:hAnsi="Bookman Old Style"/>
          <w:bCs/>
          <w:color w:val="000000" w:themeColor="text1"/>
          <w:sz w:val="20"/>
          <w:szCs w:val="20"/>
          <w:highlight w:val="black"/>
          <w:lang w:val="es-ES" w:eastAsia="es-ES"/>
        </w:rPr>
        <w:t>RICARDO ALBERTO PLATERO ALVAREZ</w:t>
      </w:r>
      <w:r>
        <w:rPr>
          <w:rFonts w:ascii="Bookman Old Style" w:hAnsi="Bookman Old Style"/>
          <w:bCs/>
          <w:color w:val="000000" w:themeColor="text1"/>
          <w:sz w:val="20"/>
          <w:szCs w:val="20"/>
          <w:lang w:val="es-ES" w:eastAsia="es-ES"/>
        </w:rPr>
        <w:t xml:space="preserve">, valor por la compra de repuestos para mantenimiento correctivo de unidades de transporte de la </w:t>
      </w:r>
      <w:proofErr w:type="gramStart"/>
      <w:r>
        <w:rPr>
          <w:rFonts w:ascii="Bookman Old Style" w:hAnsi="Bookman Old Style"/>
          <w:bCs/>
          <w:color w:val="000000" w:themeColor="text1"/>
          <w:sz w:val="20"/>
          <w:szCs w:val="20"/>
          <w:lang w:val="es-ES" w:eastAsia="es-ES"/>
        </w:rPr>
        <w:t>Municipalidad.-</w:t>
      </w:r>
      <w:proofErr w:type="gramEnd"/>
    </w:p>
    <w:p w:rsidR="00B53308" w:rsidRDefault="00B53308" w:rsidP="00B53308">
      <w:pPr>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b) $141.96 para Cancelar Recibo al Señor </w:t>
      </w:r>
      <w:r w:rsidRPr="00D713C7">
        <w:rPr>
          <w:rFonts w:ascii="Bookman Old Style" w:hAnsi="Bookman Old Style"/>
          <w:bCs/>
          <w:color w:val="000000" w:themeColor="text1"/>
          <w:sz w:val="20"/>
          <w:szCs w:val="20"/>
          <w:highlight w:val="black"/>
          <w:lang w:val="es-ES" w:eastAsia="es-ES"/>
        </w:rPr>
        <w:t>JOSE ANTONIO RUANO REALES</w:t>
      </w:r>
      <w:r>
        <w:rPr>
          <w:rFonts w:ascii="Bookman Old Style" w:hAnsi="Bookman Old Style"/>
          <w:bCs/>
          <w:color w:val="000000" w:themeColor="text1"/>
          <w:sz w:val="20"/>
          <w:szCs w:val="20"/>
          <w:lang w:val="es-ES" w:eastAsia="es-ES"/>
        </w:rPr>
        <w:t xml:space="preserve">, en concepto de pago de su salario como fontanero en los diferentes sistemas de aguas que posee la Municipalidad, correspondiente del 1 al 15 de </w:t>
      </w:r>
      <w:proofErr w:type="gramStart"/>
      <w:r>
        <w:rPr>
          <w:rFonts w:ascii="Bookman Old Style" w:hAnsi="Bookman Old Style"/>
          <w:bCs/>
          <w:color w:val="000000" w:themeColor="text1"/>
          <w:sz w:val="20"/>
          <w:szCs w:val="20"/>
          <w:lang w:val="es-ES" w:eastAsia="es-ES"/>
        </w:rPr>
        <w:t>Agosto</w:t>
      </w:r>
      <w:proofErr w:type="gramEnd"/>
      <w:r>
        <w:rPr>
          <w:rFonts w:ascii="Bookman Old Style" w:hAnsi="Bookman Old Style"/>
          <w:bCs/>
          <w:color w:val="000000" w:themeColor="text1"/>
          <w:sz w:val="20"/>
          <w:szCs w:val="20"/>
          <w:lang w:val="es-ES" w:eastAsia="es-ES"/>
        </w:rPr>
        <w:t xml:space="preserve"> del presente año. Sin incluir Domingos.</w:t>
      </w:r>
    </w:p>
    <w:p w:rsidR="00B53308" w:rsidRDefault="00B53308" w:rsidP="00B53308">
      <w:pPr>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c) $528.57 para Cancelar Planilla de 6 trabajadores que realizan trabajos de limpieza de tragantes de aguas lluvias en área urbana, correspondiente del 1 al 15 de </w:t>
      </w:r>
      <w:proofErr w:type="gramStart"/>
      <w:r>
        <w:rPr>
          <w:rFonts w:ascii="Bookman Old Style" w:hAnsi="Bookman Old Style"/>
          <w:bCs/>
          <w:color w:val="000000" w:themeColor="text1"/>
          <w:sz w:val="20"/>
          <w:szCs w:val="20"/>
          <w:lang w:val="es-ES" w:eastAsia="es-ES"/>
        </w:rPr>
        <w:t>Agosto</w:t>
      </w:r>
      <w:proofErr w:type="gramEnd"/>
      <w:r>
        <w:rPr>
          <w:rFonts w:ascii="Bookman Old Style" w:hAnsi="Bookman Old Style"/>
          <w:bCs/>
          <w:color w:val="000000" w:themeColor="text1"/>
          <w:sz w:val="20"/>
          <w:szCs w:val="20"/>
          <w:lang w:val="es-ES" w:eastAsia="es-ES"/>
        </w:rPr>
        <w:t xml:space="preserve"> del presente año.</w:t>
      </w:r>
    </w:p>
    <w:p w:rsidR="00B53308" w:rsidRDefault="00B53308" w:rsidP="00B53308">
      <w:pPr>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d) $2.051.97 para Cancelar Facturas a la CENTRO AMERICANA S.A., en concepto de pago por renovación de póliza de seguro de los Vehículos propiedad de </w:t>
      </w:r>
      <w:proofErr w:type="gramStart"/>
      <w:r>
        <w:rPr>
          <w:rFonts w:ascii="Bookman Old Style" w:hAnsi="Bookman Old Style"/>
          <w:bCs/>
          <w:color w:val="000000" w:themeColor="text1"/>
          <w:sz w:val="20"/>
          <w:szCs w:val="20"/>
          <w:lang w:val="es-ES" w:eastAsia="es-ES"/>
        </w:rPr>
        <w:t>ésta</w:t>
      </w:r>
      <w:proofErr w:type="gramEnd"/>
      <w:r>
        <w:rPr>
          <w:rFonts w:ascii="Bookman Old Style" w:hAnsi="Bookman Old Style"/>
          <w:bCs/>
          <w:color w:val="000000" w:themeColor="text1"/>
          <w:sz w:val="20"/>
          <w:szCs w:val="20"/>
          <w:lang w:val="es-ES" w:eastAsia="es-ES"/>
        </w:rPr>
        <w:t xml:space="preserve"> Municipalidad, póliza que vence el 17 de julio de 2016.</w:t>
      </w:r>
    </w:p>
    <w:p w:rsidR="00B53308" w:rsidRDefault="00B53308" w:rsidP="00B53308">
      <w:pPr>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e) $562.13 para Cancelar Planilla a 5 trabajadores en diferentes actividades que la Municipalidad realiza, trabajos realizados en Finca San Eugenio y en Vivero de Cacao, correspondiente del 1 al 15 de </w:t>
      </w:r>
      <w:proofErr w:type="gramStart"/>
      <w:r>
        <w:rPr>
          <w:rFonts w:ascii="Bookman Old Style" w:hAnsi="Bookman Old Style"/>
          <w:bCs/>
          <w:color w:val="000000" w:themeColor="text1"/>
          <w:sz w:val="20"/>
          <w:szCs w:val="20"/>
          <w:lang w:val="es-ES" w:eastAsia="es-ES"/>
        </w:rPr>
        <w:t>Agosto</w:t>
      </w:r>
      <w:proofErr w:type="gramEnd"/>
      <w:r>
        <w:rPr>
          <w:rFonts w:ascii="Bookman Old Style" w:hAnsi="Bookman Old Style"/>
          <w:bCs/>
          <w:color w:val="000000" w:themeColor="text1"/>
          <w:sz w:val="20"/>
          <w:szCs w:val="20"/>
          <w:lang w:val="es-ES" w:eastAsia="es-ES"/>
        </w:rPr>
        <w:t xml:space="preserve"> del presente año.</w:t>
      </w:r>
    </w:p>
    <w:p w:rsidR="00B53308" w:rsidRDefault="00B53308" w:rsidP="00B53308">
      <w:pPr>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f) $2.26 para Cancelar a Banco PRO CREDIT S.A., en concepto de comisión por servicio de certificación de cheque.</w:t>
      </w:r>
    </w:p>
    <w:p w:rsidR="00B53308" w:rsidRDefault="00B53308" w:rsidP="00B53308">
      <w:pPr>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g) $2.26 para Cancelar a Banco PRO CREDIT S.A., en concepto de comisión por servicio de certificación de cheque.</w:t>
      </w:r>
    </w:p>
    <w:p w:rsidR="00B53308" w:rsidRDefault="00B53308" w:rsidP="00B53308">
      <w:pPr>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h)</w:t>
      </w:r>
      <w:r w:rsidRPr="00767B07">
        <w:rPr>
          <w:rFonts w:ascii="Bookman Old Style" w:hAnsi="Bookman Old Style"/>
          <w:bCs/>
          <w:color w:val="000000" w:themeColor="text1"/>
          <w:sz w:val="20"/>
          <w:szCs w:val="20"/>
          <w:lang w:val="es-ES" w:eastAsia="es-ES"/>
        </w:rPr>
        <w:t xml:space="preserve"> </w:t>
      </w:r>
      <w:r>
        <w:rPr>
          <w:rFonts w:ascii="Bookman Old Style" w:hAnsi="Bookman Old Style"/>
          <w:bCs/>
          <w:color w:val="000000" w:themeColor="text1"/>
          <w:sz w:val="20"/>
          <w:szCs w:val="20"/>
          <w:lang w:val="es-ES" w:eastAsia="es-ES"/>
        </w:rPr>
        <w:t>$2.26 para Cancelar a Banco PRO CREDIT S.A., en concepto de comisión por servicio de certificación de cheque.</w:t>
      </w:r>
    </w:p>
    <w:p w:rsidR="00B53308" w:rsidRPr="00683FC9" w:rsidRDefault="00B53308" w:rsidP="00B53308">
      <w:pPr>
        <w:spacing w:line="20" w:lineRule="atLeast"/>
        <w:jc w:val="both"/>
        <w:rPr>
          <w:rFonts w:ascii="Bookman Old Style" w:hAnsi="Bookman Old Style"/>
          <w:color w:val="000000"/>
          <w:sz w:val="20"/>
          <w:szCs w:val="20"/>
          <w:lang w:val="es-ES" w:eastAsia="es-ES"/>
        </w:rPr>
      </w:pPr>
      <w:r>
        <w:rPr>
          <w:rFonts w:ascii="Bookman Old Style" w:hAnsi="Bookman Old Style"/>
          <w:b/>
          <w:color w:val="000000" w:themeColor="text1"/>
          <w:sz w:val="20"/>
          <w:szCs w:val="20"/>
          <w:u w:val="single"/>
          <w:lang w:val="es-ES" w:eastAsia="es-ES"/>
        </w:rPr>
        <w:lastRenderedPageBreak/>
        <w:t>ACUERDO NUMERO DIEZ</w:t>
      </w:r>
      <w:r w:rsidRPr="00683FC9">
        <w:rPr>
          <w:rFonts w:ascii="Bookman Old Style" w:hAnsi="Bookman Old Style"/>
          <w:bCs/>
          <w:color w:val="000000" w:themeColor="text1"/>
          <w:sz w:val="20"/>
          <w:szCs w:val="20"/>
          <w:lang w:val="es-ES" w:eastAsia="es-ES"/>
        </w:rPr>
        <w:t>.</w:t>
      </w:r>
      <w:r>
        <w:rPr>
          <w:rFonts w:ascii="Bookman Old Style" w:hAnsi="Bookman Old Style"/>
          <w:bCs/>
          <w:color w:val="000000" w:themeColor="text1"/>
          <w:sz w:val="20"/>
          <w:szCs w:val="20"/>
          <w:lang w:val="es-ES" w:eastAsia="es-ES"/>
        </w:rPr>
        <w:t xml:space="preserve">- </w:t>
      </w:r>
      <w:r w:rsidRPr="00683FC9">
        <w:rPr>
          <w:rFonts w:ascii="Bookman Old Style" w:hAnsi="Bookman Old Style"/>
          <w:color w:val="000000"/>
          <w:sz w:val="20"/>
          <w:szCs w:val="20"/>
          <w:lang w:val="es-ES" w:eastAsia="es-ES"/>
        </w:rPr>
        <w:t xml:space="preserve">El Concejo, En Uso de las facultades legales que le confiere el Código Municipal en vigencia, en atención a la Nota presentada por la Jefe de la Unidad de Adquisiciones y Contrataciones de ésta Alcaldía, relativa  al Informe de Supervisión </w:t>
      </w:r>
      <w:r>
        <w:rPr>
          <w:rFonts w:ascii="Bookman Old Style" w:hAnsi="Bookman Old Style"/>
          <w:color w:val="000000"/>
          <w:sz w:val="20"/>
          <w:szCs w:val="20"/>
          <w:lang w:val="es-ES" w:eastAsia="es-ES"/>
        </w:rPr>
        <w:t xml:space="preserve">de 60 días calendario </w:t>
      </w:r>
      <w:r w:rsidRPr="00683FC9">
        <w:rPr>
          <w:rFonts w:ascii="Bookman Old Style" w:hAnsi="Bookman Old Style"/>
          <w:color w:val="000000"/>
          <w:sz w:val="20"/>
          <w:szCs w:val="20"/>
          <w:lang w:val="es-ES" w:eastAsia="es-ES"/>
        </w:rPr>
        <w:t>del Proyecto: “</w:t>
      </w:r>
      <w:r>
        <w:rPr>
          <w:rFonts w:ascii="Bookman Old Style" w:hAnsi="Bookman Old Style"/>
          <w:color w:val="000000"/>
          <w:sz w:val="20"/>
          <w:szCs w:val="20"/>
          <w:lang w:val="es-ES" w:eastAsia="es-ES"/>
        </w:rPr>
        <w:t>CONSTRUCCION DE PUENTE VEHICULAR SOBRE RIO SAN EUGENIO, COLONIA SAN DAMIAN</w:t>
      </w:r>
      <w:r w:rsidRPr="00683FC9">
        <w:rPr>
          <w:rFonts w:ascii="Bookman Old Style" w:hAnsi="Bookman Old Style"/>
          <w:color w:val="000000"/>
          <w:sz w:val="20"/>
          <w:szCs w:val="20"/>
          <w:lang w:val="es-ES" w:eastAsia="es-ES"/>
        </w:rPr>
        <w:t xml:space="preserve">”, POR TANTO: </w:t>
      </w:r>
      <w:r w:rsidRPr="0050703D">
        <w:rPr>
          <w:rFonts w:ascii="Bookman Old Style" w:hAnsi="Bookman Old Style"/>
          <w:color w:val="000000"/>
          <w:sz w:val="20"/>
          <w:szCs w:val="20"/>
        </w:rPr>
        <w:t>El Concejo, tomando en consideración el Informe en referencia y después de analizarlo detenidamente sobre su contenido,</w:t>
      </w:r>
      <w:r>
        <w:rPr>
          <w:rFonts w:ascii="Bookman Old Style" w:hAnsi="Bookman Old Style"/>
          <w:color w:val="000000"/>
          <w:sz w:val="20"/>
          <w:szCs w:val="20"/>
        </w:rPr>
        <w:t xml:space="preserve"> dando su voto los Señores: </w:t>
      </w:r>
      <w:r w:rsidRPr="00364634">
        <w:rPr>
          <w:rFonts w:ascii="Bookman Old Style" w:hAnsi="Bookman Old Style"/>
          <w:color w:val="000000" w:themeColor="text1"/>
          <w:sz w:val="20"/>
          <w:szCs w:val="20"/>
        </w:rPr>
        <w:t>Alcalde Municipal  Propietario Ingeniero Carlos Alberto Molina López</w:t>
      </w:r>
      <w:r>
        <w:rPr>
          <w:rFonts w:ascii="Bookman Old Style" w:hAnsi="Bookman Old Style"/>
          <w:color w:val="000000" w:themeColor="text1"/>
          <w:sz w:val="20"/>
          <w:szCs w:val="20"/>
        </w:rPr>
        <w:t>,</w:t>
      </w:r>
      <w:r w:rsidRPr="0050703D">
        <w:rPr>
          <w:rFonts w:ascii="Bookman Old Style" w:hAnsi="Bookman Old Style"/>
          <w:color w:val="000000"/>
          <w:sz w:val="20"/>
          <w:szCs w:val="20"/>
        </w:rPr>
        <w:t xml:space="preserve"> </w:t>
      </w:r>
      <w:r>
        <w:rPr>
          <w:rFonts w:ascii="Bookman Old Style" w:hAnsi="Bookman Old Style"/>
          <w:color w:val="000000"/>
          <w:sz w:val="20"/>
          <w:szCs w:val="20"/>
        </w:rPr>
        <w:t xml:space="preserve">Sindico Rodrigo Ernesto Lemus Miranda, Regidores; </w:t>
      </w:r>
      <w:r w:rsidRPr="00364634">
        <w:rPr>
          <w:rFonts w:ascii="Bookman Old Style" w:hAnsi="Bookman Old Style"/>
          <w:color w:val="000000" w:themeColor="text1"/>
          <w:sz w:val="20"/>
          <w:szCs w:val="20"/>
        </w:rPr>
        <w:t xml:space="preserve">Ingeniero Gerardo </w:t>
      </w:r>
      <w:proofErr w:type="spellStart"/>
      <w:r w:rsidRPr="00364634">
        <w:rPr>
          <w:rFonts w:ascii="Bookman Old Style" w:hAnsi="Bookman Old Style"/>
          <w:color w:val="000000" w:themeColor="text1"/>
          <w:sz w:val="20"/>
          <w:szCs w:val="20"/>
        </w:rPr>
        <w:t>Erdulfo</w:t>
      </w:r>
      <w:proofErr w:type="spellEnd"/>
      <w:r w:rsidRPr="00364634">
        <w:rPr>
          <w:rFonts w:ascii="Bookman Old Style" w:hAnsi="Bookman Old Style"/>
          <w:color w:val="000000" w:themeColor="text1"/>
          <w:sz w:val="20"/>
          <w:szCs w:val="20"/>
        </w:rPr>
        <w:t xml:space="preserve"> Torres Melgar, Señor Héctor Manuel Aquino Guardado, Señor Carlos Roberto Polanco Orellana , Licenciado </w:t>
      </w:r>
      <w:proofErr w:type="spellStart"/>
      <w:r w:rsidRPr="00364634">
        <w:rPr>
          <w:rFonts w:ascii="Bookman Old Style" w:hAnsi="Bookman Old Style"/>
          <w:color w:val="000000" w:themeColor="text1"/>
          <w:sz w:val="20"/>
          <w:szCs w:val="20"/>
        </w:rPr>
        <w:t>Jhuran</w:t>
      </w:r>
      <w:proofErr w:type="spellEnd"/>
      <w:r w:rsidRPr="00364634">
        <w:rPr>
          <w:rFonts w:ascii="Bookman Old Style" w:hAnsi="Bookman Old Style"/>
          <w:color w:val="000000" w:themeColor="text1"/>
          <w:sz w:val="20"/>
          <w:szCs w:val="20"/>
        </w:rPr>
        <w:t xml:space="preserve"> Efraín Osorio Barahona,</w:t>
      </w:r>
      <w:r w:rsidRPr="00B809D9">
        <w:rPr>
          <w:rFonts w:ascii="Bookman Old Style" w:hAnsi="Bookman Old Style"/>
          <w:color w:val="000000"/>
          <w:sz w:val="20"/>
          <w:szCs w:val="20"/>
        </w:rPr>
        <w:t xml:space="preserve"> </w:t>
      </w:r>
      <w:r>
        <w:rPr>
          <w:rFonts w:ascii="Bookman Old Style" w:hAnsi="Bookman Old Style"/>
          <w:color w:val="000000"/>
          <w:sz w:val="20"/>
          <w:szCs w:val="20"/>
        </w:rPr>
        <w:t xml:space="preserve">José Luis Castellón Morales, </w:t>
      </w:r>
      <w:r w:rsidRPr="00364634">
        <w:rPr>
          <w:rFonts w:ascii="Bookman Old Style" w:hAnsi="Bookman Old Style"/>
          <w:color w:val="000000" w:themeColor="text1"/>
          <w:sz w:val="20"/>
          <w:szCs w:val="20"/>
        </w:rPr>
        <w:t xml:space="preserve"> </w:t>
      </w:r>
      <w:r>
        <w:rPr>
          <w:rFonts w:ascii="Bookman Old Style" w:hAnsi="Bookman Old Style"/>
          <w:color w:val="000000"/>
          <w:sz w:val="20"/>
          <w:szCs w:val="20"/>
        </w:rPr>
        <w:t>a excepción de los Señores J</w:t>
      </w:r>
      <w:r w:rsidRPr="009C2FD7">
        <w:rPr>
          <w:rFonts w:ascii="Bookman Old Style" w:hAnsi="Bookman Old Style"/>
          <w:color w:val="000000"/>
          <w:sz w:val="20"/>
          <w:szCs w:val="20"/>
        </w:rPr>
        <w:t>osefina</w:t>
      </w:r>
      <w:r>
        <w:rPr>
          <w:rFonts w:ascii="Bookman Old Style" w:hAnsi="Bookman Old Style"/>
          <w:color w:val="000000"/>
          <w:sz w:val="20"/>
          <w:szCs w:val="20"/>
        </w:rPr>
        <w:t xml:space="preserve"> Marroquín Mancía,  Jorge Ernesto Fernández Espinoza y Miguel Ángel Hernández, que hacen salvedad de su voto manifestando todos que no tienen el debido conocimiento de la realización de la Obra que se encuentra en su etapa de finalización, por lo que</w:t>
      </w:r>
      <w:r w:rsidRPr="009943F6">
        <w:rPr>
          <w:rFonts w:ascii="Bookman Old Style" w:hAnsi="Bookman Old Style"/>
          <w:color w:val="000000"/>
          <w:sz w:val="20"/>
          <w:szCs w:val="20"/>
        </w:rPr>
        <w:t xml:space="preserve"> </w:t>
      </w:r>
      <w:r w:rsidRPr="0050703D">
        <w:rPr>
          <w:rFonts w:ascii="Bookman Old Style" w:hAnsi="Bookman Old Style"/>
          <w:color w:val="000000"/>
          <w:sz w:val="20"/>
          <w:szCs w:val="20"/>
        </w:rPr>
        <w:t>en Consecuencia,</w:t>
      </w:r>
      <w:r w:rsidRPr="00683FC9">
        <w:rPr>
          <w:rFonts w:ascii="Bookman Old Style" w:hAnsi="Bookman Old Style"/>
          <w:color w:val="000000"/>
          <w:sz w:val="20"/>
          <w:szCs w:val="20"/>
          <w:lang w:val="es-ES" w:eastAsia="es-ES"/>
        </w:rPr>
        <w:t xml:space="preserve">ACUERDA: AUTORIZAR el PAGO por SUPERVISION </w:t>
      </w:r>
      <w:r>
        <w:rPr>
          <w:rFonts w:ascii="Bookman Old Style" w:hAnsi="Bookman Old Style"/>
          <w:color w:val="000000"/>
          <w:sz w:val="20"/>
          <w:szCs w:val="20"/>
          <w:lang w:val="es-ES" w:eastAsia="es-ES"/>
        </w:rPr>
        <w:t xml:space="preserve">de 60 días calendario </w:t>
      </w:r>
      <w:r w:rsidRPr="00683FC9">
        <w:rPr>
          <w:rFonts w:ascii="Bookman Old Style" w:hAnsi="Bookman Old Style"/>
          <w:color w:val="000000"/>
          <w:sz w:val="20"/>
          <w:szCs w:val="20"/>
          <w:lang w:val="es-ES" w:eastAsia="es-ES"/>
        </w:rPr>
        <w:t xml:space="preserve">del Proyecto que se menciona a la Empresa G&amp;P INVERSIONES S.A DE C.V.,  para lo </w:t>
      </w:r>
      <w:proofErr w:type="spellStart"/>
      <w:r w:rsidRPr="00683FC9">
        <w:rPr>
          <w:rFonts w:ascii="Bookman Old Style" w:hAnsi="Bookman Old Style"/>
          <w:color w:val="000000"/>
          <w:sz w:val="20"/>
          <w:szCs w:val="20"/>
          <w:lang w:val="es-ES" w:eastAsia="es-ES"/>
        </w:rPr>
        <w:t>cuál</w:t>
      </w:r>
      <w:proofErr w:type="spellEnd"/>
      <w:r w:rsidRPr="00683FC9">
        <w:rPr>
          <w:rFonts w:ascii="Bookman Old Style" w:hAnsi="Bookman Old Style"/>
          <w:color w:val="000000"/>
          <w:sz w:val="20"/>
          <w:szCs w:val="20"/>
          <w:lang w:val="es-ES" w:eastAsia="es-ES"/>
        </w:rPr>
        <w:t xml:space="preserve"> se le cancelará la cantidad de : </w:t>
      </w:r>
      <w:r>
        <w:rPr>
          <w:rFonts w:ascii="Bookman Old Style" w:hAnsi="Bookman Old Style"/>
          <w:color w:val="000000"/>
          <w:sz w:val="20"/>
          <w:szCs w:val="20"/>
          <w:lang w:val="es-ES" w:eastAsia="es-ES"/>
        </w:rPr>
        <w:t>SIETE MIL SETECIENTOS CUARENTA Y SIETE 95</w:t>
      </w:r>
      <w:r w:rsidRPr="00683FC9">
        <w:rPr>
          <w:rFonts w:ascii="Bookman Old Style" w:hAnsi="Bookman Old Style"/>
          <w:color w:val="000000"/>
          <w:sz w:val="20"/>
          <w:szCs w:val="20"/>
          <w:lang w:val="es-ES" w:eastAsia="es-ES"/>
        </w:rPr>
        <w:t>/100 DOLARES DE LOS ESTADOS UNIDOS DE NORTE AMERICA($</w:t>
      </w:r>
      <w:r>
        <w:rPr>
          <w:rFonts w:ascii="Bookman Old Style" w:hAnsi="Bookman Old Style"/>
          <w:color w:val="000000"/>
          <w:sz w:val="20"/>
          <w:szCs w:val="20"/>
          <w:lang w:val="es-ES" w:eastAsia="es-ES"/>
        </w:rPr>
        <w:t>7,747.95</w:t>
      </w:r>
      <w:r w:rsidRPr="00683FC9">
        <w:rPr>
          <w:rFonts w:ascii="Bookman Old Style" w:hAnsi="Bookman Old Style"/>
          <w:color w:val="000000"/>
          <w:sz w:val="20"/>
          <w:szCs w:val="20"/>
          <w:lang w:val="es-ES" w:eastAsia="es-ES"/>
        </w:rPr>
        <w:t xml:space="preserve">) .- Consecuentemente se FACULTA a la Sección de la Tesorería Municipal de ésta Alcaldía, para que del monto de Apertura de la Cuenta del Proyecto en mención, se cancele la Supervisión a la </w:t>
      </w:r>
      <w:r>
        <w:rPr>
          <w:rFonts w:ascii="Bookman Old Style" w:hAnsi="Bookman Old Style"/>
          <w:color w:val="000000"/>
          <w:sz w:val="20"/>
          <w:szCs w:val="20"/>
          <w:lang w:val="es-ES" w:eastAsia="es-ES"/>
        </w:rPr>
        <w:t>Empresa</w:t>
      </w:r>
      <w:r w:rsidRPr="00683FC9">
        <w:rPr>
          <w:rFonts w:ascii="Bookman Old Style" w:hAnsi="Bookman Old Style"/>
          <w:color w:val="000000"/>
          <w:sz w:val="20"/>
          <w:szCs w:val="20"/>
          <w:lang w:val="es-ES" w:eastAsia="es-ES"/>
        </w:rPr>
        <w:t xml:space="preserve"> Nombrada.- por lo anterior </w:t>
      </w:r>
      <w:proofErr w:type="spellStart"/>
      <w:r w:rsidRPr="00683FC9">
        <w:rPr>
          <w:rFonts w:ascii="Bookman Old Style" w:hAnsi="Bookman Old Style"/>
          <w:color w:val="000000"/>
          <w:sz w:val="20"/>
          <w:szCs w:val="20"/>
          <w:lang w:val="es-ES" w:eastAsia="es-ES"/>
        </w:rPr>
        <w:t>Dése</w:t>
      </w:r>
      <w:proofErr w:type="spellEnd"/>
      <w:r w:rsidRPr="00683FC9">
        <w:rPr>
          <w:rFonts w:ascii="Bookman Old Style" w:hAnsi="Bookman Old Style"/>
          <w:color w:val="000000"/>
          <w:sz w:val="20"/>
          <w:szCs w:val="20"/>
          <w:lang w:val="es-ES" w:eastAsia="es-ES"/>
        </w:rPr>
        <w:t xml:space="preserve"> Certificación del presente Acuerdo a las Secciones: Tesorería Municipal, Contabilidad Municipal y de la UACI  de ésta Alcaldía, para los efectos legales consiguientes.- Certifíquese y Comuníquese.-</w:t>
      </w:r>
    </w:p>
    <w:p w:rsidR="00B53308" w:rsidRDefault="00B53308" w:rsidP="00B53308">
      <w:pPr>
        <w:jc w:val="both"/>
        <w:rPr>
          <w:rFonts w:ascii="Bookman Old Style" w:hAnsi="Bookman Old Style"/>
          <w:sz w:val="20"/>
          <w:szCs w:val="20"/>
          <w:lang w:val="es-ES" w:eastAsia="es-ES"/>
        </w:rPr>
      </w:pPr>
      <w:r w:rsidRPr="00C835E7">
        <w:rPr>
          <w:rFonts w:ascii="Bookman Old Style" w:hAnsi="Bookman Old Style"/>
          <w:b/>
          <w:sz w:val="20"/>
          <w:szCs w:val="20"/>
          <w:u w:val="single"/>
        </w:rPr>
        <w:t>ACUERDO NUMERO ONCE</w:t>
      </w:r>
      <w:r>
        <w:rPr>
          <w:rFonts w:ascii="Bookman Old Style" w:hAnsi="Bookman Old Style"/>
          <w:sz w:val="20"/>
          <w:szCs w:val="20"/>
        </w:rPr>
        <w:t xml:space="preserve">.- </w:t>
      </w:r>
      <w:r w:rsidRPr="00B82743">
        <w:rPr>
          <w:rFonts w:ascii="Bookman Old Style" w:hAnsi="Bookman Old Style"/>
          <w:sz w:val="20"/>
          <w:szCs w:val="20"/>
        </w:rPr>
        <w:t xml:space="preserve">El Concejo, En Uso de las facultades legales que le confiere el Código Municipal en vigencia y en atención al Informe presentado por la Jefa de la Unidad de Adquisiciones y Contrataciones de ésta Alcaldía, </w:t>
      </w:r>
      <w:r>
        <w:rPr>
          <w:rFonts w:ascii="Bookman Old Style" w:hAnsi="Bookman Old Style"/>
          <w:sz w:val="20"/>
          <w:szCs w:val="20"/>
        </w:rPr>
        <w:t xml:space="preserve">donde solicita el pago por la  </w:t>
      </w:r>
      <w:r w:rsidRPr="00B82743">
        <w:rPr>
          <w:rFonts w:ascii="Bookman Old Style" w:hAnsi="Bookman Old Style"/>
          <w:sz w:val="20"/>
          <w:szCs w:val="20"/>
        </w:rPr>
        <w:t xml:space="preserve">prórroga de </w:t>
      </w:r>
      <w:r>
        <w:rPr>
          <w:rFonts w:ascii="Bookman Old Style" w:hAnsi="Bookman Old Style"/>
          <w:sz w:val="20"/>
          <w:szCs w:val="20"/>
        </w:rPr>
        <w:t xml:space="preserve">45 días que éste Concejo Municipal autorizo a la </w:t>
      </w:r>
      <w:r w:rsidRPr="00B82743">
        <w:rPr>
          <w:rFonts w:ascii="Bookman Old Style" w:hAnsi="Bookman Old Style"/>
          <w:sz w:val="20"/>
          <w:szCs w:val="20"/>
        </w:rPr>
        <w:t>Empresa G&amp;P INVERSIONES S.A DE C.V., en su Concepto de SUPERVISOR en la Ejecución del Proyecto: “</w:t>
      </w:r>
      <w:r>
        <w:rPr>
          <w:rFonts w:ascii="Bookman Old Style" w:hAnsi="Bookman Old Style"/>
          <w:sz w:val="20"/>
          <w:szCs w:val="20"/>
        </w:rPr>
        <w:t>CONSTRUCCION DE PUENTE VEHICULAR SOBRE RIO SAN EUGENIO DE COLONIA SAN DAMIAN DEL MUNICIPIO DE ARMENIA</w:t>
      </w:r>
      <w:r w:rsidRPr="00B82743">
        <w:rPr>
          <w:rFonts w:ascii="Bookman Old Style" w:hAnsi="Bookman Old Style"/>
          <w:color w:val="000000"/>
          <w:sz w:val="20"/>
          <w:szCs w:val="20"/>
        </w:rPr>
        <w:t>” por actividades que realiz</w:t>
      </w:r>
      <w:r>
        <w:rPr>
          <w:rFonts w:ascii="Bookman Old Style" w:hAnsi="Bookman Old Style"/>
          <w:color w:val="000000"/>
          <w:sz w:val="20"/>
          <w:szCs w:val="20"/>
        </w:rPr>
        <w:t>o</w:t>
      </w:r>
      <w:r w:rsidRPr="00B82743">
        <w:rPr>
          <w:rFonts w:ascii="Bookman Old Style" w:hAnsi="Bookman Old Style"/>
          <w:color w:val="000000"/>
          <w:sz w:val="20"/>
          <w:szCs w:val="20"/>
        </w:rPr>
        <w:t xml:space="preserve"> la Empresa</w:t>
      </w:r>
      <w:r w:rsidRPr="00B82743">
        <w:rPr>
          <w:rFonts w:ascii="Bookman Old Style" w:hAnsi="Bookman Old Style"/>
          <w:sz w:val="20"/>
          <w:szCs w:val="20"/>
        </w:rPr>
        <w:t xml:space="preserve"> </w:t>
      </w:r>
      <w:r>
        <w:rPr>
          <w:rFonts w:ascii="Bookman Old Style" w:hAnsi="Bookman Old Style"/>
          <w:sz w:val="20"/>
          <w:szCs w:val="20"/>
        </w:rPr>
        <w:t>MAQCO</w:t>
      </w:r>
      <w:r w:rsidRPr="00B82743">
        <w:rPr>
          <w:rFonts w:ascii="Bookman Old Style" w:hAnsi="Bookman Old Style"/>
          <w:sz w:val="20"/>
          <w:szCs w:val="20"/>
        </w:rPr>
        <w:t>, S.A DE C.V, en su Concepto de Ejecutora del Proyecto</w:t>
      </w:r>
      <w:r w:rsidRPr="00B82743">
        <w:rPr>
          <w:rFonts w:ascii="Bookman Old Style" w:hAnsi="Bookman Old Style"/>
          <w:color w:val="000000"/>
          <w:sz w:val="20"/>
          <w:szCs w:val="20"/>
        </w:rPr>
        <w:t xml:space="preserve"> mencionado; POR TANTO</w:t>
      </w:r>
      <w:r>
        <w:rPr>
          <w:rFonts w:ascii="Bookman Old Style" w:hAnsi="Bookman Old Style"/>
          <w:color w:val="000000"/>
          <w:sz w:val="20"/>
          <w:szCs w:val="20"/>
        </w:rPr>
        <w:t xml:space="preserve">: </w:t>
      </w:r>
      <w:r w:rsidRPr="0050703D">
        <w:rPr>
          <w:rFonts w:ascii="Bookman Old Style" w:hAnsi="Bookman Old Style"/>
          <w:color w:val="000000"/>
          <w:sz w:val="20"/>
          <w:szCs w:val="20"/>
        </w:rPr>
        <w:t>El Concejo, tomando en consideración el Informe en referencia y después de analizarlo detenidamente sobre su contenido,</w:t>
      </w:r>
      <w:r>
        <w:rPr>
          <w:rFonts w:ascii="Bookman Old Style" w:hAnsi="Bookman Old Style"/>
          <w:color w:val="000000"/>
          <w:sz w:val="20"/>
          <w:szCs w:val="20"/>
        </w:rPr>
        <w:t xml:space="preserve"> dando su voto los Señores: </w:t>
      </w:r>
      <w:r w:rsidRPr="00364634">
        <w:rPr>
          <w:rFonts w:ascii="Bookman Old Style" w:hAnsi="Bookman Old Style"/>
          <w:color w:val="000000" w:themeColor="text1"/>
          <w:sz w:val="20"/>
          <w:szCs w:val="20"/>
        </w:rPr>
        <w:t>Alcalde Municipal  Propietario Ingeniero Carlos Alberto Molina López</w:t>
      </w:r>
      <w:r>
        <w:rPr>
          <w:rFonts w:ascii="Bookman Old Style" w:hAnsi="Bookman Old Style"/>
          <w:color w:val="000000" w:themeColor="text1"/>
          <w:sz w:val="20"/>
          <w:szCs w:val="20"/>
        </w:rPr>
        <w:t>,</w:t>
      </w:r>
      <w:r w:rsidRPr="0050703D">
        <w:rPr>
          <w:rFonts w:ascii="Bookman Old Style" w:hAnsi="Bookman Old Style"/>
          <w:color w:val="000000"/>
          <w:sz w:val="20"/>
          <w:szCs w:val="20"/>
        </w:rPr>
        <w:t xml:space="preserve"> </w:t>
      </w:r>
      <w:r>
        <w:rPr>
          <w:rFonts w:ascii="Bookman Old Style" w:hAnsi="Bookman Old Style"/>
          <w:color w:val="000000"/>
          <w:sz w:val="20"/>
          <w:szCs w:val="20"/>
        </w:rPr>
        <w:t xml:space="preserve">Sindico Rodrigo Ernesto Lemus Miranda, Regidores; </w:t>
      </w:r>
      <w:r w:rsidRPr="00364634">
        <w:rPr>
          <w:rFonts w:ascii="Bookman Old Style" w:hAnsi="Bookman Old Style"/>
          <w:color w:val="000000" w:themeColor="text1"/>
          <w:sz w:val="20"/>
          <w:szCs w:val="20"/>
        </w:rPr>
        <w:t xml:space="preserve">Ingeniero Gerardo </w:t>
      </w:r>
      <w:proofErr w:type="spellStart"/>
      <w:r w:rsidRPr="00364634">
        <w:rPr>
          <w:rFonts w:ascii="Bookman Old Style" w:hAnsi="Bookman Old Style"/>
          <w:color w:val="000000" w:themeColor="text1"/>
          <w:sz w:val="20"/>
          <w:szCs w:val="20"/>
        </w:rPr>
        <w:t>Erdulfo</w:t>
      </w:r>
      <w:proofErr w:type="spellEnd"/>
      <w:r w:rsidRPr="00364634">
        <w:rPr>
          <w:rFonts w:ascii="Bookman Old Style" w:hAnsi="Bookman Old Style"/>
          <w:color w:val="000000" w:themeColor="text1"/>
          <w:sz w:val="20"/>
          <w:szCs w:val="20"/>
        </w:rPr>
        <w:t xml:space="preserve"> Torres Melgar, Señor Héctor Manuel Aquino Guardado, Señor Carlos Roberto Polanco Orellana , Licenciado </w:t>
      </w:r>
      <w:proofErr w:type="spellStart"/>
      <w:r w:rsidRPr="00364634">
        <w:rPr>
          <w:rFonts w:ascii="Bookman Old Style" w:hAnsi="Bookman Old Style"/>
          <w:color w:val="000000" w:themeColor="text1"/>
          <w:sz w:val="20"/>
          <w:szCs w:val="20"/>
        </w:rPr>
        <w:t>Jhuran</w:t>
      </w:r>
      <w:proofErr w:type="spellEnd"/>
      <w:r w:rsidRPr="00364634">
        <w:rPr>
          <w:rFonts w:ascii="Bookman Old Style" w:hAnsi="Bookman Old Style"/>
          <w:color w:val="000000" w:themeColor="text1"/>
          <w:sz w:val="20"/>
          <w:szCs w:val="20"/>
        </w:rPr>
        <w:t xml:space="preserve"> Efraín Osorio Barahona, </w:t>
      </w:r>
      <w:r>
        <w:rPr>
          <w:rFonts w:ascii="Bookman Old Style" w:hAnsi="Bookman Old Style"/>
          <w:color w:val="000000"/>
          <w:sz w:val="20"/>
          <w:szCs w:val="20"/>
        </w:rPr>
        <w:t>a excepción de los Señores</w:t>
      </w:r>
      <w:r w:rsidRPr="00273DBB">
        <w:rPr>
          <w:rFonts w:ascii="Bookman Old Style" w:hAnsi="Bookman Old Style"/>
          <w:color w:val="000000"/>
          <w:sz w:val="20"/>
          <w:szCs w:val="20"/>
        </w:rPr>
        <w:t xml:space="preserve"> </w:t>
      </w:r>
      <w:r>
        <w:rPr>
          <w:rFonts w:ascii="Bookman Old Style" w:hAnsi="Bookman Old Style"/>
          <w:color w:val="000000"/>
          <w:sz w:val="20"/>
          <w:szCs w:val="20"/>
        </w:rPr>
        <w:t>J</w:t>
      </w:r>
      <w:r w:rsidRPr="00752E4D">
        <w:rPr>
          <w:rFonts w:ascii="Bookman Old Style" w:hAnsi="Bookman Old Style"/>
          <w:color w:val="000000"/>
          <w:sz w:val="20"/>
          <w:szCs w:val="20"/>
        </w:rPr>
        <w:t xml:space="preserve">osefina </w:t>
      </w:r>
      <w:r>
        <w:rPr>
          <w:rFonts w:ascii="Bookman Old Style" w:hAnsi="Bookman Old Style"/>
          <w:color w:val="000000"/>
          <w:sz w:val="20"/>
          <w:szCs w:val="20"/>
        </w:rPr>
        <w:t>M</w:t>
      </w:r>
      <w:r w:rsidRPr="00752E4D">
        <w:rPr>
          <w:rFonts w:ascii="Bookman Old Style" w:hAnsi="Bookman Old Style"/>
          <w:color w:val="000000"/>
          <w:sz w:val="20"/>
          <w:szCs w:val="20"/>
        </w:rPr>
        <w:t xml:space="preserve">arroquín </w:t>
      </w:r>
      <w:proofErr w:type="spellStart"/>
      <w:r>
        <w:rPr>
          <w:rFonts w:ascii="Bookman Old Style" w:hAnsi="Bookman Old Style"/>
          <w:color w:val="000000"/>
          <w:sz w:val="20"/>
          <w:szCs w:val="20"/>
        </w:rPr>
        <w:t>M</w:t>
      </w:r>
      <w:r w:rsidRPr="00752E4D">
        <w:rPr>
          <w:rFonts w:ascii="Bookman Old Style" w:hAnsi="Bookman Old Style"/>
          <w:color w:val="000000"/>
          <w:sz w:val="20"/>
          <w:szCs w:val="20"/>
        </w:rPr>
        <w:t>ancia</w:t>
      </w:r>
      <w:proofErr w:type="spellEnd"/>
      <w:r w:rsidRPr="00752E4D">
        <w:rPr>
          <w:rFonts w:ascii="Bookman Old Style" w:hAnsi="Bookman Old Style"/>
          <w:color w:val="000000"/>
          <w:sz w:val="20"/>
          <w:szCs w:val="20"/>
        </w:rPr>
        <w:t xml:space="preserve">, </w:t>
      </w:r>
      <w:r>
        <w:rPr>
          <w:rFonts w:ascii="Bookman Old Style" w:hAnsi="Bookman Old Style"/>
          <w:color w:val="000000"/>
          <w:sz w:val="20"/>
          <w:szCs w:val="20"/>
        </w:rPr>
        <w:t>J</w:t>
      </w:r>
      <w:r w:rsidRPr="00752E4D">
        <w:rPr>
          <w:rFonts w:ascii="Bookman Old Style" w:hAnsi="Bookman Old Style"/>
          <w:color w:val="000000"/>
          <w:sz w:val="20"/>
          <w:szCs w:val="20"/>
        </w:rPr>
        <w:t xml:space="preserve">osé </w:t>
      </w:r>
      <w:r>
        <w:rPr>
          <w:rFonts w:ascii="Bookman Old Style" w:hAnsi="Bookman Old Style"/>
          <w:color w:val="000000"/>
          <w:sz w:val="20"/>
          <w:szCs w:val="20"/>
        </w:rPr>
        <w:t>L</w:t>
      </w:r>
      <w:r w:rsidRPr="00752E4D">
        <w:rPr>
          <w:rFonts w:ascii="Bookman Old Style" w:hAnsi="Bookman Old Style"/>
          <w:color w:val="000000"/>
          <w:sz w:val="20"/>
          <w:szCs w:val="20"/>
        </w:rPr>
        <w:t xml:space="preserve">uis </w:t>
      </w:r>
      <w:r>
        <w:rPr>
          <w:rFonts w:ascii="Bookman Old Style" w:hAnsi="Bookman Old Style"/>
          <w:color w:val="000000"/>
          <w:sz w:val="20"/>
          <w:szCs w:val="20"/>
        </w:rPr>
        <w:t>C</w:t>
      </w:r>
      <w:r w:rsidRPr="00752E4D">
        <w:rPr>
          <w:rFonts w:ascii="Bookman Old Style" w:hAnsi="Bookman Old Style"/>
          <w:color w:val="000000"/>
          <w:sz w:val="20"/>
          <w:szCs w:val="20"/>
        </w:rPr>
        <w:t xml:space="preserve">astellón </w:t>
      </w:r>
      <w:r>
        <w:rPr>
          <w:rFonts w:ascii="Bookman Old Style" w:hAnsi="Bookman Old Style"/>
          <w:color w:val="000000"/>
          <w:sz w:val="20"/>
          <w:szCs w:val="20"/>
        </w:rPr>
        <w:t>M</w:t>
      </w:r>
      <w:r w:rsidRPr="00752E4D">
        <w:rPr>
          <w:rFonts w:ascii="Bookman Old Style" w:hAnsi="Bookman Old Style"/>
          <w:color w:val="000000"/>
          <w:sz w:val="20"/>
          <w:szCs w:val="20"/>
        </w:rPr>
        <w:t>orales,</w:t>
      </w:r>
      <w:r>
        <w:rPr>
          <w:rFonts w:ascii="Bookman Old Style" w:hAnsi="Bookman Old Style"/>
          <w:color w:val="000000"/>
          <w:sz w:val="20"/>
          <w:szCs w:val="20"/>
        </w:rPr>
        <w:t xml:space="preserve"> J</w:t>
      </w:r>
      <w:r w:rsidRPr="00752E4D">
        <w:rPr>
          <w:rFonts w:ascii="Bookman Old Style" w:hAnsi="Bookman Old Style"/>
          <w:color w:val="000000"/>
          <w:sz w:val="20"/>
          <w:szCs w:val="20"/>
        </w:rPr>
        <w:t xml:space="preserve">orge </w:t>
      </w:r>
      <w:r>
        <w:rPr>
          <w:rFonts w:ascii="Bookman Old Style" w:hAnsi="Bookman Old Style"/>
          <w:color w:val="000000"/>
          <w:sz w:val="20"/>
          <w:szCs w:val="20"/>
        </w:rPr>
        <w:t>E</w:t>
      </w:r>
      <w:r w:rsidRPr="00752E4D">
        <w:rPr>
          <w:rFonts w:ascii="Bookman Old Style" w:hAnsi="Bookman Old Style"/>
          <w:color w:val="000000"/>
          <w:sz w:val="20"/>
          <w:szCs w:val="20"/>
        </w:rPr>
        <w:t xml:space="preserve">rnesto </w:t>
      </w:r>
      <w:r>
        <w:rPr>
          <w:rFonts w:ascii="Bookman Old Style" w:hAnsi="Bookman Old Style"/>
          <w:color w:val="000000"/>
          <w:sz w:val="20"/>
          <w:szCs w:val="20"/>
        </w:rPr>
        <w:t>F</w:t>
      </w:r>
      <w:r w:rsidRPr="00752E4D">
        <w:rPr>
          <w:rFonts w:ascii="Bookman Old Style" w:hAnsi="Bookman Old Style"/>
          <w:color w:val="000000"/>
          <w:sz w:val="20"/>
          <w:szCs w:val="20"/>
        </w:rPr>
        <w:t xml:space="preserve">ernández </w:t>
      </w:r>
      <w:r>
        <w:rPr>
          <w:rFonts w:ascii="Bookman Old Style" w:hAnsi="Bookman Old Style"/>
          <w:color w:val="000000"/>
          <w:sz w:val="20"/>
          <w:szCs w:val="20"/>
        </w:rPr>
        <w:t>E</w:t>
      </w:r>
      <w:r w:rsidRPr="00752E4D">
        <w:rPr>
          <w:rFonts w:ascii="Bookman Old Style" w:hAnsi="Bookman Old Style"/>
          <w:color w:val="000000"/>
          <w:sz w:val="20"/>
          <w:szCs w:val="20"/>
        </w:rPr>
        <w:t xml:space="preserve">spinoza y </w:t>
      </w:r>
      <w:r>
        <w:rPr>
          <w:rFonts w:ascii="Bookman Old Style" w:hAnsi="Bookman Old Style"/>
          <w:color w:val="000000"/>
          <w:sz w:val="20"/>
          <w:szCs w:val="20"/>
        </w:rPr>
        <w:t>M</w:t>
      </w:r>
      <w:r w:rsidRPr="00752E4D">
        <w:rPr>
          <w:rFonts w:ascii="Bookman Old Style" w:hAnsi="Bookman Old Style"/>
          <w:color w:val="000000"/>
          <w:sz w:val="20"/>
          <w:szCs w:val="20"/>
        </w:rPr>
        <w:t xml:space="preserve">iguel </w:t>
      </w:r>
      <w:r>
        <w:rPr>
          <w:rFonts w:ascii="Bookman Old Style" w:hAnsi="Bookman Old Style"/>
          <w:color w:val="000000"/>
          <w:sz w:val="20"/>
          <w:szCs w:val="20"/>
        </w:rPr>
        <w:t>Á</w:t>
      </w:r>
      <w:r w:rsidRPr="00752E4D">
        <w:rPr>
          <w:rFonts w:ascii="Bookman Old Style" w:hAnsi="Bookman Old Style"/>
          <w:color w:val="000000"/>
          <w:sz w:val="20"/>
          <w:szCs w:val="20"/>
        </w:rPr>
        <w:t xml:space="preserve">ngel </w:t>
      </w:r>
      <w:r>
        <w:rPr>
          <w:rFonts w:ascii="Bookman Old Style" w:hAnsi="Bookman Old Style"/>
          <w:color w:val="000000"/>
          <w:sz w:val="20"/>
          <w:szCs w:val="20"/>
        </w:rPr>
        <w:t>H</w:t>
      </w:r>
      <w:r w:rsidRPr="00752E4D">
        <w:rPr>
          <w:rFonts w:ascii="Bookman Old Style" w:hAnsi="Bookman Old Style"/>
          <w:color w:val="000000"/>
          <w:sz w:val="20"/>
          <w:szCs w:val="20"/>
        </w:rPr>
        <w:t>ernández</w:t>
      </w:r>
      <w:r>
        <w:rPr>
          <w:rFonts w:ascii="Bookman Old Style" w:hAnsi="Bookman Old Style"/>
          <w:color w:val="000000"/>
          <w:sz w:val="20"/>
          <w:szCs w:val="20"/>
        </w:rPr>
        <w:t>, que hacen salvedad de su voto manifestando todos que no tienen el debido conocimiento de la realización de la Obra que se encuentra en su etapa de finalización, por lo que</w:t>
      </w:r>
      <w:r w:rsidRPr="009943F6">
        <w:rPr>
          <w:rFonts w:ascii="Bookman Old Style" w:hAnsi="Bookman Old Style"/>
          <w:color w:val="000000"/>
          <w:sz w:val="20"/>
          <w:szCs w:val="20"/>
        </w:rPr>
        <w:t xml:space="preserve"> </w:t>
      </w:r>
      <w:r w:rsidRPr="0050703D">
        <w:rPr>
          <w:rFonts w:ascii="Bookman Old Style" w:hAnsi="Bookman Old Style"/>
          <w:color w:val="000000"/>
          <w:sz w:val="20"/>
          <w:szCs w:val="20"/>
        </w:rPr>
        <w:t xml:space="preserve">en Consecuencia, por </w:t>
      </w:r>
      <w:r>
        <w:rPr>
          <w:rFonts w:ascii="Bookman Old Style" w:hAnsi="Bookman Old Style"/>
          <w:color w:val="000000"/>
          <w:sz w:val="20"/>
          <w:szCs w:val="20"/>
        </w:rPr>
        <w:t>Mayoría Simple</w:t>
      </w:r>
      <w:r w:rsidRPr="0050703D">
        <w:rPr>
          <w:rFonts w:ascii="Bookman Old Style" w:hAnsi="Bookman Old Style"/>
          <w:color w:val="000000"/>
          <w:sz w:val="20"/>
          <w:szCs w:val="20"/>
        </w:rPr>
        <w:t>,</w:t>
      </w:r>
      <w:r>
        <w:rPr>
          <w:rFonts w:ascii="Bookman Old Style" w:hAnsi="Bookman Old Style"/>
          <w:color w:val="000000"/>
          <w:sz w:val="20"/>
          <w:szCs w:val="20"/>
        </w:rPr>
        <w:t xml:space="preserve"> </w:t>
      </w:r>
      <w:r w:rsidRPr="0050703D">
        <w:rPr>
          <w:rFonts w:ascii="Bookman Old Style" w:hAnsi="Bookman Old Style"/>
          <w:color w:val="000000"/>
          <w:sz w:val="20"/>
          <w:szCs w:val="20"/>
        </w:rPr>
        <w:t>ACUERDA</w:t>
      </w:r>
      <w:r>
        <w:rPr>
          <w:rFonts w:ascii="Bookman Old Style" w:hAnsi="Bookman Old Style"/>
          <w:color w:val="000000"/>
          <w:sz w:val="20"/>
          <w:szCs w:val="20"/>
        </w:rPr>
        <w:t xml:space="preserve">: APROBAR PAGO DE 45 DIAS DE PRORROGA </w:t>
      </w:r>
      <w:r w:rsidRPr="00B82743">
        <w:rPr>
          <w:rFonts w:ascii="Bookman Old Style" w:hAnsi="Bookman Old Style"/>
          <w:color w:val="000000"/>
          <w:sz w:val="20"/>
          <w:szCs w:val="20"/>
        </w:rPr>
        <w:t xml:space="preserve">solicitados por La Empresa </w:t>
      </w:r>
      <w:r w:rsidRPr="00B82743">
        <w:rPr>
          <w:rFonts w:ascii="Bookman Old Style" w:hAnsi="Bookman Old Style"/>
          <w:sz w:val="20"/>
          <w:szCs w:val="20"/>
        </w:rPr>
        <w:t>G&amp;P INVERSIONES S.A DE C.V</w:t>
      </w:r>
      <w:r>
        <w:rPr>
          <w:rFonts w:ascii="Bookman Old Style" w:hAnsi="Bookman Old Style"/>
          <w:color w:val="000000"/>
          <w:sz w:val="20"/>
          <w:szCs w:val="20"/>
        </w:rPr>
        <w:t>, por la Cantidad de: CINCO MIL OCHOCIENTOS DIEZ 85/100 DOLARES AMERICANOS ($5,810.85)</w:t>
      </w:r>
      <w:r w:rsidRPr="00B82743">
        <w:rPr>
          <w:rFonts w:ascii="Bookman Old Style" w:hAnsi="Bookman Old Style"/>
          <w:sz w:val="20"/>
          <w:szCs w:val="20"/>
        </w:rPr>
        <w:t xml:space="preserve">.- Por los motivos que se relacionan.- Consecuentemente </w:t>
      </w:r>
      <w:proofErr w:type="spellStart"/>
      <w:r w:rsidRPr="00B82743">
        <w:rPr>
          <w:rFonts w:ascii="Bookman Old Style" w:hAnsi="Bookman Old Style"/>
          <w:sz w:val="20"/>
          <w:szCs w:val="20"/>
        </w:rPr>
        <w:t>Dése</w:t>
      </w:r>
      <w:proofErr w:type="spellEnd"/>
      <w:r w:rsidRPr="00B82743">
        <w:rPr>
          <w:rFonts w:ascii="Bookman Old Style" w:hAnsi="Bookman Old Style"/>
          <w:sz w:val="20"/>
          <w:szCs w:val="20"/>
        </w:rPr>
        <w:t xml:space="preserve"> Certificación del presente Acuerdo a la Empresa solicitante y a las Secciones: Tesorería Municipal, Contabilidad Municipal de y de la UACI  de ésta Alcaldía, para los efectos legales consiguientes.- Certifíquese y Comuníquese</w:t>
      </w:r>
      <w:r>
        <w:rPr>
          <w:rFonts w:ascii="Bookman Old Style" w:hAnsi="Bookman Old Style"/>
          <w:color w:val="000000"/>
          <w:sz w:val="20"/>
          <w:szCs w:val="20"/>
        </w:rPr>
        <w:t>-</w:t>
      </w:r>
    </w:p>
    <w:p w:rsidR="00B53308" w:rsidRPr="00B47974" w:rsidRDefault="00B53308" w:rsidP="00B53308">
      <w:pPr>
        <w:jc w:val="both"/>
        <w:rPr>
          <w:rFonts w:ascii="Bookman Old Style" w:hAnsi="Bookman Old Style"/>
          <w:color w:val="000000"/>
          <w:sz w:val="20"/>
          <w:szCs w:val="20"/>
        </w:rPr>
      </w:pPr>
      <w:r w:rsidRPr="00B47974">
        <w:rPr>
          <w:rFonts w:ascii="Bookman Old Style" w:hAnsi="Bookman Old Style"/>
          <w:b/>
          <w:sz w:val="20"/>
          <w:szCs w:val="20"/>
          <w:u w:val="single"/>
          <w:lang w:val="es-ES" w:eastAsia="es-ES"/>
        </w:rPr>
        <w:t>ACUERDO NUMERO DOCE.</w:t>
      </w:r>
      <w:r w:rsidRPr="00B47974">
        <w:rPr>
          <w:rFonts w:ascii="Bookman Old Style" w:hAnsi="Bookman Old Style"/>
          <w:sz w:val="20"/>
          <w:szCs w:val="20"/>
          <w:lang w:val="es-ES" w:eastAsia="es-ES"/>
        </w:rPr>
        <w:t xml:space="preserve">- </w:t>
      </w:r>
      <w:r w:rsidRPr="00B47974">
        <w:rPr>
          <w:rFonts w:ascii="Bookman Old Style" w:hAnsi="Bookman Old Style"/>
          <w:color w:val="000000"/>
          <w:sz w:val="20"/>
          <w:szCs w:val="20"/>
        </w:rPr>
        <w:t xml:space="preserve">El Concejo, En Uso de las facultades legales que le confiere el Código Municipal en vigencia, en atención a la Nota presentada por la Jefe de la Unidad de Adquisiciones y Contrataciones de ésta Alcaldía, relativa  al Informe de Supervisión del Proyecto: “AMPLIACION DE AGUA POTABLE, CONSTRUCCION DE CANTARERAS Y OTRAS OBRAS EN CASERIO SAN JUAN LAS MINAS, DEL MUNICIPIO DE ARMENIA, SONSONATE”, POR TANTO: El Concejo, somete a consideración el Informe en referencia y después de deliberar ampliamente sobre su contenido, en Consecuencia, por Unanimidad, ACUERDA: AUTORIZAR el PAGO por SUPERVISION del Proyecto que se menciona a la Empresa  G&amp;P INVERSIONES S.A DE C.V. ,  para lo </w:t>
      </w:r>
      <w:proofErr w:type="spellStart"/>
      <w:r w:rsidRPr="00B47974">
        <w:rPr>
          <w:rFonts w:ascii="Bookman Old Style" w:hAnsi="Bookman Old Style"/>
          <w:color w:val="000000"/>
          <w:sz w:val="20"/>
          <w:szCs w:val="20"/>
        </w:rPr>
        <w:t>cuál</w:t>
      </w:r>
      <w:proofErr w:type="spellEnd"/>
      <w:r w:rsidRPr="00B47974">
        <w:rPr>
          <w:rFonts w:ascii="Bookman Old Style" w:hAnsi="Bookman Old Style"/>
          <w:color w:val="000000"/>
          <w:sz w:val="20"/>
          <w:szCs w:val="20"/>
        </w:rPr>
        <w:t xml:space="preserve"> se le cancelará la cantidad de : TRESCIENTOS NOVENTA Y OCHO 33/100 DOLARES DE LOS ESTADOS UNIDOS DE </w:t>
      </w:r>
      <w:r w:rsidRPr="00B47974">
        <w:rPr>
          <w:rFonts w:ascii="Bookman Old Style" w:hAnsi="Bookman Old Style"/>
          <w:color w:val="000000"/>
          <w:sz w:val="20"/>
          <w:szCs w:val="20"/>
        </w:rPr>
        <w:lastRenderedPageBreak/>
        <w:t xml:space="preserve">NORTE AMERICA($398.33) .- Consecuentemente se FACULTA a la Sección de la Tesorería Municipal de ésta Alcaldía, para que del monto de Apertura de la Cuenta del Proyecto en mención, se cancele la Supervisión a la Empresa Nombrada.- por lo anterior </w:t>
      </w:r>
      <w:proofErr w:type="spellStart"/>
      <w:r w:rsidRPr="00B47974">
        <w:rPr>
          <w:rFonts w:ascii="Bookman Old Style" w:hAnsi="Bookman Old Style"/>
          <w:color w:val="000000"/>
          <w:sz w:val="20"/>
          <w:szCs w:val="20"/>
        </w:rPr>
        <w:t>Dése</w:t>
      </w:r>
      <w:proofErr w:type="spellEnd"/>
      <w:r w:rsidRPr="00B47974">
        <w:rPr>
          <w:rFonts w:ascii="Bookman Old Style" w:hAnsi="Bookman Old Style"/>
          <w:color w:val="000000"/>
          <w:sz w:val="20"/>
          <w:szCs w:val="20"/>
        </w:rPr>
        <w:t xml:space="preserve"> Certificación del presente Acuerdo a las Secciones: Tesorería Municipal, Contabilidad Municipal y de la UACI  de ésta Alcaldía, para los efectos legales consiguientes.- Certifíquese y Comuníquese.-</w:t>
      </w:r>
    </w:p>
    <w:p w:rsidR="00B53308" w:rsidRDefault="00B53308" w:rsidP="00B53308">
      <w:pPr>
        <w:jc w:val="both"/>
        <w:rPr>
          <w:rFonts w:ascii="Bookman Old Style" w:hAnsi="Bookman Old Style"/>
          <w:color w:val="000000"/>
          <w:sz w:val="20"/>
          <w:szCs w:val="20"/>
        </w:rPr>
      </w:pPr>
      <w:r w:rsidRPr="00F44011">
        <w:rPr>
          <w:rFonts w:ascii="Bookman Old Style" w:hAnsi="Bookman Old Style"/>
          <w:b/>
          <w:sz w:val="20"/>
          <w:szCs w:val="20"/>
          <w:u w:val="single"/>
          <w:lang w:val="es-ES" w:eastAsia="es-ES"/>
        </w:rPr>
        <w:t xml:space="preserve">ACUERDO NUMERO </w:t>
      </w:r>
      <w:r>
        <w:rPr>
          <w:rFonts w:ascii="Bookman Old Style" w:hAnsi="Bookman Old Style"/>
          <w:b/>
          <w:sz w:val="20"/>
          <w:szCs w:val="20"/>
          <w:u w:val="single"/>
          <w:lang w:val="es-ES" w:eastAsia="es-ES"/>
        </w:rPr>
        <w:t>TRE</w:t>
      </w:r>
      <w:r w:rsidRPr="00F44011">
        <w:rPr>
          <w:rFonts w:ascii="Bookman Old Style" w:hAnsi="Bookman Old Style"/>
          <w:b/>
          <w:sz w:val="20"/>
          <w:szCs w:val="20"/>
          <w:u w:val="single"/>
          <w:lang w:val="es-ES" w:eastAsia="es-ES"/>
        </w:rPr>
        <w:t>CE.</w:t>
      </w:r>
      <w:r>
        <w:rPr>
          <w:rFonts w:ascii="Bookman Old Style" w:hAnsi="Bookman Old Style"/>
          <w:sz w:val="20"/>
          <w:szCs w:val="20"/>
          <w:lang w:val="es-ES" w:eastAsia="es-ES"/>
        </w:rPr>
        <w:t xml:space="preserve">- </w:t>
      </w:r>
      <w:r w:rsidRPr="008556C1">
        <w:rPr>
          <w:rFonts w:ascii="Bookman Old Style" w:hAnsi="Bookman Old Style"/>
          <w:color w:val="000000"/>
          <w:sz w:val="20"/>
          <w:szCs w:val="20"/>
        </w:rPr>
        <w:t>El Concejo, En Uso de las facultades legales que le confiere el Código Municipal en vigencia, en atención a la Nota presentada por la Jefe de la Unidad de Adquisiciones y Contrataciones de ésta Alcaldía, relativa  al Informe de Supervisión del Proyecto: “</w:t>
      </w:r>
      <w:r>
        <w:rPr>
          <w:rFonts w:ascii="Bookman Old Style" w:hAnsi="Bookman Old Style"/>
          <w:color w:val="000000"/>
          <w:sz w:val="20"/>
          <w:szCs w:val="20"/>
        </w:rPr>
        <w:t>CORDON CUNETA Y ADOQUINADO DE CALLE Y OTRAS OBRAS DE MITIGACION EN COLONIA LAS CANTERAS DEL MUNICIPIO DE ARMENIA, SONSONATE</w:t>
      </w:r>
      <w:r w:rsidRPr="008556C1">
        <w:rPr>
          <w:rFonts w:ascii="Bookman Old Style" w:hAnsi="Bookman Old Style"/>
          <w:color w:val="000000"/>
          <w:sz w:val="20"/>
          <w:szCs w:val="20"/>
        </w:rPr>
        <w:t xml:space="preserve">”, POR TANTO: El Concejo, somete a consideración el Informe en referencia y después de deliberar ampliamente sobre su contenido, en Consecuencia, por Unanimidad, ACUERDA: AUTORIZAR el PAGO por SUPERVISION del Proyecto que se menciona a la </w:t>
      </w:r>
      <w:r>
        <w:rPr>
          <w:rFonts w:ascii="Bookman Old Style" w:hAnsi="Bookman Old Style"/>
          <w:color w:val="000000"/>
          <w:sz w:val="20"/>
          <w:szCs w:val="20"/>
        </w:rPr>
        <w:t>Empresa</w:t>
      </w:r>
      <w:r w:rsidRPr="008556C1">
        <w:rPr>
          <w:rFonts w:ascii="Bookman Old Style" w:hAnsi="Bookman Old Style"/>
          <w:color w:val="000000"/>
          <w:sz w:val="20"/>
          <w:szCs w:val="20"/>
        </w:rPr>
        <w:t xml:space="preserve">  </w:t>
      </w:r>
      <w:r>
        <w:rPr>
          <w:rFonts w:ascii="Bookman Old Style" w:hAnsi="Bookman Old Style"/>
          <w:color w:val="000000"/>
          <w:sz w:val="20"/>
          <w:szCs w:val="20"/>
        </w:rPr>
        <w:t>G&amp;P INVERSIONES S.A DE C.V.</w:t>
      </w:r>
      <w:r w:rsidRPr="008556C1">
        <w:rPr>
          <w:rFonts w:ascii="Bookman Old Style" w:hAnsi="Bookman Old Style"/>
          <w:color w:val="000000"/>
          <w:sz w:val="20"/>
          <w:szCs w:val="20"/>
        </w:rPr>
        <w:t xml:space="preserve"> ,  para lo </w:t>
      </w:r>
      <w:proofErr w:type="spellStart"/>
      <w:r w:rsidRPr="008556C1">
        <w:rPr>
          <w:rFonts w:ascii="Bookman Old Style" w:hAnsi="Bookman Old Style"/>
          <w:color w:val="000000"/>
          <w:sz w:val="20"/>
          <w:szCs w:val="20"/>
        </w:rPr>
        <w:t>cuál</w:t>
      </w:r>
      <w:proofErr w:type="spellEnd"/>
      <w:r w:rsidRPr="008556C1">
        <w:rPr>
          <w:rFonts w:ascii="Bookman Old Style" w:hAnsi="Bookman Old Style"/>
          <w:color w:val="000000"/>
          <w:sz w:val="20"/>
          <w:szCs w:val="20"/>
        </w:rPr>
        <w:t xml:space="preserve"> se le cancelar</w:t>
      </w:r>
      <w:r>
        <w:rPr>
          <w:rFonts w:ascii="Bookman Old Style" w:hAnsi="Bookman Old Style"/>
          <w:color w:val="000000"/>
          <w:sz w:val="20"/>
          <w:szCs w:val="20"/>
        </w:rPr>
        <w:t>á</w:t>
      </w:r>
      <w:r w:rsidRPr="008556C1">
        <w:rPr>
          <w:rFonts w:ascii="Bookman Old Style" w:hAnsi="Bookman Old Style"/>
          <w:color w:val="000000"/>
          <w:sz w:val="20"/>
          <w:szCs w:val="20"/>
        </w:rPr>
        <w:t xml:space="preserve"> la cantidad de : </w:t>
      </w:r>
      <w:r>
        <w:rPr>
          <w:rFonts w:ascii="Bookman Old Style" w:hAnsi="Bookman Old Style"/>
          <w:color w:val="000000"/>
          <w:sz w:val="20"/>
          <w:szCs w:val="20"/>
        </w:rPr>
        <w:t>MIL CUATROCIENTOS SETENTA Y NUEVE 70</w:t>
      </w:r>
      <w:r w:rsidRPr="008556C1">
        <w:rPr>
          <w:rFonts w:ascii="Bookman Old Style" w:hAnsi="Bookman Old Style"/>
          <w:color w:val="000000"/>
          <w:sz w:val="20"/>
          <w:szCs w:val="20"/>
        </w:rPr>
        <w:t>/100 DOLARES DE LOS ESTADOS UNIDOS DE NORTE AMERICA($</w:t>
      </w:r>
      <w:r>
        <w:rPr>
          <w:rFonts w:ascii="Bookman Old Style" w:hAnsi="Bookman Old Style"/>
          <w:color w:val="000000"/>
          <w:sz w:val="20"/>
          <w:szCs w:val="20"/>
        </w:rPr>
        <w:t>1,479.70</w:t>
      </w:r>
      <w:r w:rsidRPr="008556C1">
        <w:rPr>
          <w:rFonts w:ascii="Bookman Old Style" w:hAnsi="Bookman Old Style"/>
          <w:color w:val="000000"/>
          <w:sz w:val="20"/>
          <w:szCs w:val="20"/>
        </w:rPr>
        <w:t xml:space="preserve">) .- Consecuentemente se FACULTA a la Sección de la Tesorería Municipal de ésta Alcaldía, para que del monto de Apertura de la Cuenta del Proyecto en mención, se cancele la Supervisión a la </w:t>
      </w:r>
      <w:r>
        <w:rPr>
          <w:rFonts w:ascii="Bookman Old Style" w:hAnsi="Bookman Old Style"/>
          <w:color w:val="000000"/>
          <w:sz w:val="20"/>
          <w:szCs w:val="20"/>
        </w:rPr>
        <w:t>Empresa</w:t>
      </w:r>
      <w:r w:rsidRPr="008556C1">
        <w:rPr>
          <w:rFonts w:ascii="Bookman Old Style" w:hAnsi="Bookman Old Style"/>
          <w:color w:val="000000"/>
          <w:sz w:val="20"/>
          <w:szCs w:val="20"/>
        </w:rPr>
        <w:t xml:space="preserve"> Nombrada.- por lo anterior </w:t>
      </w:r>
      <w:proofErr w:type="spellStart"/>
      <w:r w:rsidRPr="008556C1">
        <w:rPr>
          <w:rFonts w:ascii="Bookman Old Style" w:hAnsi="Bookman Old Style"/>
          <w:color w:val="000000"/>
          <w:sz w:val="20"/>
          <w:szCs w:val="20"/>
        </w:rPr>
        <w:t>Dése</w:t>
      </w:r>
      <w:proofErr w:type="spellEnd"/>
      <w:r w:rsidRPr="008556C1">
        <w:rPr>
          <w:rFonts w:ascii="Bookman Old Style" w:hAnsi="Bookman Old Style"/>
          <w:color w:val="000000"/>
          <w:sz w:val="20"/>
          <w:szCs w:val="20"/>
        </w:rPr>
        <w:t xml:space="preserve"> Certificación del presente Acuerdo a las Secciones: Tesorería Municipal, Contabilidad Municipal y de la UACI  de ésta Alcaldía, para los efectos legales consiguientes.- Certifíquese y Comuníquese</w:t>
      </w:r>
      <w:r>
        <w:rPr>
          <w:rFonts w:ascii="Bookman Old Style" w:hAnsi="Bookman Old Style"/>
          <w:color w:val="000000"/>
          <w:sz w:val="20"/>
          <w:szCs w:val="20"/>
        </w:rPr>
        <w:t>.-</w:t>
      </w:r>
    </w:p>
    <w:p w:rsidR="00B53308" w:rsidRPr="008C1CA8" w:rsidRDefault="00B53308" w:rsidP="00B53308">
      <w:pPr>
        <w:spacing w:line="23" w:lineRule="atLeast"/>
        <w:ind w:right="108"/>
        <w:jc w:val="both"/>
        <w:rPr>
          <w:rFonts w:ascii="Bookman Old Style" w:hAnsi="Bookman Old Style"/>
          <w:sz w:val="20"/>
          <w:szCs w:val="20"/>
        </w:rPr>
      </w:pPr>
      <w:r w:rsidRPr="008C1CA8">
        <w:rPr>
          <w:rFonts w:ascii="Bookman Old Style" w:hAnsi="Bookman Old Style"/>
          <w:b/>
          <w:bCs/>
          <w:color w:val="000000" w:themeColor="text1"/>
          <w:sz w:val="20"/>
          <w:szCs w:val="20"/>
          <w:u w:val="single"/>
          <w:lang w:val="es-ES" w:eastAsia="es-ES"/>
        </w:rPr>
        <w:t xml:space="preserve">ACUERDO NUMERO </w:t>
      </w:r>
      <w:r>
        <w:rPr>
          <w:rFonts w:ascii="Bookman Old Style" w:hAnsi="Bookman Old Style"/>
          <w:b/>
          <w:bCs/>
          <w:color w:val="000000" w:themeColor="text1"/>
          <w:sz w:val="20"/>
          <w:szCs w:val="20"/>
          <w:u w:val="single"/>
          <w:lang w:val="es-ES" w:eastAsia="es-ES"/>
        </w:rPr>
        <w:t>CATORCE</w:t>
      </w:r>
      <w:r w:rsidRPr="008C1CA8">
        <w:rPr>
          <w:rFonts w:ascii="Bookman Old Style" w:hAnsi="Bookman Old Style"/>
          <w:b/>
          <w:bCs/>
          <w:color w:val="000000" w:themeColor="text1"/>
          <w:sz w:val="20"/>
          <w:szCs w:val="20"/>
          <w:u w:val="single"/>
          <w:lang w:val="es-ES" w:eastAsia="es-ES"/>
        </w:rPr>
        <w:t>.-</w:t>
      </w:r>
      <w:r w:rsidRPr="008C1CA8">
        <w:rPr>
          <w:rFonts w:ascii="Bookman Old Style" w:hAnsi="Bookman Old Style"/>
          <w:bCs/>
          <w:color w:val="000000" w:themeColor="text1"/>
          <w:sz w:val="20"/>
          <w:szCs w:val="20"/>
          <w:u w:val="single"/>
          <w:lang w:val="es-ES" w:eastAsia="es-ES"/>
        </w:rPr>
        <w:t xml:space="preserve"> </w:t>
      </w:r>
      <w:r w:rsidRPr="008C1CA8">
        <w:rPr>
          <w:rFonts w:ascii="Bookman Old Style" w:hAnsi="Bookman Old Style"/>
          <w:sz w:val="20"/>
          <w:szCs w:val="20"/>
        </w:rPr>
        <w:t>El Concejo, En Uso de las facultades legales que le confiere el Código Municipal en vigencia, y CONSIDERANDO: El informe de LIQUIDACION presentado por la Jefe de la Unidad de Adquisiciones y Contrataciones de ésta Alcaldía, donde consta la FINALIZACION del Proyecto: “</w:t>
      </w:r>
      <w:r>
        <w:rPr>
          <w:rFonts w:ascii="Bookman Old Style" w:hAnsi="Bookman Old Style"/>
          <w:sz w:val="20"/>
          <w:szCs w:val="20"/>
        </w:rPr>
        <w:t>REPARACION DE CALLES NO PAVIMENTADAS EN CANTONES LAS CRUCITAS, EL ROSARIO, EL GUAJE, BOLSA DEL ROSARIO, CALLES ENA Y DR. VALENCIA DEL MUNICIPIO DE ARMENIA, DEPARTAMENTO DE SONSONATE</w:t>
      </w:r>
      <w:r w:rsidRPr="008C1CA8">
        <w:rPr>
          <w:rFonts w:ascii="Bookman Old Style" w:hAnsi="Bookman Old Style"/>
          <w:sz w:val="20"/>
          <w:szCs w:val="20"/>
        </w:rPr>
        <w:t xml:space="preserve">”, Ejecutado por la Empresa </w:t>
      </w:r>
      <w:r>
        <w:rPr>
          <w:rFonts w:ascii="Bookman Old Style" w:hAnsi="Bookman Old Style"/>
          <w:sz w:val="20"/>
          <w:szCs w:val="20"/>
        </w:rPr>
        <w:t>INVERSIONES CABALLERO FUENTES</w:t>
      </w:r>
      <w:r w:rsidRPr="008C1CA8">
        <w:rPr>
          <w:rFonts w:ascii="Bookman Old Style" w:hAnsi="Bookman Old Style"/>
          <w:sz w:val="20"/>
          <w:szCs w:val="20"/>
        </w:rPr>
        <w:t xml:space="preserve"> S.A DE C.V., POR TANTO: </w:t>
      </w:r>
      <w:r w:rsidRPr="008C1CA8">
        <w:rPr>
          <w:rFonts w:ascii="Bookman Old Style" w:hAnsi="Bookman Old Style"/>
          <w:color w:val="000000"/>
          <w:sz w:val="20"/>
          <w:szCs w:val="20"/>
        </w:rPr>
        <w:t xml:space="preserve">El Concejo, tomando en consideración el Informe en referencia y después de analizarlo detenidamente sobre su contenido, </w:t>
      </w:r>
      <w:r>
        <w:rPr>
          <w:rFonts w:ascii="Bookman Old Style" w:hAnsi="Bookman Old Style"/>
          <w:color w:val="000000"/>
          <w:sz w:val="20"/>
          <w:szCs w:val="20"/>
        </w:rPr>
        <w:t xml:space="preserve">a excepción del Señor </w:t>
      </w:r>
      <w:r w:rsidRPr="008C1CA8">
        <w:rPr>
          <w:rFonts w:ascii="Bookman Old Style" w:hAnsi="Bookman Old Style"/>
          <w:color w:val="000000"/>
          <w:sz w:val="20"/>
          <w:szCs w:val="20"/>
        </w:rPr>
        <w:t>M</w:t>
      </w:r>
      <w:r>
        <w:rPr>
          <w:rFonts w:ascii="Bookman Old Style" w:hAnsi="Bookman Old Style"/>
          <w:color w:val="000000"/>
          <w:sz w:val="20"/>
          <w:szCs w:val="20"/>
        </w:rPr>
        <w:t>iguel Ángel Hernández, que hace</w:t>
      </w:r>
      <w:r w:rsidRPr="008C1CA8">
        <w:rPr>
          <w:rFonts w:ascii="Bookman Old Style" w:hAnsi="Bookman Old Style"/>
          <w:color w:val="000000"/>
          <w:sz w:val="20"/>
          <w:szCs w:val="20"/>
        </w:rPr>
        <w:t xml:space="preserve"> salvedad de su</w:t>
      </w:r>
      <w:r>
        <w:rPr>
          <w:rFonts w:ascii="Bookman Old Style" w:hAnsi="Bookman Old Style"/>
          <w:color w:val="000000"/>
          <w:sz w:val="20"/>
          <w:szCs w:val="20"/>
        </w:rPr>
        <w:t xml:space="preserve"> voto manifestando que no tiene</w:t>
      </w:r>
      <w:r w:rsidRPr="008C1CA8">
        <w:rPr>
          <w:rFonts w:ascii="Bookman Old Style" w:hAnsi="Bookman Old Style"/>
          <w:color w:val="000000"/>
          <w:sz w:val="20"/>
          <w:szCs w:val="20"/>
        </w:rPr>
        <w:t xml:space="preserve"> el debido conocimiento de la realización de la Obra que se encuentra en su etapa de finalización, por lo que en Consecuencia,</w:t>
      </w:r>
      <w:r>
        <w:rPr>
          <w:rFonts w:ascii="Bookman Old Style" w:hAnsi="Bookman Old Style"/>
          <w:color w:val="000000"/>
          <w:sz w:val="20"/>
          <w:szCs w:val="20"/>
        </w:rPr>
        <w:t xml:space="preserve"> por mayoría calificada:</w:t>
      </w:r>
      <w:r w:rsidRPr="008C1CA8">
        <w:rPr>
          <w:rFonts w:ascii="Bookman Old Style" w:hAnsi="Bookman Old Style"/>
          <w:color w:val="000000"/>
          <w:sz w:val="20"/>
          <w:szCs w:val="20"/>
        </w:rPr>
        <w:t xml:space="preserve"> </w:t>
      </w:r>
      <w:r w:rsidRPr="008C1CA8">
        <w:rPr>
          <w:rFonts w:ascii="Bookman Old Style" w:hAnsi="Bookman Old Style"/>
          <w:sz w:val="20"/>
          <w:szCs w:val="20"/>
        </w:rPr>
        <w:t xml:space="preserve">ACUERDA: DE CONFORMIDAD con lo que establece el Artículo Número  121 Inciso1, de la Ley de Adquisiciones y Contrataciones de la Administración Pública “LACAP”, DAR por ACEPTADO y TERMINADO el Proyecto que se menciona, por lo cual se cancela la ULTIMA ESTIMACION  con la Cantidad de:  </w:t>
      </w:r>
      <w:r>
        <w:rPr>
          <w:rFonts w:ascii="Bookman Old Style" w:hAnsi="Bookman Old Style"/>
          <w:sz w:val="20"/>
          <w:szCs w:val="20"/>
        </w:rPr>
        <w:t>VEINTINUEVE MIL OCHOCIENTOS OCHENTA Y TRES 61</w:t>
      </w:r>
      <w:r w:rsidRPr="008C1CA8">
        <w:rPr>
          <w:rFonts w:ascii="Bookman Old Style" w:hAnsi="Bookman Old Style"/>
          <w:sz w:val="20"/>
          <w:szCs w:val="20"/>
        </w:rPr>
        <w:t>/100 DOLARES DE LOS ESTADOS UNIDOS DE NORTE AMERICA ($</w:t>
      </w:r>
      <w:r>
        <w:rPr>
          <w:rFonts w:ascii="Bookman Old Style" w:hAnsi="Bookman Old Style"/>
          <w:sz w:val="20"/>
          <w:szCs w:val="20"/>
        </w:rPr>
        <w:t>29,883.61</w:t>
      </w:r>
      <w:r w:rsidRPr="008C1CA8">
        <w:rPr>
          <w:rFonts w:ascii="Bookman Old Style" w:hAnsi="Bookman Old Style"/>
          <w:sz w:val="20"/>
          <w:szCs w:val="20"/>
        </w:rPr>
        <w:t xml:space="preserve">) a la Empresa </w:t>
      </w:r>
      <w:r>
        <w:rPr>
          <w:rFonts w:ascii="Bookman Old Style" w:hAnsi="Bookman Old Style"/>
          <w:sz w:val="20"/>
          <w:szCs w:val="20"/>
        </w:rPr>
        <w:t>INVERSIONES CABALLERO FUENTES</w:t>
      </w:r>
      <w:r w:rsidRPr="008C1CA8">
        <w:rPr>
          <w:rFonts w:ascii="Bookman Old Style" w:hAnsi="Bookman Old Style"/>
          <w:sz w:val="20"/>
          <w:szCs w:val="20"/>
        </w:rPr>
        <w:t xml:space="preserve"> S.A DE C.V,-Consecuentemente se AUTORIZA  a la Sección de la Tesorería Municipal para que realice el pago de la última estimación a la Empresa citada, con cargo a la asignación Presupuestaria respectiva.- por lo anterior </w:t>
      </w:r>
      <w:proofErr w:type="spellStart"/>
      <w:r w:rsidRPr="008C1CA8">
        <w:rPr>
          <w:rFonts w:ascii="Bookman Old Style" w:hAnsi="Bookman Old Style"/>
          <w:sz w:val="20"/>
          <w:szCs w:val="20"/>
        </w:rPr>
        <w:t>Dése</w:t>
      </w:r>
      <w:proofErr w:type="spellEnd"/>
      <w:r w:rsidRPr="008C1CA8">
        <w:rPr>
          <w:rFonts w:ascii="Bookman Old Style" w:hAnsi="Bookman Old Style"/>
          <w:sz w:val="20"/>
          <w:szCs w:val="20"/>
        </w:rPr>
        <w:t xml:space="preserve"> Certificación del presente Acuerdo a la Empresa Ejecutora y a la Jefe de la Unidad de Adquisiciones y Contrataciones de ésta Alcaldía, para los efectos legales consiguientes.- Certifíquese y Comuníquese.- </w:t>
      </w:r>
    </w:p>
    <w:p w:rsidR="00B53308" w:rsidRPr="00584727" w:rsidRDefault="00B53308" w:rsidP="00B53308">
      <w:pPr>
        <w:spacing w:line="23" w:lineRule="atLeast"/>
        <w:ind w:right="108"/>
        <w:jc w:val="both"/>
        <w:rPr>
          <w:rFonts w:ascii="Bookman Old Style" w:hAnsi="Bookman Old Style"/>
          <w:color w:val="000000"/>
          <w:sz w:val="20"/>
          <w:szCs w:val="20"/>
        </w:rPr>
      </w:pPr>
      <w:r w:rsidRPr="008C1CA8">
        <w:rPr>
          <w:rFonts w:ascii="Bookman Old Style" w:hAnsi="Bookman Old Style"/>
          <w:b/>
          <w:bCs/>
          <w:color w:val="000000" w:themeColor="text1"/>
          <w:sz w:val="20"/>
          <w:szCs w:val="20"/>
          <w:u w:val="single"/>
          <w:lang w:val="es-ES" w:eastAsia="es-ES"/>
        </w:rPr>
        <w:t xml:space="preserve">ACUERDO NUMERO </w:t>
      </w:r>
      <w:r>
        <w:rPr>
          <w:rFonts w:ascii="Bookman Old Style" w:hAnsi="Bookman Old Style"/>
          <w:b/>
          <w:bCs/>
          <w:color w:val="000000" w:themeColor="text1"/>
          <w:sz w:val="20"/>
          <w:szCs w:val="20"/>
          <w:u w:val="single"/>
          <w:lang w:val="es-ES" w:eastAsia="es-ES"/>
        </w:rPr>
        <w:t>QUINCE</w:t>
      </w:r>
      <w:r w:rsidRPr="00FE6221">
        <w:rPr>
          <w:rFonts w:ascii="Bookman Old Style" w:hAnsi="Bookman Old Style"/>
          <w:b/>
          <w:sz w:val="20"/>
          <w:szCs w:val="20"/>
          <w:lang w:val="es-ES" w:eastAsia="es-ES"/>
        </w:rPr>
        <w:t>.-</w:t>
      </w:r>
      <w:r w:rsidRPr="00194014">
        <w:rPr>
          <w:rFonts w:ascii="Bookman Old Style" w:hAnsi="Bookman Old Style"/>
          <w:color w:val="000000"/>
          <w:sz w:val="20"/>
          <w:szCs w:val="20"/>
          <w:lang w:val="es-ES" w:eastAsia="es-ES"/>
        </w:rPr>
        <w:t xml:space="preserve"> El Concejo, En Uso de las facultades legales que le confiere el Código Municipal en vigencia, y con el fin de llevar a efecto Obras que vengan a beneficiar a nuestra Ciudad</w:t>
      </w:r>
      <w:r>
        <w:rPr>
          <w:rFonts w:ascii="Bookman Old Style" w:hAnsi="Bookman Old Style"/>
          <w:color w:val="000000"/>
          <w:sz w:val="20"/>
          <w:szCs w:val="20"/>
          <w:lang w:val="es-ES" w:eastAsia="es-ES"/>
        </w:rPr>
        <w:t xml:space="preserve"> y en vista de haber realizado el proyecto: CONSTRUCCION DE PUENTE VEHICULAR SOBRE RIO SAN EUGENIO, COLONIA SAN DAMIAN DEL MUNICIPIO DE ARMENIA, Proyecto que afecto la vivienda de la Señora  </w:t>
      </w:r>
      <w:r w:rsidRPr="00D713C7">
        <w:rPr>
          <w:rFonts w:ascii="Bookman Old Style" w:hAnsi="Bookman Old Style"/>
          <w:color w:val="000000"/>
          <w:sz w:val="20"/>
          <w:szCs w:val="20"/>
          <w:highlight w:val="black"/>
          <w:lang w:val="es-ES" w:eastAsia="es-ES"/>
        </w:rPr>
        <w:t>Miriam López</w:t>
      </w:r>
      <w:r>
        <w:rPr>
          <w:rFonts w:ascii="Bookman Old Style" w:hAnsi="Bookman Old Style"/>
          <w:color w:val="000000"/>
          <w:sz w:val="20"/>
          <w:szCs w:val="20"/>
          <w:lang w:val="es-ES" w:eastAsia="es-ES"/>
        </w:rPr>
        <w:t xml:space="preserve"> por encontrarse dicho inmueble dentro de la zona de construcción</w:t>
      </w:r>
      <w:r w:rsidRPr="00194014">
        <w:rPr>
          <w:rFonts w:ascii="Bookman Old Style" w:hAnsi="Bookman Old Style"/>
          <w:color w:val="000000"/>
          <w:sz w:val="20"/>
          <w:szCs w:val="20"/>
          <w:lang w:val="es-ES" w:eastAsia="es-ES"/>
        </w:rPr>
        <w:t>: POR TANTO: El Concejo, somete a consideración lo solicitado y después de deliberar ampliamente sobre lo expuesto, en Consecuencia, por Unanimidad, ACUERDA: APROBAR en todas sus Partes el PERFIL TECNICO del Proyecto: “</w:t>
      </w:r>
      <w:r>
        <w:rPr>
          <w:rFonts w:ascii="Bookman Old Style" w:hAnsi="Bookman Old Style"/>
          <w:color w:val="000000"/>
          <w:sz w:val="20"/>
          <w:szCs w:val="20"/>
          <w:lang w:val="es-ES" w:eastAsia="es-ES"/>
        </w:rPr>
        <w:t xml:space="preserve">READECUACION DE ACCESO A COCHERA DE LA SEÑORA </w:t>
      </w:r>
      <w:r w:rsidRPr="00D713C7">
        <w:rPr>
          <w:rFonts w:ascii="Bookman Old Style" w:hAnsi="Bookman Old Style"/>
          <w:color w:val="000000"/>
          <w:sz w:val="20"/>
          <w:szCs w:val="20"/>
          <w:highlight w:val="black"/>
          <w:lang w:val="es-ES" w:eastAsia="es-ES"/>
        </w:rPr>
        <w:t>MIRIAM LOPEZ</w:t>
      </w:r>
      <w:r>
        <w:rPr>
          <w:rFonts w:ascii="Bookman Old Style" w:hAnsi="Bookman Old Style"/>
          <w:color w:val="000000"/>
          <w:sz w:val="20"/>
          <w:szCs w:val="20"/>
          <w:lang w:val="es-ES" w:eastAsia="es-ES"/>
        </w:rPr>
        <w:t xml:space="preserve"> AFECTADA POR LA EJECUCION DEL PROYECTO: </w:t>
      </w:r>
      <w:r>
        <w:rPr>
          <w:rFonts w:ascii="Bookman Old Style" w:hAnsi="Bookman Old Style"/>
          <w:color w:val="000000"/>
          <w:sz w:val="20"/>
          <w:szCs w:val="20"/>
          <w:lang w:val="es-ES" w:eastAsia="es-ES"/>
        </w:rPr>
        <w:lastRenderedPageBreak/>
        <w:t>CONSTRUCCION DE PUENTE VEHICULAR SOBRE RIO SAN EUGENIO COLONIA SAN DAMIAN DEL MUNICIPIO DE ARMENIA, DEPARTAMENTO DE SONSONATE</w:t>
      </w:r>
      <w:r w:rsidRPr="00194014">
        <w:rPr>
          <w:rFonts w:ascii="Bookman Old Style" w:hAnsi="Bookman Old Style"/>
          <w:color w:val="000000"/>
          <w:sz w:val="20"/>
          <w:szCs w:val="20"/>
          <w:lang w:eastAsia="es-ES"/>
        </w:rPr>
        <w:t>”</w:t>
      </w:r>
      <w:r w:rsidRPr="00194014">
        <w:rPr>
          <w:rFonts w:ascii="Bookman Old Style" w:hAnsi="Bookman Old Style"/>
          <w:color w:val="000000"/>
          <w:sz w:val="20"/>
          <w:szCs w:val="20"/>
          <w:lang w:val="es-ES" w:eastAsia="es-ES"/>
        </w:rPr>
        <w:t xml:space="preserve">, por la Cantidad de: </w:t>
      </w:r>
      <w:r>
        <w:rPr>
          <w:rFonts w:ascii="Bookman Old Style" w:hAnsi="Bookman Old Style"/>
          <w:color w:val="000000"/>
          <w:sz w:val="20"/>
          <w:szCs w:val="20"/>
          <w:lang w:val="es-ES" w:eastAsia="es-ES"/>
        </w:rPr>
        <w:t>TRES MIL DOSCIENTOS TREINTA Y CINCO 85</w:t>
      </w:r>
      <w:r w:rsidRPr="00194014">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3,235.85</w:t>
      </w:r>
      <w:r w:rsidRPr="00194014">
        <w:rPr>
          <w:rFonts w:ascii="Bookman Old Style" w:hAnsi="Bookman Old Style"/>
          <w:color w:val="000000"/>
          <w:sz w:val="20"/>
          <w:szCs w:val="20"/>
          <w:lang w:val="es-ES" w:eastAsia="es-ES"/>
        </w:rPr>
        <w:t xml:space="preserve">); presentada por la Jefe de la Unidad de Adquisiciones y Contrataciones de ésta Alcaldía, la cual </w:t>
      </w:r>
      <w:proofErr w:type="spellStart"/>
      <w:r w:rsidRPr="00194014">
        <w:rPr>
          <w:rFonts w:ascii="Bookman Old Style" w:hAnsi="Bookman Old Style"/>
          <w:color w:val="000000"/>
          <w:sz w:val="20"/>
          <w:szCs w:val="20"/>
          <w:lang w:val="es-ES" w:eastAsia="es-ES"/>
        </w:rPr>
        <w:t>fué</w:t>
      </w:r>
      <w:proofErr w:type="spellEnd"/>
      <w:r w:rsidRPr="00194014">
        <w:rPr>
          <w:rFonts w:ascii="Bookman Old Style" w:hAnsi="Bookman Old Style"/>
          <w:color w:val="000000"/>
          <w:sz w:val="20"/>
          <w:szCs w:val="20"/>
          <w:lang w:val="es-ES" w:eastAsia="es-ES"/>
        </w:rPr>
        <w:t xml:space="preserve"> elaborada por la </w:t>
      </w:r>
      <w:r>
        <w:rPr>
          <w:rFonts w:ascii="Bookman Old Style" w:hAnsi="Bookman Old Style"/>
          <w:color w:val="000000"/>
          <w:sz w:val="20"/>
          <w:szCs w:val="20"/>
          <w:lang w:val="es-ES" w:eastAsia="es-ES"/>
        </w:rPr>
        <w:t>Empresa</w:t>
      </w:r>
      <w:r w:rsidRPr="00194014">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MAQCO S.A DE C.V.</w:t>
      </w:r>
      <w:r w:rsidRPr="00194014">
        <w:rPr>
          <w:rFonts w:ascii="Bookman Old Style" w:hAnsi="Bookman Old Style"/>
          <w:color w:val="000000"/>
          <w:sz w:val="20"/>
          <w:szCs w:val="20"/>
          <w:lang w:val="es-ES" w:eastAsia="es-ES"/>
        </w:rPr>
        <w:t xml:space="preserve">, El Proyecto que ampara el PERFIL aquí aprobado se ejecutará por el Sistema de Libre Gestión, cuyos gastos que se ocasionen se asignaran al 75% Para Gastos de Inversión, del Fondo Para el Desarrollo Económico y Social de los Municipios de la Republica de El Salvador FODES – ISDEM.- Consecuentemente </w:t>
      </w:r>
      <w:proofErr w:type="spellStart"/>
      <w:r w:rsidRPr="00194014">
        <w:rPr>
          <w:rFonts w:ascii="Bookman Old Style" w:hAnsi="Bookman Old Style"/>
          <w:color w:val="000000"/>
          <w:sz w:val="20"/>
          <w:szCs w:val="20"/>
          <w:lang w:val="es-ES" w:eastAsia="es-ES"/>
        </w:rPr>
        <w:t>Dése</w:t>
      </w:r>
      <w:proofErr w:type="spellEnd"/>
      <w:r w:rsidRPr="00194014">
        <w:rPr>
          <w:rFonts w:ascii="Bookman Old Style" w:hAnsi="Bookman Old Style"/>
          <w:color w:val="000000"/>
          <w:sz w:val="20"/>
          <w:szCs w:val="20"/>
          <w:lang w:val="es-ES" w:eastAsia="es-ES"/>
        </w:rPr>
        <w:t xml:space="preserve"> Certificación del presente Acuerdo a la Jefe de la UACI de ésta Institución, para los efectos legales consiguientes.- Certifíquese y Comuníquese.-</w:t>
      </w:r>
    </w:p>
    <w:p w:rsidR="00B53308" w:rsidRPr="00194014" w:rsidRDefault="00B53308" w:rsidP="00B53308">
      <w:pPr>
        <w:spacing w:line="20" w:lineRule="atLeast"/>
        <w:jc w:val="both"/>
        <w:rPr>
          <w:rFonts w:ascii="Bookman Old Style" w:hAnsi="Bookman Old Style"/>
          <w:color w:val="000000"/>
          <w:sz w:val="20"/>
          <w:szCs w:val="20"/>
          <w:lang w:val="es-ES" w:eastAsia="es-ES"/>
        </w:rPr>
      </w:pPr>
      <w:r w:rsidRPr="00FE6221">
        <w:rPr>
          <w:rFonts w:ascii="Bookman Old Style" w:hAnsi="Bookman Old Style"/>
          <w:b/>
          <w:bCs/>
          <w:color w:val="000000"/>
          <w:sz w:val="20"/>
          <w:szCs w:val="20"/>
          <w:u w:val="single"/>
          <w:lang w:val="es-ES" w:eastAsia="es-ES"/>
        </w:rPr>
        <w:t xml:space="preserve">ACUERDO NUMERO </w:t>
      </w:r>
      <w:r>
        <w:rPr>
          <w:rFonts w:ascii="Bookman Old Style" w:hAnsi="Bookman Old Style"/>
          <w:b/>
          <w:bCs/>
          <w:color w:val="000000" w:themeColor="text1"/>
          <w:sz w:val="20"/>
          <w:szCs w:val="20"/>
          <w:u w:val="single"/>
          <w:lang w:val="es-ES" w:eastAsia="es-ES"/>
        </w:rPr>
        <w:t>DIECISEIS</w:t>
      </w:r>
      <w:r w:rsidRPr="00FE6221">
        <w:rPr>
          <w:rFonts w:ascii="Bookman Old Style" w:hAnsi="Bookman Old Style"/>
          <w:b/>
          <w:bCs/>
          <w:color w:val="000000" w:themeColor="text1"/>
          <w:sz w:val="20"/>
          <w:szCs w:val="20"/>
          <w:u w:val="single"/>
          <w:lang w:val="es-ES" w:eastAsia="es-ES"/>
        </w:rPr>
        <w:t>.-</w:t>
      </w:r>
      <w:r w:rsidRPr="00194014">
        <w:rPr>
          <w:rFonts w:ascii="Bookman Old Style" w:hAnsi="Bookman Old Style"/>
          <w:color w:val="000000" w:themeColor="text1"/>
          <w:sz w:val="20"/>
          <w:szCs w:val="20"/>
          <w:lang w:val="es-ES" w:eastAsia="es-ES"/>
        </w:rPr>
        <w:t xml:space="preserve"> </w:t>
      </w:r>
      <w:r w:rsidRPr="00194014">
        <w:rPr>
          <w:rFonts w:ascii="Bookman Old Style" w:hAnsi="Bookman Old Style"/>
          <w:color w:val="000000"/>
          <w:sz w:val="20"/>
          <w:szCs w:val="20"/>
        </w:rPr>
        <w:t>El Concejo, En Uso de las facultades legales que le confiere el Código Municipal en vigencia, y CONSIDERANDO,</w:t>
      </w:r>
      <w:r>
        <w:rPr>
          <w:rFonts w:ascii="Bookman Old Style" w:hAnsi="Bookman Old Style"/>
          <w:color w:val="000000"/>
          <w:sz w:val="20"/>
          <w:szCs w:val="20"/>
        </w:rPr>
        <w:t xml:space="preserve"> que el proyecto: CONSTRUCCION DE PUENTE VEHICULAR SOBRE RIO SAN EUGENIO, COLONIA SAN DAMIAN DEL MUNICIPIO DE ARMENIA, Proyecto que afecto la vivienda de la Señora  </w:t>
      </w:r>
      <w:r w:rsidRPr="00D713C7">
        <w:rPr>
          <w:rFonts w:ascii="Bookman Old Style" w:hAnsi="Bookman Old Style"/>
          <w:color w:val="000000"/>
          <w:sz w:val="20"/>
          <w:szCs w:val="20"/>
          <w:highlight w:val="black"/>
        </w:rPr>
        <w:t>Miriam López</w:t>
      </w:r>
      <w:r>
        <w:rPr>
          <w:rFonts w:ascii="Bookman Old Style" w:hAnsi="Bookman Old Style"/>
          <w:color w:val="000000"/>
          <w:sz w:val="20"/>
          <w:szCs w:val="20"/>
        </w:rPr>
        <w:t xml:space="preserve"> por encontrarse dicho inmueble dentro de la zona de construcción </w:t>
      </w:r>
      <w:r w:rsidRPr="00194014">
        <w:rPr>
          <w:rFonts w:ascii="Bookman Old Style" w:hAnsi="Bookman Old Style"/>
          <w:color w:val="000000"/>
          <w:sz w:val="20"/>
          <w:szCs w:val="20"/>
        </w:rPr>
        <w:t>en Consecuencia, por Unanimidad, ACUERDA: Dado la Urgencia que el Caso Amerita: APRUEBA y PRIORIZA el Proyecto: “</w:t>
      </w:r>
      <w:r>
        <w:rPr>
          <w:rFonts w:ascii="Bookman Old Style" w:hAnsi="Bookman Old Style"/>
          <w:color w:val="000000"/>
          <w:sz w:val="20"/>
          <w:szCs w:val="20"/>
        </w:rPr>
        <w:t xml:space="preserve">READECUACION DE ACCESO A COCHERA DE LA SEÑORA </w:t>
      </w:r>
      <w:r w:rsidRPr="00D713C7">
        <w:rPr>
          <w:rFonts w:ascii="Bookman Old Style" w:hAnsi="Bookman Old Style"/>
          <w:color w:val="000000"/>
          <w:sz w:val="20"/>
          <w:szCs w:val="20"/>
          <w:highlight w:val="black"/>
        </w:rPr>
        <w:t>MIRIAM LOPEZ</w:t>
      </w:r>
      <w:r>
        <w:rPr>
          <w:rFonts w:ascii="Bookman Old Style" w:hAnsi="Bookman Old Style"/>
          <w:color w:val="000000"/>
          <w:sz w:val="20"/>
          <w:szCs w:val="20"/>
        </w:rPr>
        <w:t xml:space="preserve"> AFECTADA POR LA EJECUCION DEL PROYECTO: CONSTRUCCION DE PUENTE VEHICULAR SOBRE RIO SAN EUGENIO COLONIA SAN DAMIAN DEL MUNICIPIO DE ARMENIA, DEPARTAMENTO DE SONSONATE</w:t>
      </w:r>
      <w:r w:rsidRPr="00194014">
        <w:rPr>
          <w:rFonts w:ascii="Bookman Old Style" w:hAnsi="Bookman Old Style"/>
          <w:color w:val="000000"/>
          <w:sz w:val="20"/>
          <w:szCs w:val="20"/>
        </w:rPr>
        <w:t xml:space="preserve">”, El Proyecto aquí Aprobado y Priorizado será ejecutado por el Sistema de Libre Gestión, cuyos gastos que se ocasionen se asignaran al 75% Para Gastos de Inversión, del Fondo Para el Desarrollo Económico y Social de los Municipios de la Republica de El Salvador FODES – ISDEM.- Consecuentemente </w:t>
      </w:r>
      <w:proofErr w:type="spellStart"/>
      <w:r w:rsidRPr="00194014">
        <w:rPr>
          <w:rFonts w:ascii="Bookman Old Style" w:hAnsi="Bookman Old Style"/>
          <w:color w:val="000000"/>
          <w:sz w:val="20"/>
          <w:szCs w:val="20"/>
        </w:rPr>
        <w:t>Dése</w:t>
      </w:r>
      <w:proofErr w:type="spellEnd"/>
      <w:r w:rsidRPr="00194014">
        <w:rPr>
          <w:rFonts w:ascii="Bookman Old Style" w:hAnsi="Bookman Old Style"/>
          <w:color w:val="000000"/>
          <w:sz w:val="20"/>
          <w:szCs w:val="20"/>
        </w:rPr>
        <w:t xml:space="preserve"> Certificación del presente Acuerdo a la Jefe de la Unidad de Adquisiciones y Contrataciones de ésta Alcaldía, para los efectos legales consiguiente</w:t>
      </w:r>
      <w:r>
        <w:rPr>
          <w:rFonts w:ascii="Bookman Old Style" w:hAnsi="Bookman Old Style"/>
          <w:color w:val="000000"/>
          <w:sz w:val="20"/>
          <w:szCs w:val="20"/>
        </w:rPr>
        <w:t>s.- Certifíquese y Comuníquese</w:t>
      </w:r>
      <w:r w:rsidRPr="00194014">
        <w:rPr>
          <w:rFonts w:ascii="Bookman Old Style" w:hAnsi="Bookman Old Style"/>
          <w:color w:val="000000"/>
          <w:sz w:val="20"/>
          <w:szCs w:val="20"/>
          <w:lang w:val="es-ES" w:eastAsia="es-ES"/>
        </w:rPr>
        <w:t>-</w:t>
      </w:r>
    </w:p>
    <w:p w:rsidR="00B53308" w:rsidRPr="00194014" w:rsidRDefault="00B53308" w:rsidP="00B53308">
      <w:pPr>
        <w:spacing w:line="20" w:lineRule="atLeast"/>
        <w:jc w:val="both"/>
        <w:rPr>
          <w:rFonts w:ascii="Bookman Old Style" w:hAnsi="Bookman Old Style"/>
          <w:color w:val="000000"/>
          <w:sz w:val="20"/>
          <w:szCs w:val="20"/>
          <w:lang w:val="es-ES" w:eastAsia="es-ES"/>
        </w:rPr>
      </w:pPr>
      <w:r w:rsidRPr="00FE6221">
        <w:rPr>
          <w:rFonts w:ascii="Bookman Old Style" w:hAnsi="Bookman Old Style"/>
          <w:b/>
          <w:bCs/>
          <w:color w:val="000000"/>
          <w:sz w:val="20"/>
          <w:szCs w:val="20"/>
          <w:u w:val="single"/>
          <w:lang w:val="es-ES" w:eastAsia="es-ES"/>
        </w:rPr>
        <w:t xml:space="preserve">ACUERDO  NUMERO </w:t>
      </w:r>
      <w:r>
        <w:rPr>
          <w:rFonts w:ascii="Bookman Old Style" w:hAnsi="Bookman Old Style"/>
          <w:b/>
          <w:bCs/>
          <w:color w:val="000000"/>
          <w:sz w:val="20"/>
          <w:szCs w:val="20"/>
          <w:u w:val="single"/>
          <w:lang w:val="es-ES" w:eastAsia="es-ES"/>
        </w:rPr>
        <w:t>DIECISIETE</w:t>
      </w:r>
      <w:r w:rsidRPr="00FE6221">
        <w:rPr>
          <w:rFonts w:ascii="Bookman Old Style" w:hAnsi="Bookman Old Style"/>
          <w:b/>
          <w:bCs/>
          <w:color w:val="000000"/>
          <w:sz w:val="20"/>
          <w:szCs w:val="20"/>
          <w:u w:val="single"/>
          <w:lang w:val="es-ES" w:eastAsia="es-ES"/>
        </w:rPr>
        <w:t>.-</w:t>
      </w:r>
      <w:r w:rsidRPr="00194014">
        <w:rPr>
          <w:rFonts w:ascii="Bookman Old Style" w:hAnsi="Bookman Old Style"/>
          <w:bCs/>
          <w:color w:val="000000"/>
          <w:sz w:val="20"/>
          <w:szCs w:val="20"/>
          <w:lang w:val="es-ES" w:eastAsia="es-ES"/>
        </w:rPr>
        <w:t xml:space="preserve"> </w:t>
      </w:r>
      <w:r w:rsidRPr="00194014">
        <w:rPr>
          <w:rFonts w:ascii="Bookman Old Style" w:hAnsi="Bookman Old Style"/>
          <w:color w:val="000000"/>
          <w:sz w:val="20"/>
          <w:szCs w:val="20"/>
          <w:lang w:val="es-ES" w:eastAsia="es-ES"/>
        </w:rPr>
        <w:t xml:space="preserve"> El Concejo, En Uso de las facultades legales que le confiere el Código Municipal en vigencia, ACUERDA: CREAR la PARTIDA para la erogación de los Fondos del Proyecto: “</w:t>
      </w:r>
      <w:r>
        <w:rPr>
          <w:rFonts w:ascii="Bookman Old Style" w:hAnsi="Bookman Old Style"/>
          <w:color w:val="000000"/>
          <w:sz w:val="20"/>
          <w:szCs w:val="20"/>
          <w:lang w:val="es-ES" w:eastAsia="es-ES"/>
        </w:rPr>
        <w:t xml:space="preserve">READECUACION DE ACCESO A COCHERA DE LA SEÑORA </w:t>
      </w:r>
      <w:r w:rsidRPr="00D713C7">
        <w:rPr>
          <w:rFonts w:ascii="Bookman Old Style" w:hAnsi="Bookman Old Style"/>
          <w:color w:val="000000"/>
          <w:sz w:val="20"/>
          <w:szCs w:val="20"/>
          <w:highlight w:val="black"/>
          <w:lang w:val="es-ES" w:eastAsia="es-ES"/>
        </w:rPr>
        <w:t>MIRIAM LOPEZ</w:t>
      </w:r>
      <w:r>
        <w:rPr>
          <w:rFonts w:ascii="Bookman Old Style" w:hAnsi="Bookman Old Style"/>
          <w:color w:val="000000"/>
          <w:sz w:val="20"/>
          <w:szCs w:val="20"/>
          <w:lang w:val="es-ES" w:eastAsia="es-ES"/>
        </w:rPr>
        <w:t xml:space="preserve"> AFECTADA POR LA EJECUCION DEL PROYECTO: CONSTRUCCION DE PUENTE VEHICULAR SOBRE RIO SAN EUGENIO COLONIA SAN DAMIAN DEL MUNICIPIO DE ARMENIA, DEPARTAMENTO DE SONSONATE </w:t>
      </w:r>
      <w:r w:rsidRPr="00194014">
        <w:rPr>
          <w:rFonts w:ascii="Bookman Old Style" w:hAnsi="Bookman Old Style"/>
          <w:color w:val="000000"/>
          <w:sz w:val="20"/>
          <w:szCs w:val="20"/>
          <w:lang w:eastAsia="es-ES"/>
        </w:rPr>
        <w:t>”</w:t>
      </w:r>
      <w:r w:rsidRPr="00194014">
        <w:rPr>
          <w:rFonts w:ascii="Bookman Old Style" w:hAnsi="Bookman Old Style"/>
          <w:color w:val="000000"/>
          <w:sz w:val="20"/>
          <w:szCs w:val="20"/>
          <w:lang w:val="es-ES" w:eastAsia="es-ES"/>
        </w:rPr>
        <w:t>, por la Cantidad de:</w:t>
      </w:r>
      <w:r w:rsidRPr="00410152">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TRES MIL DOSCIENTOS TREINTA Y CINCO 85</w:t>
      </w:r>
      <w:r w:rsidRPr="00194014">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3,235.85</w:t>
      </w:r>
      <w:r w:rsidRPr="00194014">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 xml:space="preserve"> </w:t>
      </w:r>
      <w:r w:rsidRPr="00194014">
        <w:rPr>
          <w:rFonts w:ascii="Bookman Old Style" w:hAnsi="Bookman Old Style"/>
          <w:color w:val="000000"/>
          <w:sz w:val="20"/>
          <w:szCs w:val="20"/>
          <w:lang w:val="es-ES" w:eastAsia="es-ES"/>
        </w:rPr>
        <w:t>.- Consecuentemente se AUTORIZA a la Sección de Contabilidad de ésta Alcaldía, para que elabore el DECRETO respectivo y realice la Modificación Presupuestaria correspondiente.- La Partida en referencia se CREARA,, transfiriendo del 75% Para Gastos de Inversión, del Fondo Para el Desarrollo Económico y Social de los Municipios de la Republica de El Salvador FODES – ISDEM.- Certifíquese y Comuníquese.-</w:t>
      </w:r>
    </w:p>
    <w:p w:rsidR="00B53308" w:rsidRPr="00194014" w:rsidRDefault="00B53308" w:rsidP="00B53308">
      <w:pPr>
        <w:spacing w:line="20" w:lineRule="atLeast"/>
        <w:jc w:val="both"/>
        <w:rPr>
          <w:rFonts w:ascii="Bookman Old Style" w:hAnsi="Bookman Old Style"/>
          <w:color w:val="000000"/>
          <w:sz w:val="20"/>
          <w:szCs w:val="20"/>
          <w:lang w:val="es-ES" w:eastAsia="es-ES"/>
        </w:rPr>
      </w:pPr>
      <w:r w:rsidRPr="00FE6221">
        <w:rPr>
          <w:rFonts w:ascii="Bookman Old Style" w:hAnsi="Bookman Old Style"/>
          <w:b/>
          <w:bCs/>
          <w:color w:val="000000"/>
          <w:sz w:val="20"/>
          <w:szCs w:val="20"/>
          <w:u w:val="single"/>
          <w:lang w:val="es-ES" w:eastAsia="es-ES"/>
        </w:rPr>
        <w:t xml:space="preserve">ACUERDO NUMERO </w:t>
      </w:r>
      <w:r>
        <w:rPr>
          <w:rFonts w:ascii="Bookman Old Style" w:hAnsi="Bookman Old Style"/>
          <w:b/>
          <w:bCs/>
          <w:color w:val="000000"/>
          <w:sz w:val="20"/>
          <w:szCs w:val="20"/>
          <w:u w:val="single"/>
          <w:lang w:val="es-ES" w:eastAsia="es-ES"/>
        </w:rPr>
        <w:t>DIECIOCHO</w:t>
      </w:r>
      <w:r w:rsidRPr="00FE6221">
        <w:rPr>
          <w:rFonts w:ascii="Bookman Old Style" w:hAnsi="Bookman Old Style"/>
          <w:b/>
          <w:bCs/>
          <w:color w:val="000000"/>
          <w:sz w:val="20"/>
          <w:szCs w:val="20"/>
          <w:u w:val="single"/>
          <w:lang w:val="es-ES" w:eastAsia="es-ES"/>
        </w:rPr>
        <w:t>.</w:t>
      </w:r>
      <w:r w:rsidRPr="00FE6221">
        <w:rPr>
          <w:rFonts w:ascii="Bookman Old Style" w:hAnsi="Bookman Old Style"/>
          <w:b/>
          <w:bCs/>
          <w:color w:val="000000"/>
          <w:sz w:val="20"/>
          <w:szCs w:val="20"/>
          <w:lang w:val="es-ES" w:eastAsia="es-ES"/>
        </w:rPr>
        <w:t>-</w:t>
      </w:r>
      <w:r w:rsidRPr="00194014">
        <w:rPr>
          <w:rFonts w:ascii="Bookman Old Style" w:hAnsi="Bookman Old Style"/>
          <w:bCs/>
          <w:color w:val="000000"/>
          <w:sz w:val="20"/>
          <w:szCs w:val="20"/>
          <w:lang w:val="es-ES" w:eastAsia="es-ES"/>
        </w:rPr>
        <w:t xml:space="preserve"> </w:t>
      </w:r>
      <w:r w:rsidRPr="00194014">
        <w:rPr>
          <w:rFonts w:ascii="Bookman Old Style" w:hAnsi="Bookman Old Style"/>
          <w:color w:val="000000"/>
          <w:sz w:val="20"/>
          <w:szCs w:val="20"/>
          <w:lang w:val="es-ES" w:eastAsia="es-ES"/>
        </w:rPr>
        <w:t xml:space="preserve">El Concejo, En Uso de las facultades legales que le confiere el Código Municipal en vigencia, y con el fin de llevar a efecto la Ejecución del Proyecto: </w:t>
      </w:r>
      <w:r w:rsidRPr="00194014">
        <w:rPr>
          <w:rFonts w:ascii="Bookman Old Style" w:hAnsi="Bookman Old Style"/>
          <w:color w:val="000000"/>
          <w:sz w:val="20"/>
          <w:szCs w:val="20"/>
          <w:lang w:eastAsia="es-ES"/>
        </w:rPr>
        <w:t>“</w:t>
      </w:r>
      <w:r>
        <w:rPr>
          <w:rFonts w:ascii="Bookman Old Style" w:hAnsi="Bookman Old Style"/>
          <w:color w:val="000000"/>
          <w:sz w:val="20"/>
          <w:szCs w:val="20"/>
          <w:lang w:val="es-ES" w:eastAsia="es-ES"/>
        </w:rPr>
        <w:t xml:space="preserve">READECUACION DE ACCESO A COCHERA DE LA SEÑORA </w:t>
      </w:r>
      <w:r w:rsidRPr="00D713C7">
        <w:rPr>
          <w:rFonts w:ascii="Bookman Old Style" w:hAnsi="Bookman Old Style"/>
          <w:color w:val="000000"/>
          <w:sz w:val="20"/>
          <w:szCs w:val="20"/>
          <w:highlight w:val="black"/>
          <w:lang w:val="es-ES" w:eastAsia="es-ES"/>
        </w:rPr>
        <w:t>MIRIAM LOPEZ</w:t>
      </w:r>
      <w:r>
        <w:rPr>
          <w:rFonts w:ascii="Bookman Old Style" w:hAnsi="Bookman Old Style"/>
          <w:color w:val="000000"/>
          <w:sz w:val="20"/>
          <w:szCs w:val="20"/>
          <w:lang w:val="es-ES" w:eastAsia="es-ES"/>
        </w:rPr>
        <w:t xml:space="preserve"> AFECTADA POR LA EJECUCION DEL PROYECTO: CONSTRUCCION DE PUENTE VEHICULAR SOBRE RIO SAN EUGENIO COLONIA SAN DAMIAN DEL MUNICIPIO DE ARMENIA, DEPARTAMENTO DE SONSONATE </w:t>
      </w:r>
      <w:r w:rsidRPr="00194014">
        <w:rPr>
          <w:rFonts w:ascii="Bookman Old Style" w:hAnsi="Bookman Old Style"/>
          <w:color w:val="000000"/>
          <w:sz w:val="20"/>
          <w:szCs w:val="20"/>
          <w:lang w:eastAsia="es-ES"/>
        </w:rPr>
        <w:t>”</w:t>
      </w:r>
      <w:r w:rsidRPr="00194014">
        <w:rPr>
          <w:rFonts w:ascii="Bookman Old Style" w:hAnsi="Bookman Old Style"/>
          <w:color w:val="000000"/>
          <w:sz w:val="20"/>
          <w:szCs w:val="20"/>
          <w:lang w:val="es-ES" w:eastAsia="es-ES"/>
        </w:rPr>
        <w:t xml:space="preserve">, en Consecuencia, por Unanimidad, ACUERDA: AUTORIZAR al Señor Alcalde Municipal Ingeniero CARLOS ALBERTO MOLINA LOPEZ, para que conceda la ORDEN DE INICIO del Proyecto relacionado.- Consecuentemente </w:t>
      </w:r>
      <w:proofErr w:type="spellStart"/>
      <w:r w:rsidRPr="00194014">
        <w:rPr>
          <w:rFonts w:ascii="Bookman Old Style" w:hAnsi="Bookman Old Style"/>
          <w:color w:val="000000"/>
          <w:sz w:val="20"/>
          <w:szCs w:val="20"/>
          <w:lang w:val="es-ES" w:eastAsia="es-ES"/>
        </w:rPr>
        <w:t>Dése</w:t>
      </w:r>
      <w:proofErr w:type="spellEnd"/>
      <w:r w:rsidRPr="00194014">
        <w:rPr>
          <w:rFonts w:ascii="Bookman Old Style" w:hAnsi="Bookman Old Style"/>
          <w:color w:val="000000"/>
          <w:sz w:val="20"/>
          <w:szCs w:val="20"/>
          <w:lang w:val="es-ES" w:eastAsia="es-ES"/>
        </w:rPr>
        <w:t xml:space="preserve"> Certificación del presente Acuerdo a la Jefe de la UACI de ésta Alcaldía, para que realice el AVISO correspondiente.- Certifíquese y Comuníquese.-</w:t>
      </w:r>
    </w:p>
    <w:p w:rsidR="00B53308" w:rsidRPr="00194014" w:rsidRDefault="00B53308" w:rsidP="00B53308">
      <w:pPr>
        <w:spacing w:line="20" w:lineRule="atLeast"/>
        <w:jc w:val="both"/>
        <w:rPr>
          <w:rFonts w:ascii="Bookman Old Style" w:hAnsi="Bookman Old Style"/>
          <w:color w:val="000000"/>
          <w:sz w:val="20"/>
          <w:szCs w:val="20"/>
          <w:lang w:val="es-ES" w:eastAsia="es-ES"/>
        </w:rPr>
      </w:pPr>
      <w:r w:rsidRPr="00FE6221">
        <w:rPr>
          <w:rFonts w:ascii="Bookman Old Style" w:hAnsi="Bookman Old Style"/>
          <w:b/>
          <w:bCs/>
          <w:color w:val="000000"/>
          <w:sz w:val="20"/>
          <w:szCs w:val="20"/>
          <w:u w:val="single"/>
          <w:lang w:val="es-ES" w:eastAsia="es-ES"/>
        </w:rPr>
        <w:t xml:space="preserve">ACUERDO NUMERO </w:t>
      </w:r>
      <w:r>
        <w:rPr>
          <w:rFonts w:ascii="Bookman Old Style" w:hAnsi="Bookman Old Style"/>
          <w:b/>
          <w:bCs/>
          <w:color w:val="000000"/>
          <w:sz w:val="20"/>
          <w:szCs w:val="20"/>
          <w:u w:val="single"/>
          <w:lang w:val="es-ES" w:eastAsia="es-ES"/>
        </w:rPr>
        <w:t>DIECINUEVE</w:t>
      </w:r>
      <w:r w:rsidRPr="00FE6221">
        <w:rPr>
          <w:rFonts w:ascii="Bookman Old Style" w:hAnsi="Bookman Old Style"/>
          <w:b/>
          <w:bCs/>
          <w:color w:val="000000"/>
          <w:sz w:val="20"/>
          <w:szCs w:val="20"/>
          <w:u w:val="single"/>
          <w:lang w:val="es-ES" w:eastAsia="es-ES"/>
        </w:rPr>
        <w:t xml:space="preserve">. </w:t>
      </w:r>
      <w:r w:rsidRPr="00FE6221">
        <w:rPr>
          <w:rFonts w:ascii="Bookman Old Style" w:hAnsi="Bookman Old Style"/>
          <w:b/>
          <w:bCs/>
          <w:color w:val="000000"/>
          <w:sz w:val="20"/>
          <w:szCs w:val="20"/>
          <w:lang w:val="es-ES" w:eastAsia="es-ES"/>
        </w:rPr>
        <w:t>-</w:t>
      </w:r>
      <w:r w:rsidRPr="00194014">
        <w:rPr>
          <w:rFonts w:ascii="Bookman Old Style" w:hAnsi="Bookman Old Style"/>
          <w:color w:val="000000"/>
          <w:sz w:val="20"/>
          <w:szCs w:val="20"/>
          <w:lang w:val="es-ES" w:eastAsia="es-ES"/>
        </w:rPr>
        <w:t xml:space="preserve"> El Concejo, En Uso de las facultades legales que le confiere el Código Municipal en vigencia, ACUERDA: AUTORIZAR a la Sección de la Tesorería Municipal para que por el SISTEMA DE LIBRE GESTIÓN, erogue los Fondos para la Ejecución del Proyecto: “</w:t>
      </w:r>
      <w:r>
        <w:rPr>
          <w:rFonts w:ascii="Bookman Old Style" w:hAnsi="Bookman Old Style"/>
          <w:color w:val="000000"/>
          <w:sz w:val="20"/>
          <w:szCs w:val="20"/>
          <w:lang w:val="es-ES" w:eastAsia="es-ES"/>
        </w:rPr>
        <w:t xml:space="preserve">READECUACION DE ACCESO A COCHERA DE LA SEÑORA </w:t>
      </w:r>
      <w:r w:rsidRPr="00D713C7">
        <w:rPr>
          <w:rFonts w:ascii="Bookman Old Style" w:hAnsi="Bookman Old Style"/>
          <w:color w:val="000000"/>
          <w:sz w:val="20"/>
          <w:szCs w:val="20"/>
          <w:highlight w:val="black"/>
          <w:lang w:val="es-ES" w:eastAsia="es-ES"/>
        </w:rPr>
        <w:t>MIRIAM LOPEZ</w:t>
      </w:r>
      <w:r>
        <w:rPr>
          <w:rFonts w:ascii="Bookman Old Style" w:hAnsi="Bookman Old Style"/>
          <w:color w:val="000000"/>
          <w:sz w:val="20"/>
          <w:szCs w:val="20"/>
          <w:lang w:val="es-ES" w:eastAsia="es-ES"/>
        </w:rPr>
        <w:t xml:space="preserve"> AFECTADA POR LA EJECUCION DEL PROYECTO: CONSTRUCCION DE </w:t>
      </w:r>
      <w:r>
        <w:rPr>
          <w:rFonts w:ascii="Bookman Old Style" w:hAnsi="Bookman Old Style"/>
          <w:color w:val="000000"/>
          <w:sz w:val="20"/>
          <w:szCs w:val="20"/>
          <w:lang w:val="es-ES" w:eastAsia="es-ES"/>
        </w:rPr>
        <w:lastRenderedPageBreak/>
        <w:t xml:space="preserve">PUENTE VEHICULAR SOBRE RIO SAN EUGENIO COLONIA SAN DAMIAN DEL MUNICIPIO DE ARMENIA, DEPARTAMENTO DE SONSONATE </w:t>
      </w:r>
      <w:r w:rsidRPr="00194014">
        <w:rPr>
          <w:rFonts w:ascii="Bookman Old Style" w:hAnsi="Bookman Old Style"/>
          <w:color w:val="000000"/>
          <w:sz w:val="20"/>
          <w:szCs w:val="20"/>
          <w:lang w:eastAsia="es-ES"/>
        </w:rPr>
        <w:t>”</w:t>
      </w:r>
      <w:r w:rsidRPr="00194014">
        <w:rPr>
          <w:rFonts w:ascii="Bookman Old Style" w:hAnsi="Bookman Old Style"/>
          <w:color w:val="000000"/>
          <w:sz w:val="20"/>
          <w:szCs w:val="20"/>
          <w:lang w:val="es-ES" w:eastAsia="es-ES"/>
        </w:rPr>
        <w:t>, por la Cantidad de:</w:t>
      </w:r>
      <w:r>
        <w:rPr>
          <w:rFonts w:ascii="Bookman Old Style" w:hAnsi="Bookman Old Style"/>
          <w:color w:val="000000"/>
          <w:sz w:val="20"/>
          <w:szCs w:val="20"/>
          <w:lang w:val="es-ES" w:eastAsia="es-ES"/>
        </w:rPr>
        <w:t xml:space="preserve"> TRES MIL DOSCIENTOS TREINTA Y CINCO 85</w:t>
      </w:r>
      <w:r w:rsidRPr="00194014">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3,235.85</w:t>
      </w:r>
      <w:r w:rsidRPr="00194014">
        <w:rPr>
          <w:rFonts w:ascii="Bookman Old Style" w:hAnsi="Bookman Old Style"/>
          <w:color w:val="000000"/>
          <w:sz w:val="20"/>
          <w:szCs w:val="20"/>
          <w:lang w:val="es-ES" w:eastAsia="es-ES"/>
        </w:rPr>
        <w:t xml:space="preserve">).- Los Gastos relacionados se harán con cargo al 75% Para Gastos de Inversión, del Fondo Para El Desarrollo Económico y Social de los Municipios de la Republica de El Salvador FODES – ISDEM, y de conformidad a la asignación Presupuestaria respectiva.- Consecuentemente </w:t>
      </w:r>
      <w:proofErr w:type="spellStart"/>
      <w:r w:rsidRPr="00194014">
        <w:rPr>
          <w:rFonts w:ascii="Bookman Old Style" w:hAnsi="Bookman Old Style"/>
          <w:color w:val="000000"/>
          <w:sz w:val="20"/>
          <w:szCs w:val="20"/>
          <w:lang w:val="es-ES" w:eastAsia="es-ES"/>
        </w:rPr>
        <w:t>Dése</w:t>
      </w:r>
      <w:proofErr w:type="spellEnd"/>
      <w:r w:rsidRPr="00194014">
        <w:rPr>
          <w:rFonts w:ascii="Bookman Old Style" w:hAnsi="Bookman Old Style"/>
          <w:color w:val="000000"/>
          <w:sz w:val="20"/>
          <w:szCs w:val="20"/>
          <w:lang w:val="es-ES" w:eastAsia="es-ES"/>
        </w:rPr>
        <w:t xml:space="preserve"> Certificación del presente Acuerdo a las Secciones: Tesorería Municipal, Contabilidad Municipal y de la UACI de ésta Alcaldía, para los efectos legales consiguientes.- Certifíquese y Comuníquese.-</w:t>
      </w:r>
    </w:p>
    <w:p w:rsidR="00B53308" w:rsidRPr="00194014" w:rsidRDefault="00B53308" w:rsidP="00B53308">
      <w:pPr>
        <w:spacing w:line="20" w:lineRule="atLeast"/>
        <w:jc w:val="both"/>
        <w:rPr>
          <w:rFonts w:ascii="Bookman Old Style" w:hAnsi="Bookman Old Style"/>
          <w:color w:val="000000"/>
          <w:sz w:val="20"/>
          <w:szCs w:val="20"/>
          <w:u w:val="single"/>
          <w:lang w:val="es-ES" w:eastAsia="es-ES"/>
        </w:rPr>
      </w:pPr>
      <w:r w:rsidRPr="00FE6221">
        <w:rPr>
          <w:rFonts w:ascii="Bookman Old Style" w:hAnsi="Bookman Old Style"/>
          <w:b/>
          <w:bCs/>
          <w:color w:val="000000"/>
          <w:sz w:val="20"/>
          <w:szCs w:val="20"/>
          <w:u w:val="single"/>
          <w:lang w:val="es-ES" w:eastAsia="es-ES"/>
        </w:rPr>
        <w:t xml:space="preserve">ACUERDO NUMERO </w:t>
      </w:r>
      <w:r>
        <w:rPr>
          <w:rFonts w:ascii="Bookman Old Style" w:hAnsi="Bookman Old Style"/>
          <w:b/>
          <w:bCs/>
          <w:color w:val="000000"/>
          <w:sz w:val="20"/>
          <w:szCs w:val="20"/>
          <w:u w:val="single"/>
          <w:lang w:val="es-ES" w:eastAsia="es-ES"/>
        </w:rPr>
        <w:t>VEINTE</w:t>
      </w:r>
      <w:r w:rsidRPr="00FE6221">
        <w:rPr>
          <w:rFonts w:ascii="Bookman Old Style" w:hAnsi="Bookman Old Style"/>
          <w:b/>
          <w:bCs/>
          <w:color w:val="000000"/>
          <w:sz w:val="20"/>
          <w:szCs w:val="20"/>
          <w:u w:val="single"/>
          <w:lang w:val="es-ES" w:eastAsia="es-ES"/>
        </w:rPr>
        <w:t>.-</w:t>
      </w:r>
      <w:r w:rsidRPr="00194014">
        <w:rPr>
          <w:rFonts w:ascii="Bookman Old Style" w:hAnsi="Bookman Old Style"/>
          <w:bCs/>
          <w:color w:val="000000"/>
          <w:sz w:val="20"/>
          <w:szCs w:val="20"/>
          <w:lang w:val="es-ES" w:eastAsia="es-ES"/>
        </w:rPr>
        <w:t xml:space="preserve"> </w:t>
      </w:r>
      <w:r w:rsidRPr="00194014">
        <w:rPr>
          <w:rFonts w:ascii="Bookman Old Style" w:hAnsi="Bookman Old Style"/>
          <w:color w:val="000000"/>
          <w:sz w:val="20"/>
          <w:szCs w:val="20"/>
          <w:lang w:val="es-ES" w:eastAsia="es-ES"/>
        </w:rPr>
        <w:t>El Concejo, En Uso de las facultades legales que le confiere el Código Municipal en vigencia, y CONSIDERANDO: Llevar a efecto la Ejecución del Proyecto: “</w:t>
      </w:r>
      <w:r>
        <w:rPr>
          <w:rFonts w:ascii="Bookman Old Style" w:hAnsi="Bookman Old Style"/>
          <w:color w:val="000000"/>
          <w:sz w:val="20"/>
          <w:szCs w:val="20"/>
          <w:lang w:val="es-ES" w:eastAsia="es-ES"/>
        </w:rPr>
        <w:t xml:space="preserve">READECUACION DE ACCESO A COCHERA DE LA SEÑORA </w:t>
      </w:r>
      <w:r w:rsidRPr="00210048">
        <w:rPr>
          <w:rFonts w:ascii="Bookman Old Style" w:hAnsi="Bookman Old Style"/>
          <w:color w:val="000000"/>
          <w:sz w:val="20"/>
          <w:szCs w:val="20"/>
          <w:highlight w:val="black"/>
          <w:lang w:val="es-ES" w:eastAsia="es-ES"/>
        </w:rPr>
        <w:t>MIRIAM LOPEZ</w:t>
      </w:r>
      <w:r>
        <w:rPr>
          <w:rFonts w:ascii="Bookman Old Style" w:hAnsi="Bookman Old Style"/>
          <w:color w:val="000000"/>
          <w:sz w:val="20"/>
          <w:szCs w:val="20"/>
          <w:lang w:val="es-ES" w:eastAsia="es-ES"/>
        </w:rPr>
        <w:t xml:space="preserve"> AFECTADA POR LA EJECUCION DEL PROYECTO: CONSTRUCCION DE PUENTE VEHICULAR SOBRE RIO SAN EUGENIO COLONIA SAN DAMIAN DEL MUNICIPIO DE ARMENIA, DEPARTAMENTO DE SONSONATE</w:t>
      </w:r>
      <w:r w:rsidRPr="00194014">
        <w:rPr>
          <w:rFonts w:ascii="Bookman Old Style" w:hAnsi="Bookman Old Style"/>
          <w:color w:val="000000"/>
          <w:sz w:val="20"/>
          <w:szCs w:val="20"/>
          <w:lang w:eastAsia="es-ES"/>
        </w:rPr>
        <w:t>”</w:t>
      </w:r>
      <w:r w:rsidRPr="00194014">
        <w:rPr>
          <w:rFonts w:ascii="Bookman Old Style" w:hAnsi="Bookman Old Style"/>
          <w:color w:val="000000"/>
          <w:sz w:val="20"/>
          <w:szCs w:val="20"/>
          <w:lang w:val="es-ES" w:eastAsia="es-ES"/>
        </w:rPr>
        <w:t xml:space="preserve">, por la Cantidad de: </w:t>
      </w:r>
      <w:r>
        <w:rPr>
          <w:rFonts w:ascii="Bookman Old Style" w:hAnsi="Bookman Old Style"/>
          <w:color w:val="000000"/>
          <w:sz w:val="20"/>
          <w:szCs w:val="20"/>
          <w:lang w:val="es-ES" w:eastAsia="es-ES"/>
        </w:rPr>
        <w:t>TRES MIL DOSCIENTOS TREINTA Y CINCO 85</w:t>
      </w:r>
      <w:r w:rsidRPr="00194014">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3,235.85</w:t>
      </w:r>
      <w:r w:rsidRPr="00194014">
        <w:rPr>
          <w:rFonts w:ascii="Bookman Old Style" w:hAnsi="Bookman Old Style"/>
          <w:color w:val="000000"/>
          <w:sz w:val="20"/>
          <w:szCs w:val="20"/>
          <w:lang w:val="es-ES" w:eastAsia="es-ES"/>
        </w:rPr>
        <w:t xml:space="preserve">); a realizarse por el Sistema de Libre Gestión, para lo </w:t>
      </w:r>
      <w:proofErr w:type="spellStart"/>
      <w:r w:rsidRPr="00194014">
        <w:rPr>
          <w:rFonts w:ascii="Bookman Old Style" w:hAnsi="Bookman Old Style"/>
          <w:color w:val="000000"/>
          <w:sz w:val="20"/>
          <w:szCs w:val="20"/>
          <w:lang w:val="es-ES" w:eastAsia="es-ES"/>
        </w:rPr>
        <w:t>cuál</w:t>
      </w:r>
      <w:proofErr w:type="spellEnd"/>
      <w:r w:rsidRPr="00194014">
        <w:rPr>
          <w:rFonts w:ascii="Bookman Old Style" w:hAnsi="Bookman Old Style"/>
          <w:color w:val="000000"/>
          <w:sz w:val="20"/>
          <w:szCs w:val="20"/>
          <w:lang w:val="es-ES" w:eastAsia="es-ES"/>
        </w:rPr>
        <w:t xml:space="preserve"> es necesario de darle el seguimiento posible para el buen desarrollo de la Obra, en lo concerniente al suministro de materiales de buena calidad, supervisión, mano de obra, y su tiempo de ejecución; POR TANTO: El Concejo, somete a discusión lo que antecede y después de deliberar ampliamente sobre lo expuesto, en Consecuencia, por Unanimidad, ACUERDA: DE CONFORMIDAD con lo que establece el Acuerdo Municipal Número 3, del Acta Número 5, de Sesión Extraordinaria celebrada por la Municipalidad con fecha 26 de Mayo del dos mil quince, DELEGAR a las Personas: Señor HECTOR MANUEL AQUINO GUARDADO, Señor RODRIGO ERNESTO LEMUS MIRANDA, Señor JORGE ERNESTO FERNANDEZ ESPINOZA, Señor MIGUEL ANGEL HERNANDEZ, Señora DORA BEATRIZ BELTRANENA DE MANCIA y Señor ERNESTO GODOY GONZALEZ, en sus Conceptos de Regidores de éste Concejo Municipal respectivamente </w:t>
      </w:r>
      <w:proofErr w:type="spellStart"/>
      <w:r w:rsidRPr="00194014">
        <w:rPr>
          <w:rFonts w:ascii="Bookman Old Style" w:hAnsi="Bookman Old Style"/>
          <w:color w:val="000000"/>
          <w:sz w:val="20"/>
          <w:szCs w:val="20"/>
          <w:lang w:val="es-ES" w:eastAsia="es-ES"/>
        </w:rPr>
        <w:t>é</w:t>
      </w:r>
      <w:proofErr w:type="spellEnd"/>
      <w:r w:rsidRPr="00194014">
        <w:rPr>
          <w:rFonts w:ascii="Bookman Old Style" w:hAnsi="Bookman Old Style"/>
          <w:color w:val="000000"/>
          <w:sz w:val="20"/>
          <w:szCs w:val="20"/>
          <w:lang w:val="es-ES" w:eastAsia="es-ES"/>
        </w:rPr>
        <w:t xml:space="preserve"> Integrantes de la Comisión de: </w:t>
      </w:r>
      <w:r w:rsidRPr="00194014">
        <w:rPr>
          <w:rFonts w:ascii="Bookman Old Style" w:hAnsi="Bookman Old Style"/>
          <w:color w:val="000000"/>
          <w:sz w:val="20"/>
          <w:szCs w:val="20"/>
          <w:lang w:eastAsia="es-ES"/>
        </w:rPr>
        <w:t>“</w:t>
      </w:r>
      <w:r w:rsidRPr="00194014">
        <w:rPr>
          <w:rFonts w:ascii="Bookman Old Style" w:hAnsi="Bookman Old Style"/>
          <w:color w:val="000000"/>
          <w:sz w:val="20"/>
          <w:szCs w:val="20"/>
          <w:lang w:val="es-ES" w:eastAsia="es-ES"/>
        </w:rPr>
        <w:t>Obras Publicas; Caminos y Calles; Agua, Plazas; Parques y Paseos Públicos</w:t>
      </w:r>
      <w:r w:rsidRPr="00194014">
        <w:rPr>
          <w:rFonts w:ascii="Bookman Old Style" w:hAnsi="Bookman Old Style"/>
          <w:color w:val="000000"/>
          <w:sz w:val="20"/>
          <w:szCs w:val="20"/>
          <w:lang w:eastAsia="es-ES"/>
        </w:rPr>
        <w:t>”</w:t>
      </w:r>
      <w:r w:rsidRPr="00194014">
        <w:rPr>
          <w:rFonts w:ascii="Bookman Old Style" w:hAnsi="Bookman Old Style"/>
          <w:color w:val="000000"/>
          <w:sz w:val="20"/>
          <w:szCs w:val="20"/>
          <w:lang w:val="es-ES" w:eastAsia="es-ES"/>
        </w:rPr>
        <w:t xml:space="preserve">, para que realicen verificaciones </w:t>
      </w:r>
      <w:proofErr w:type="spellStart"/>
      <w:r w:rsidRPr="00194014">
        <w:rPr>
          <w:rFonts w:ascii="Bookman Old Style" w:hAnsi="Bookman Old Style"/>
          <w:color w:val="000000"/>
          <w:sz w:val="20"/>
          <w:szCs w:val="20"/>
          <w:lang w:val="es-ES" w:eastAsia="es-ES"/>
        </w:rPr>
        <w:t>ó</w:t>
      </w:r>
      <w:proofErr w:type="spellEnd"/>
      <w:r w:rsidRPr="00194014">
        <w:rPr>
          <w:rFonts w:ascii="Bookman Old Style" w:hAnsi="Bookman Old Style"/>
          <w:color w:val="000000"/>
          <w:sz w:val="20"/>
          <w:szCs w:val="20"/>
          <w:lang w:val="es-ES" w:eastAsia="es-ES"/>
        </w:rPr>
        <w:t xml:space="preserve"> Supervisiones periódicas en la Ejecución del Proyecto relacionado.- Consecuentemente </w:t>
      </w:r>
      <w:proofErr w:type="spellStart"/>
      <w:r w:rsidRPr="00194014">
        <w:rPr>
          <w:rFonts w:ascii="Bookman Old Style" w:hAnsi="Bookman Old Style"/>
          <w:color w:val="000000"/>
          <w:sz w:val="20"/>
          <w:szCs w:val="20"/>
          <w:lang w:val="es-ES" w:eastAsia="es-ES"/>
        </w:rPr>
        <w:t>Dése</w:t>
      </w:r>
      <w:proofErr w:type="spellEnd"/>
      <w:r w:rsidRPr="00194014">
        <w:rPr>
          <w:rFonts w:ascii="Bookman Old Style" w:hAnsi="Bookman Old Style"/>
          <w:color w:val="000000"/>
          <w:sz w:val="20"/>
          <w:szCs w:val="20"/>
          <w:lang w:val="es-ES" w:eastAsia="es-ES"/>
        </w:rPr>
        <w:t xml:space="preserve"> Certificación del presente Acuerdo a las Personas que se mencionan, y a la Jefe de la Unidad de Adquisiciones y Contrataciones de ésta Alcaldía, para los efectos legales consiguientes.- Certifíquese y Comuníquese.-</w:t>
      </w:r>
    </w:p>
    <w:p w:rsidR="00B53308" w:rsidRPr="00194014" w:rsidRDefault="00B53308" w:rsidP="00B53308">
      <w:pPr>
        <w:jc w:val="both"/>
        <w:rPr>
          <w:rFonts w:ascii="Bookman Old Style" w:hAnsi="Bookman Old Style"/>
          <w:color w:val="000000"/>
          <w:sz w:val="20"/>
          <w:szCs w:val="20"/>
          <w:lang w:val="es-ES" w:eastAsia="es-ES"/>
        </w:rPr>
      </w:pPr>
      <w:r w:rsidRPr="00FE6221">
        <w:rPr>
          <w:rFonts w:ascii="Bookman Old Style" w:hAnsi="Bookman Old Style"/>
          <w:b/>
          <w:color w:val="000000"/>
          <w:sz w:val="20"/>
          <w:szCs w:val="20"/>
          <w:u w:val="single"/>
          <w:lang w:val="es-ES" w:eastAsia="es-ES"/>
        </w:rPr>
        <w:t xml:space="preserve">ACUERDO NUMERO </w:t>
      </w:r>
      <w:r>
        <w:rPr>
          <w:rFonts w:ascii="Bookman Old Style" w:hAnsi="Bookman Old Style"/>
          <w:b/>
          <w:color w:val="000000"/>
          <w:sz w:val="20"/>
          <w:szCs w:val="20"/>
          <w:u w:val="single"/>
          <w:lang w:val="es-ES" w:eastAsia="es-ES"/>
        </w:rPr>
        <w:t>VEINTIUNO</w:t>
      </w:r>
      <w:r w:rsidRPr="00194014">
        <w:rPr>
          <w:rFonts w:ascii="Bookman Old Style" w:hAnsi="Bookman Old Style"/>
          <w:color w:val="000000"/>
          <w:sz w:val="20"/>
          <w:szCs w:val="20"/>
          <w:u w:val="single"/>
          <w:lang w:val="es-ES" w:eastAsia="es-ES"/>
        </w:rPr>
        <w:t>.-</w:t>
      </w:r>
      <w:r w:rsidRPr="00194014">
        <w:rPr>
          <w:rFonts w:ascii="Bookman Old Style" w:hAnsi="Bookman Old Style"/>
          <w:color w:val="000000"/>
          <w:sz w:val="20"/>
          <w:szCs w:val="20"/>
          <w:lang w:val="es-ES" w:eastAsia="es-ES"/>
        </w:rPr>
        <w:t xml:space="preserve"> El Concejo, En Uso de las facultades legales que le confiere el Código Municipal en vigencia, ACUERDA: AUTORIZAR a la Señora Tesorera Municipal SONIA YANIRA OSEGUEDA DE ALVARADO, para que realice en el BANCO HIPOTECARIO,, Agencia con sede en la Ciudad de Sonsonate, la APERTURA de la Cuenta Corriente a Nombre de la Alcaldía Municipal de Armenia, Cuenta Corriente que se denomina Proyecto: “</w:t>
      </w:r>
      <w:r>
        <w:rPr>
          <w:rFonts w:ascii="Bookman Old Style" w:hAnsi="Bookman Old Style"/>
          <w:color w:val="000000"/>
          <w:sz w:val="20"/>
          <w:szCs w:val="20"/>
          <w:lang w:val="es-ES" w:eastAsia="es-ES"/>
        </w:rPr>
        <w:t xml:space="preserve">READECUACION DE ACCESO A COCHERA DE LA SEÑORA </w:t>
      </w:r>
      <w:r w:rsidRPr="00210048">
        <w:rPr>
          <w:rFonts w:ascii="Bookman Old Style" w:hAnsi="Bookman Old Style"/>
          <w:color w:val="000000"/>
          <w:sz w:val="20"/>
          <w:szCs w:val="20"/>
          <w:highlight w:val="black"/>
          <w:lang w:val="es-ES" w:eastAsia="es-ES"/>
        </w:rPr>
        <w:t>MIRIAM LOPEZ</w:t>
      </w:r>
      <w:r>
        <w:rPr>
          <w:rFonts w:ascii="Bookman Old Style" w:hAnsi="Bookman Old Style"/>
          <w:color w:val="000000"/>
          <w:sz w:val="20"/>
          <w:szCs w:val="20"/>
          <w:lang w:val="es-ES" w:eastAsia="es-ES"/>
        </w:rPr>
        <w:t xml:space="preserve"> AFECTADA POR LA EJECUCION DEL PROYECTO: CONSTRUCCION DE PUENTE VEHICULAR SOBRE RIO SAN EUGENIO COLONIA SAN DAMIAN DEL MUNICIPIO DE ARMENIA, DEPARTAMENTO DE SONSONATE</w:t>
      </w:r>
      <w:r w:rsidRPr="00194014">
        <w:rPr>
          <w:rFonts w:ascii="Bookman Old Style" w:hAnsi="Bookman Old Style"/>
          <w:color w:val="000000"/>
          <w:sz w:val="20"/>
          <w:szCs w:val="20"/>
          <w:lang w:eastAsia="es-ES"/>
        </w:rPr>
        <w:t>”</w:t>
      </w:r>
      <w:r w:rsidRPr="00194014">
        <w:rPr>
          <w:rFonts w:ascii="Bookman Old Style" w:hAnsi="Bookman Old Style"/>
          <w:color w:val="000000"/>
          <w:sz w:val="20"/>
          <w:szCs w:val="20"/>
          <w:lang w:val="es-ES" w:eastAsia="es-ES"/>
        </w:rPr>
        <w:t>, con la Cantidad de: DOSCIENTOS 00/100 DOLARES AMERICANOS, ($200.00); los Fondos Proyectados a depositar a dicha cuenta son:</w:t>
      </w:r>
      <w:r w:rsidRPr="00410152">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TRES MIL DOSCIENTOS TREINTA Y CINCO 85</w:t>
      </w:r>
      <w:r w:rsidRPr="00194014">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3,235.85</w:t>
      </w:r>
      <w:r w:rsidRPr="00194014">
        <w:rPr>
          <w:rFonts w:ascii="Bookman Old Style" w:hAnsi="Bookman Old Style"/>
          <w:color w:val="000000"/>
          <w:sz w:val="20"/>
          <w:szCs w:val="20"/>
          <w:lang w:val="es-ES" w:eastAsia="es-ES"/>
        </w:rPr>
        <w:t xml:space="preserve">); Cuenta que se abrirá con el 75% Para Gastos de Inversión, del Fondo Para El Desarrollo Económico y Social de los Municipios de la Republica de El Salvador FODES – ISDEM, que servirá para la Ejecución del Proyecto mencionado.- Nombrase Refrendarios de Cheques de la Cuenta en relación a las Personas: </w:t>
      </w:r>
      <w:r w:rsidRPr="00194014">
        <w:rPr>
          <w:rFonts w:ascii="Bookman Old Style" w:hAnsi="Bookman Old Style"/>
          <w:sz w:val="20"/>
          <w:szCs w:val="20"/>
          <w:lang w:val="es-ES" w:eastAsia="es-ES"/>
        </w:rPr>
        <w:t>Señor HECTOR MANUEL AQUINO GUARDADO, Señor CARLOS ROBERTO POLANCO ORELLANA, Licenciado JHURAN EFRAIN OSORIO BARAHONA y Profesora JOSEFINA MARROQUIN MANCIA, en sus Conceptos de: Segundo, Tercero, Cuarto y Quinto Regidores Propietarios de éste Concejo Municipal</w:t>
      </w:r>
      <w:r w:rsidRPr="00194014">
        <w:rPr>
          <w:rFonts w:ascii="Bookman Old Style" w:hAnsi="Bookman Old Style"/>
          <w:color w:val="000000"/>
          <w:sz w:val="20"/>
          <w:szCs w:val="20"/>
          <w:lang w:val="es-ES" w:eastAsia="es-ES"/>
        </w:rPr>
        <w:t>, respectivamente, en la emisión de cheques serán necesarias dos firmas indispensable la de la Tesorera.- Certifíquese y Comuníquese.-</w:t>
      </w:r>
    </w:p>
    <w:p w:rsidR="00B53308" w:rsidRPr="00194014" w:rsidRDefault="00B53308" w:rsidP="00B53308">
      <w:pPr>
        <w:jc w:val="both"/>
        <w:rPr>
          <w:rFonts w:ascii="Bookman Old Style" w:hAnsi="Bookman Old Style"/>
          <w:color w:val="000000"/>
          <w:sz w:val="20"/>
          <w:szCs w:val="20"/>
          <w:u w:val="single"/>
          <w:lang w:val="es-ES" w:eastAsia="es-ES"/>
        </w:rPr>
      </w:pPr>
      <w:r w:rsidRPr="00FE6221">
        <w:rPr>
          <w:rFonts w:ascii="Bookman Old Style" w:hAnsi="Bookman Old Style"/>
          <w:b/>
          <w:color w:val="000000"/>
          <w:sz w:val="20"/>
          <w:szCs w:val="20"/>
          <w:u w:val="single"/>
          <w:lang w:val="es-ES" w:eastAsia="es-ES"/>
        </w:rPr>
        <w:t xml:space="preserve">ACUERDO NUMERO </w:t>
      </w:r>
      <w:r>
        <w:rPr>
          <w:rFonts w:ascii="Bookman Old Style" w:hAnsi="Bookman Old Style"/>
          <w:b/>
          <w:color w:val="000000"/>
          <w:sz w:val="20"/>
          <w:szCs w:val="20"/>
          <w:u w:val="single"/>
          <w:lang w:val="es-ES" w:eastAsia="es-ES"/>
        </w:rPr>
        <w:t>VEINTIDOS</w:t>
      </w:r>
      <w:r w:rsidRPr="00194014">
        <w:rPr>
          <w:rFonts w:ascii="Bookman Old Style" w:hAnsi="Bookman Old Style"/>
          <w:color w:val="000000"/>
          <w:sz w:val="20"/>
          <w:szCs w:val="20"/>
          <w:u w:val="single"/>
          <w:lang w:val="es-ES" w:eastAsia="es-ES"/>
        </w:rPr>
        <w:t xml:space="preserve">- </w:t>
      </w:r>
      <w:r w:rsidRPr="00194014">
        <w:rPr>
          <w:rFonts w:ascii="Bookman Old Style" w:hAnsi="Bookman Old Style"/>
          <w:color w:val="000000"/>
          <w:sz w:val="20"/>
          <w:szCs w:val="20"/>
          <w:lang w:val="es-ES" w:eastAsia="es-ES"/>
        </w:rPr>
        <w:t xml:space="preserve">El Concejo, En Uso de las facultades legales que le confiere el Código Municipal en vigencia, y en vista de cumplir con todos los requisitos </w:t>
      </w:r>
      <w:r w:rsidRPr="00194014">
        <w:rPr>
          <w:rFonts w:ascii="Bookman Old Style" w:hAnsi="Bookman Old Style"/>
          <w:color w:val="000000"/>
          <w:sz w:val="20"/>
          <w:szCs w:val="20"/>
          <w:lang w:val="es-ES" w:eastAsia="es-ES"/>
        </w:rPr>
        <w:lastRenderedPageBreak/>
        <w:t xml:space="preserve">establecidos en la Ley de Adquisiciones y Contrataciones de la Administración Pública “LACAP”, para la Ejecución de los Proyectos que ésta Municipalidad realiza en beneficio de la Ciudad; ACUERDA: NOMBRAR al Señor </w:t>
      </w:r>
      <w:r>
        <w:rPr>
          <w:rFonts w:ascii="Bookman Old Style" w:hAnsi="Bookman Old Style"/>
          <w:color w:val="000000"/>
          <w:sz w:val="20"/>
          <w:szCs w:val="20"/>
          <w:lang w:val="es-ES" w:eastAsia="es-ES"/>
        </w:rPr>
        <w:t>HECTOR MANUEL AQUINO GUARDADO</w:t>
      </w:r>
      <w:r w:rsidRPr="00194014">
        <w:rPr>
          <w:rFonts w:ascii="Bookman Old Style" w:hAnsi="Bookman Old Style"/>
          <w:color w:val="000000"/>
          <w:sz w:val="20"/>
          <w:szCs w:val="20"/>
          <w:lang w:val="es-ES" w:eastAsia="es-ES"/>
        </w:rPr>
        <w:t xml:space="preserve">, </w:t>
      </w:r>
      <w:r w:rsidRPr="00194014">
        <w:rPr>
          <w:rFonts w:ascii="Bookman Old Style" w:hAnsi="Bookman Old Style"/>
          <w:sz w:val="20"/>
          <w:szCs w:val="20"/>
          <w:lang w:val="es-ES" w:eastAsia="es-ES"/>
        </w:rPr>
        <w:t>Regidor Propietario de éste Concejo Municipal como ADMINISTRADOR DE CONTRATO para el Proyecto: “</w:t>
      </w:r>
      <w:r>
        <w:rPr>
          <w:rFonts w:ascii="Bookman Old Style" w:hAnsi="Bookman Old Style"/>
          <w:color w:val="000000"/>
          <w:sz w:val="20"/>
          <w:szCs w:val="20"/>
          <w:lang w:val="es-ES" w:eastAsia="es-ES"/>
        </w:rPr>
        <w:t xml:space="preserve">READECUACION DE ACCESO A COCHERA DE LA SEÑORA </w:t>
      </w:r>
      <w:r w:rsidRPr="00210048">
        <w:rPr>
          <w:rFonts w:ascii="Bookman Old Style" w:hAnsi="Bookman Old Style"/>
          <w:color w:val="000000"/>
          <w:sz w:val="20"/>
          <w:szCs w:val="20"/>
          <w:highlight w:val="black"/>
          <w:lang w:val="es-ES" w:eastAsia="es-ES"/>
        </w:rPr>
        <w:t>MIRIAM LOPEZ</w:t>
      </w:r>
      <w:r>
        <w:rPr>
          <w:rFonts w:ascii="Bookman Old Style" w:hAnsi="Bookman Old Style"/>
          <w:color w:val="000000"/>
          <w:sz w:val="20"/>
          <w:szCs w:val="20"/>
          <w:lang w:val="es-ES" w:eastAsia="es-ES"/>
        </w:rPr>
        <w:t xml:space="preserve"> AFECTADA POR LA EJECUCION DEL PROYECTO: CONSTRUCCION DE PUENTE VEHICUALR SOBRE RIO SAN EUGENIO COLONIA SAN DAMIAN DEL MUNICIPIO DE ARMENIA, DEPARTAMENTO DE SONSONATE </w:t>
      </w:r>
      <w:r w:rsidRPr="00194014">
        <w:rPr>
          <w:rFonts w:ascii="Bookman Old Style" w:hAnsi="Bookman Old Style"/>
          <w:sz w:val="20"/>
          <w:szCs w:val="20"/>
          <w:lang w:val="es-ES" w:eastAsia="es-ES"/>
        </w:rPr>
        <w:t xml:space="preserve">”; </w:t>
      </w:r>
      <w:r w:rsidRPr="00194014">
        <w:rPr>
          <w:rFonts w:ascii="Bookman Old Style" w:hAnsi="Bookman Old Style"/>
          <w:color w:val="000000"/>
          <w:sz w:val="20"/>
          <w:szCs w:val="20"/>
          <w:lang w:val="es-ES" w:eastAsia="es-ES"/>
        </w:rPr>
        <w:t xml:space="preserve">quien tiene conocimientos y experiencia necesaria de la obra a realizar, </w:t>
      </w:r>
      <w:r w:rsidRPr="00194014">
        <w:rPr>
          <w:rFonts w:ascii="Bookman Old Style" w:hAnsi="Bookman Old Style"/>
          <w:sz w:val="20"/>
          <w:szCs w:val="20"/>
          <w:lang w:val="es-ES" w:eastAsia="es-ES"/>
        </w:rPr>
        <w:t xml:space="preserve">designado en legal forma de verificar la buena marcha y cumplimento de las cláusulas y obligaciones contractuales así como en los procesos de Libre Gestión, el cumplimento de lo establecido y </w:t>
      </w:r>
      <w:r w:rsidRPr="00194014">
        <w:rPr>
          <w:rFonts w:ascii="Bookman Old Style" w:hAnsi="Bookman Old Style"/>
          <w:color w:val="000000"/>
          <w:sz w:val="20"/>
          <w:szCs w:val="20"/>
          <w:lang w:val="es-ES" w:eastAsia="es-ES"/>
        </w:rPr>
        <w:t xml:space="preserve">de efectuar la recepción provisional y definitiva de las obras, bienes o servicios y demás atribuciones que le competen conforme la Ley.- </w:t>
      </w:r>
      <w:r w:rsidRPr="00194014">
        <w:rPr>
          <w:rFonts w:ascii="Bookman Old Style" w:hAnsi="Bookman Old Style"/>
          <w:sz w:val="20"/>
          <w:szCs w:val="20"/>
          <w:lang w:val="es-ES" w:eastAsia="es-ES"/>
        </w:rPr>
        <w:t xml:space="preserve">Consecuentemente </w:t>
      </w:r>
      <w:proofErr w:type="spellStart"/>
      <w:r w:rsidRPr="00194014">
        <w:rPr>
          <w:rFonts w:ascii="Bookman Old Style" w:hAnsi="Bookman Old Style"/>
          <w:sz w:val="20"/>
          <w:szCs w:val="20"/>
          <w:lang w:val="es-ES" w:eastAsia="es-ES"/>
        </w:rPr>
        <w:t>Dése</w:t>
      </w:r>
      <w:proofErr w:type="spellEnd"/>
      <w:r w:rsidRPr="00194014">
        <w:rPr>
          <w:rFonts w:ascii="Bookman Old Style" w:hAnsi="Bookman Old Style"/>
          <w:sz w:val="20"/>
          <w:szCs w:val="20"/>
          <w:lang w:val="es-ES" w:eastAsia="es-ES"/>
        </w:rPr>
        <w:t xml:space="preserve"> Certificación del presente Acuerdo a los Señores Nombrados y a las Secciones: Tesorería Municipal, Contabilidad Municipal y de la UACI para los efectos legales consiguientes.- Certifíquese y Comuníquese.-</w:t>
      </w:r>
    </w:p>
    <w:p w:rsidR="00B53308" w:rsidRDefault="00B53308" w:rsidP="00B53308">
      <w:pPr>
        <w:jc w:val="both"/>
        <w:rPr>
          <w:rFonts w:ascii="Bookman Old Style" w:hAnsi="Bookman Old Style"/>
          <w:sz w:val="20"/>
          <w:szCs w:val="20"/>
        </w:rPr>
      </w:pPr>
      <w:r w:rsidRPr="00410152">
        <w:rPr>
          <w:rFonts w:ascii="Bookman Old Style" w:hAnsi="Bookman Old Style"/>
          <w:b/>
          <w:sz w:val="20"/>
          <w:szCs w:val="20"/>
          <w:u w:val="single"/>
        </w:rPr>
        <w:t>ACUERDO NUMERO VEINTITRES.-</w:t>
      </w:r>
      <w:r>
        <w:rPr>
          <w:rFonts w:ascii="Bookman Old Style" w:hAnsi="Bookman Old Style"/>
          <w:sz w:val="20"/>
          <w:szCs w:val="20"/>
        </w:rPr>
        <w:t xml:space="preserve"> </w:t>
      </w:r>
      <w:r w:rsidRPr="008C1CA8">
        <w:rPr>
          <w:rFonts w:ascii="Bookman Old Style" w:hAnsi="Bookman Old Style"/>
          <w:sz w:val="20"/>
          <w:szCs w:val="20"/>
        </w:rPr>
        <w:t>El Concejo, En Uso de las facultades legales que le confiere el Código Municipal en vigencia, y CONSIDERANDO: El informe de LIQUIDACION presentado por la Jefe de la Unidad de Adquisiciones y Contrataciones de ésta Alcaldía, donde consta la FINALIZACION del Proyecto: “</w:t>
      </w:r>
      <w:r>
        <w:rPr>
          <w:rFonts w:ascii="Bookman Old Style" w:hAnsi="Bookman Old Style"/>
          <w:color w:val="000000"/>
          <w:sz w:val="20"/>
          <w:szCs w:val="20"/>
          <w:lang w:val="es-ES" w:eastAsia="es-ES"/>
        </w:rPr>
        <w:t xml:space="preserve">READECUACION DE ACCESO A COCHERA DE LA SEÑORA </w:t>
      </w:r>
      <w:r w:rsidRPr="00210048">
        <w:rPr>
          <w:rFonts w:ascii="Bookman Old Style" w:hAnsi="Bookman Old Style"/>
          <w:color w:val="000000"/>
          <w:sz w:val="20"/>
          <w:szCs w:val="20"/>
          <w:highlight w:val="black"/>
          <w:lang w:val="es-ES" w:eastAsia="es-ES"/>
        </w:rPr>
        <w:t>MIRIAM LOPEZ</w:t>
      </w:r>
      <w:r>
        <w:rPr>
          <w:rFonts w:ascii="Bookman Old Style" w:hAnsi="Bookman Old Style"/>
          <w:color w:val="000000"/>
          <w:sz w:val="20"/>
          <w:szCs w:val="20"/>
          <w:lang w:val="es-ES" w:eastAsia="es-ES"/>
        </w:rPr>
        <w:t xml:space="preserve"> AFECTADA POR LA EJECUCION DEL PROYECTO: CONSTRUCCION DE PUENTE VEHICULAR SOBRE RIO SAN EUGENIO COLONIA SAN DAMIAN DEL MUNICIPIO DE ARMENIA, DEPARTAMENTO DE SONSONATE</w:t>
      </w:r>
      <w:r w:rsidRPr="008C1CA8">
        <w:rPr>
          <w:rFonts w:ascii="Bookman Old Style" w:hAnsi="Bookman Old Style"/>
          <w:sz w:val="20"/>
          <w:szCs w:val="20"/>
        </w:rPr>
        <w:t xml:space="preserve">”, Ejecutado por la Empresa MAQCO S.A DE C.V., POR TANTO: </w:t>
      </w:r>
      <w:r w:rsidRPr="008C1CA8">
        <w:rPr>
          <w:rFonts w:ascii="Bookman Old Style" w:hAnsi="Bookman Old Style"/>
          <w:color w:val="000000"/>
          <w:sz w:val="20"/>
          <w:szCs w:val="20"/>
        </w:rPr>
        <w:t>El Concejo, tomando en consideración el Informe en referencia y después de analizarlo detenidamente sobre su contenido, por lo que en Consecuencia,</w:t>
      </w:r>
      <w:r>
        <w:rPr>
          <w:rFonts w:ascii="Bookman Old Style" w:hAnsi="Bookman Old Style"/>
          <w:color w:val="000000"/>
          <w:sz w:val="20"/>
          <w:szCs w:val="20"/>
        </w:rPr>
        <w:t xml:space="preserve"> por Unanimidad:</w:t>
      </w:r>
      <w:r w:rsidRPr="008C1CA8">
        <w:rPr>
          <w:rFonts w:ascii="Bookman Old Style" w:hAnsi="Bookman Old Style"/>
          <w:color w:val="000000"/>
          <w:sz w:val="20"/>
          <w:szCs w:val="20"/>
        </w:rPr>
        <w:t xml:space="preserve"> </w:t>
      </w:r>
      <w:r w:rsidRPr="008C1CA8">
        <w:rPr>
          <w:rFonts w:ascii="Bookman Old Style" w:hAnsi="Bookman Old Style"/>
          <w:sz w:val="20"/>
          <w:szCs w:val="20"/>
        </w:rPr>
        <w:t>ACUERDA: DE CONFORMIDAD con lo que establece el Artículo Número  121 Inciso</w:t>
      </w:r>
      <w:r>
        <w:rPr>
          <w:rFonts w:ascii="Bookman Old Style" w:hAnsi="Bookman Old Style"/>
          <w:sz w:val="20"/>
          <w:szCs w:val="20"/>
        </w:rPr>
        <w:t xml:space="preserve"> </w:t>
      </w:r>
      <w:r w:rsidRPr="008C1CA8">
        <w:rPr>
          <w:rFonts w:ascii="Bookman Old Style" w:hAnsi="Bookman Old Style"/>
          <w:sz w:val="20"/>
          <w:szCs w:val="20"/>
        </w:rPr>
        <w:t xml:space="preserve">1, de la Ley de Adquisiciones y Contrataciones de la Administración Pública “LACAP”, DAR por ACEPTADO y TERMINADO el Proyecto que se menciona, por lo cual se cancela la Cantidad de:  </w:t>
      </w:r>
      <w:r>
        <w:rPr>
          <w:rFonts w:ascii="Bookman Old Style" w:hAnsi="Bookman Old Style"/>
          <w:sz w:val="20"/>
          <w:szCs w:val="20"/>
        </w:rPr>
        <w:t>TRES MIL DOSCIENTOS TREINTA Y CINCO 85</w:t>
      </w:r>
      <w:r w:rsidRPr="008C1CA8">
        <w:rPr>
          <w:rFonts w:ascii="Bookman Old Style" w:hAnsi="Bookman Old Style"/>
          <w:sz w:val="20"/>
          <w:szCs w:val="20"/>
        </w:rPr>
        <w:t>/100 DOLARES DE LOS ESTADOS UNIDOS DE NORTE AMERICA ($</w:t>
      </w:r>
      <w:r>
        <w:rPr>
          <w:rFonts w:ascii="Bookman Old Style" w:hAnsi="Bookman Old Style"/>
          <w:sz w:val="20"/>
          <w:szCs w:val="20"/>
        </w:rPr>
        <w:t>3,235.85</w:t>
      </w:r>
      <w:r w:rsidRPr="008C1CA8">
        <w:rPr>
          <w:rFonts w:ascii="Bookman Old Style" w:hAnsi="Bookman Old Style"/>
          <w:sz w:val="20"/>
          <w:szCs w:val="20"/>
        </w:rPr>
        <w:t xml:space="preserve">) a la Empresa </w:t>
      </w:r>
      <w:r>
        <w:rPr>
          <w:rFonts w:ascii="Bookman Old Style" w:hAnsi="Bookman Old Style"/>
          <w:sz w:val="20"/>
          <w:szCs w:val="20"/>
        </w:rPr>
        <w:t>MAQCO</w:t>
      </w:r>
      <w:r w:rsidRPr="008C1CA8">
        <w:rPr>
          <w:rFonts w:ascii="Bookman Old Style" w:hAnsi="Bookman Old Style"/>
          <w:sz w:val="20"/>
          <w:szCs w:val="20"/>
        </w:rPr>
        <w:t xml:space="preserve"> S.A DE C.V,-Consecuentemente se AUTORIZA  a la Sección de la Tesorería Municipal para que realice el pago de la última estimación a la Empresa citada, con cargo a la asignación Presupuestaria respectiva.- por lo anterior </w:t>
      </w:r>
      <w:proofErr w:type="spellStart"/>
      <w:r w:rsidRPr="008C1CA8">
        <w:rPr>
          <w:rFonts w:ascii="Bookman Old Style" w:hAnsi="Bookman Old Style"/>
          <w:sz w:val="20"/>
          <w:szCs w:val="20"/>
        </w:rPr>
        <w:t>Dése</w:t>
      </w:r>
      <w:proofErr w:type="spellEnd"/>
      <w:r w:rsidRPr="008C1CA8">
        <w:rPr>
          <w:rFonts w:ascii="Bookman Old Style" w:hAnsi="Bookman Old Style"/>
          <w:sz w:val="20"/>
          <w:szCs w:val="20"/>
        </w:rPr>
        <w:t xml:space="preserve"> Certificación del presente Acuerdo a la Empresa Ejecutora y a la Jefe de la Unidad de Adquisiciones y Contrataciones de ésta Alcaldía, para los efectos legales consiguientes.- Certifíquese y Comuníquese</w:t>
      </w:r>
      <w:r>
        <w:rPr>
          <w:rFonts w:ascii="Bookman Old Style" w:hAnsi="Bookman Old Style"/>
          <w:sz w:val="20"/>
          <w:szCs w:val="20"/>
        </w:rPr>
        <w:t>.-</w:t>
      </w:r>
    </w:p>
    <w:p w:rsidR="00B53308" w:rsidRPr="00553DEF" w:rsidRDefault="00B53308" w:rsidP="00B53308">
      <w:pPr>
        <w:spacing w:line="20" w:lineRule="atLeast"/>
        <w:jc w:val="both"/>
        <w:rPr>
          <w:rFonts w:ascii="Bookman Old Style" w:hAnsi="Bookman Old Style"/>
          <w:color w:val="00B050"/>
          <w:sz w:val="20"/>
          <w:szCs w:val="20"/>
          <w:lang w:val="es-ES" w:eastAsia="es-ES"/>
        </w:rPr>
      </w:pPr>
      <w:r w:rsidRPr="00B93979">
        <w:rPr>
          <w:rFonts w:ascii="Bookman Old Style" w:hAnsi="Bookman Old Style"/>
          <w:b/>
          <w:sz w:val="20"/>
          <w:szCs w:val="20"/>
          <w:u w:val="single"/>
        </w:rPr>
        <w:t xml:space="preserve">ACUERDO NUMERO </w:t>
      </w:r>
      <w:proofErr w:type="gramStart"/>
      <w:r w:rsidRPr="00B93979">
        <w:rPr>
          <w:rFonts w:ascii="Bookman Old Style" w:hAnsi="Bookman Old Style"/>
          <w:b/>
          <w:sz w:val="20"/>
          <w:szCs w:val="20"/>
          <w:u w:val="single"/>
        </w:rPr>
        <w:t>VEINTICUATRO.-</w:t>
      </w:r>
      <w:proofErr w:type="gramEnd"/>
      <w:r w:rsidRPr="00553DEF">
        <w:rPr>
          <w:rFonts w:ascii="Bookman Old Style" w:hAnsi="Bookman Old Style"/>
          <w:sz w:val="20"/>
          <w:szCs w:val="20"/>
          <w:lang w:val="es-ES" w:eastAsia="es-ES"/>
        </w:rPr>
        <w:t xml:space="preserve"> </w:t>
      </w:r>
      <w:r w:rsidRPr="00CB6EA5">
        <w:rPr>
          <w:rFonts w:ascii="Bookman Old Style" w:hAnsi="Bookman Old Style"/>
          <w:sz w:val="20"/>
          <w:szCs w:val="20"/>
          <w:lang w:val="es-ES" w:eastAsia="es-ES"/>
        </w:rPr>
        <w:t>El Concejo, En Uso de las facultades legales que le confiere el Código Municipal en vigencia, ACUERDA: AUTORIZAR a la Sección de la Tesorería Municipal para que erogue del Fondo 10% del 25% Para Pago de Sueldos, Aguinaldos y Otros, las siguientes cantidades según recibos</w:t>
      </w:r>
      <w:r>
        <w:rPr>
          <w:rFonts w:ascii="Bookman Old Style" w:hAnsi="Bookman Old Style"/>
          <w:sz w:val="20"/>
          <w:szCs w:val="20"/>
          <w:lang w:val="es-ES" w:eastAsia="es-ES"/>
        </w:rPr>
        <w:t xml:space="preserve"> que se detallan a continuación:</w:t>
      </w:r>
    </w:p>
    <w:p w:rsidR="00B53308" w:rsidRDefault="00B53308" w:rsidP="00B53308">
      <w:pPr>
        <w:ind w:left="705"/>
        <w:jc w:val="both"/>
        <w:rPr>
          <w:rFonts w:ascii="Bookman Old Style" w:hAnsi="Bookman Old Style"/>
          <w:bCs/>
          <w:color w:val="000000" w:themeColor="text1"/>
          <w:sz w:val="20"/>
          <w:szCs w:val="20"/>
          <w:lang w:val="es-ES" w:eastAsia="es-ES"/>
        </w:rPr>
      </w:pPr>
      <w:r>
        <w:rPr>
          <w:rFonts w:ascii="Bookman Old Style" w:hAnsi="Bookman Old Style"/>
          <w:sz w:val="20"/>
          <w:szCs w:val="20"/>
        </w:rPr>
        <w:tab/>
        <w:t xml:space="preserve">a) </w:t>
      </w:r>
      <w:r>
        <w:rPr>
          <w:rFonts w:ascii="Bookman Old Style" w:hAnsi="Bookman Old Style"/>
          <w:bCs/>
          <w:color w:val="000000" w:themeColor="text1"/>
          <w:sz w:val="20"/>
          <w:szCs w:val="20"/>
          <w:lang w:val="es-ES" w:eastAsia="es-ES"/>
        </w:rPr>
        <w:t>$2.26 para Cancelar a Banco PRO CREDIT S.A., en concepto de comisión por servicio de certificación de cheque.</w:t>
      </w:r>
    </w:p>
    <w:p w:rsidR="00B53308" w:rsidRPr="008E0AEA" w:rsidRDefault="00B53308" w:rsidP="00B53308">
      <w:pPr>
        <w:jc w:val="both"/>
      </w:pPr>
      <w:r w:rsidRPr="00474D6C">
        <w:rPr>
          <w:rFonts w:ascii="Bookman Old Style" w:hAnsi="Bookman Old Style"/>
          <w:b/>
          <w:sz w:val="20"/>
          <w:szCs w:val="20"/>
          <w:u w:val="single"/>
          <w:lang w:val="es-ES"/>
        </w:rPr>
        <w:t xml:space="preserve">ACUERDO NUMERO </w:t>
      </w:r>
      <w:proofErr w:type="gramStart"/>
      <w:r w:rsidRPr="00474D6C">
        <w:rPr>
          <w:rFonts w:ascii="Bookman Old Style" w:hAnsi="Bookman Old Style"/>
          <w:b/>
          <w:sz w:val="20"/>
          <w:szCs w:val="20"/>
          <w:u w:val="single"/>
          <w:lang w:val="es-ES"/>
        </w:rPr>
        <w:t>VEINTICINCO.-</w:t>
      </w:r>
      <w:proofErr w:type="gramEnd"/>
      <w:r w:rsidRPr="00474D6C">
        <w:rPr>
          <w:rFonts w:ascii="Bookman Old Style" w:hAnsi="Bookman Old Style"/>
          <w:b/>
          <w:sz w:val="20"/>
          <w:szCs w:val="20"/>
          <w:u w:val="single"/>
          <w:lang w:val="es-ES"/>
        </w:rPr>
        <w:t xml:space="preserve"> </w:t>
      </w:r>
      <w:r w:rsidRPr="00655AC4">
        <w:rPr>
          <w:rFonts w:ascii="Bookman Old Style" w:hAnsi="Bookman Old Style"/>
          <w:sz w:val="20"/>
          <w:szCs w:val="20"/>
        </w:rPr>
        <w:t xml:space="preserve">El Concejo, En Uso de las facultades legales que le confiere el Código Municipal en vigencia, ACUERDA: AUTORIZAR a la Sección de la Tesorería Municipal, para que erogue del Fondo del </w:t>
      </w:r>
      <w:r>
        <w:rPr>
          <w:rFonts w:ascii="Bookman Old Style" w:hAnsi="Bookman Old Style"/>
          <w:sz w:val="20"/>
          <w:szCs w:val="20"/>
        </w:rPr>
        <w:t>2</w:t>
      </w:r>
      <w:r w:rsidRPr="00655AC4">
        <w:rPr>
          <w:rFonts w:ascii="Bookman Old Style" w:hAnsi="Bookman Old Style"/>
          <w:sz w:val="20"/>
          <w:szCs w:val="20"/>
        </w:rPr>
        <w:t>5% Para Gastos de Inversión, las siguientes cantidades según facturas que se detallan a continuación:</w:t>
      </w:r>
    </w:p>
    <w:p w:rsidR="00B53308" w:rsidRDefault="00B53308" w:rsidP="00B53308">
      <w:pPr>
        <w:ind w:left="705"/>
        <w:jc w:val="both"/>
        <w:rPr>
          <w:rFonts w:ascii="Bookman Old Style" w:hAnsi="Bookman Old Style"/>
          <w:sz w:val="20"/>
          <w:szCs w:val="20"/>
          <w:lang w:val="es-ES"/>
        </w:rPr>
      </w:pPr>
      <w:r>
        <w:rPr>
          <w:rFonts w:ascii="Bookman Old Style" w:hAnsi="Bookman Old Style"/>
          <w:sz w:val="20"/>
          <w:szCs w:val="20"/>
          <w:lang w:val="es-ES"/>
        </w:rPr>
        <w:t xml:space="preserve">a) $84.75 para Cancelar Factura a APAREL SOLUTIONS S.A DE C.V., por servicio de monitoreo de 3 unidades de transporte de </w:t>
      </w:r>
      <w:proofErr w:type="gramStart"/>
      <w:r>
        <w:rPr>
          <w:rFonts w:ascii="Bookman Old Style" w:hAnsi="Bookman Old Style"/>
          <w:sz w:val="20"/>
          <w:szCs w:val="20"/>
          <w:lang w:val="es-ES"/>
        </w:rPr>
        <w:t>ésta</w:t>
      </w:r>
      <w:proofErr w:type="gramEnd"/>
      <w:r>
        <w:rPr>
          <w:rFonts w:ascii="Bookman Old Style" w:hAnsi="Bookman Old Style"/>
          <w:sz w:val="20"/>
          <w:szCs w:val="20"/>
          <w:lang w:val="es-ES"/>
        </w:rPr>
        <w:t xml:space="preserve"> Municipalidad, correspondiente al mes de Mayo del presente año.</w:t>
      </w:r>
    </w:p>
    <w:p w:rsidR="00B53308" w:rsidRDefault="00B53308" w:rsidP="00B53308">
      <w:pPr>
        <w:ind w:left="705"/>
        <w:jc w:val="both"/>
        <w:rPr>
          <w:rFonts w:ascii="Bookman Old Style" w:hAnsi="Bookman Old Style"/>
          <w:sz w:val="20"/>
          <w:szCs w:val="20"/>
          <w:lang w:val="es-ES"/>
        </w:rPr>
      </w:pPr>
      <w:r>
        <w:rPr>
          <w:rFonts w:ascii="Bookman Old Style" w:hAnsi="Bookman Old Style"/>
          <w:sz w:val="20"/>
          <w:szCs w:val="20"/>
          <w:lang w:val="es-ES"/>
        </w:rPr>
        <w:t xml:space="preserve">b) $84.75 para Cancelar Factura a APAREL SOLUTIONS S.A DE C.V., por servicio de monitoreo de 3 unidades de transporte de </w:t>
      </w:r>
      <w:proofErr w:type="gramStart"/>
      <w:r>
        <w:rPr>
          <w:rFonts w:ascii="Bookman Old Style" w:hAnsi="Bookman Old Style"/>
          <w:sz w:val="20"/>
          <w:szCs w:val="20"/>
          <w:lang w:val="es-ES"/>
        </w:rPr>
        <w:t>ésta</w:t>
      </w:r>
      <w:proofErr w:type="gramEnd"/>
      <w:r>
        <w:rPr>
          <w:rFonts w:ascii="Bookman Old Style" w:hAnsi="Bookman Old Style"/>
          <w:sz w:val="20"/>
          <w:szCs w:val="20"/>
          <w:lang w:val="es-ES"/>
        </w:rPr>
        <w:t xml:space="preserve"> Municipalidad, correspondiente al mes de Junio del presente año.</w:t>
      </w:r>
    </w:p>
    <w:p w:rsidR="00B53308" w:rsidRDefault="00B53308" w:rsidP="00B53308">
      <w:pPr>
        <w:ind w:left="705"/>
        <w:jc w:val="both"/>
        <w:rPr>
          <w:rFonts w:ascii="Bookman Old Style" w:hAnsi="Bookman Old Style"/>
          <w:sz w:val="20"/>
          <w:szCs w:val="20"/>
          <w:lang w:val="es-ES"/>
        </w:rPr>
      </w:pPr>
      <w:r>
        <w:rPr>
          <w:rFonts w:ascii="Bookman Old Style" w:hAnsi="Bookman Old Style"/>
          <w:sz w:val="20"/>
          <w:szCs w:val="20"/>
          <w:lang w:val="es-ES"/>
        </w:rPr>
        <w:t>c) $594.00 para Cancelar Factura a ALMACENES VIDRI S.A DE C.V., valor por la compra de pintura para pintar tanques de agua potable de la Municipalidad.</w:t>
      </w:r>
    </w:p>
    <w:p w:rsidR="00B53308" w:rsidRDefault="00B53308" w:rsidP="00B53308">
      <w:pPr>
        <w:ind w:left="705"/>
        <w:jc w:val="both"/>
        <w:rPr>
          <w:rFonts w:ascii="Bookman Old Style" w:hAnsi="Bookman Old Style"/>
          <w:sz w:val="20"/>
          <w:szCs w:val="20"/>
          <w:lang w:val="es-ES"/>
        </w:rPr>
      </w:pPr>
      <w:r>
        <w:rPr>
          <w:rFonts w:ascii="Bookman Old Style" w:hAnsi="Bookman Old Style"/>
          <w:sz w:val="20"/>
          <w:szCs w:val="20"/>
          <w:lang w:val="es-ES"/>
        </w:rPr>
        <w:lastRenderedPageBreak/>
        <w:t xml:space="preserve">d) $1,647.31 para Cancelar Facturas a ALMACENES VIDRI S.A DE C.V., valor por la compra de materiales diversos para uso en el mantenimiento del Complejo Deportivo de </w:t>
      </w:r>
      <w:proofErr w:type="gramStart"/>
      <w:r>
        <w:rPr>
          <w:rFonts w:ascii="Bookman Old Style" w:hAnsi="Bookman Old Style"/>
          <w:sz w:val="20"/>
          <w:szCs w:val="20"/>
          <w:lang w:val="es-ES"/>
        </w:rPr>
        <w:t>ésta</w:t>
      </w:r>
      <w:proofErr w:type="gramEnd"/>
      <w:r>
        <w:rPr>
          <w:rFonts w:ascii="Bookman Old Style" w:hAnsi="Bookman Old Style"/>
          <w:sz w:val="20"/>
          <w:szCs w:val="20"/>
          <w:lang w:val="es-ES"/>
        </w:rPr>
        <w:t xml:space="preserve"> Ciudad.</w:t>
      </w:r>
    </w:p>
    <w:p w:rsidR="00B53308" w:rsidRDefault="00B53308" w:rsidP="00B53308">
      <w:pPr>
        <w:ind w:left="705"/>
        <w:jc w:val="both"/>
        <w:rPr>
          <w:rFonts w:ascii="Bookman Old Style" w:hAnsi="Bookman Old Style"/>
          <w:sz w:val="20"/>
          <w:szCs w:val="20"/>
          <w:lang w:val="es-ES"/>
        </w:rPr>
      </w:pPr>
      <w:r>
        <w:rPr>
          <w:rFonts w:ascii="Bookman Old Style" w:hAnsi="Bookman Old Style"/>
          <w:sz w:val="20"/>
          <w:szCs w:val="20"/>
          <w:lang w:val="es-ES"/>
        </w:rPr>
        <w:t xml:space="preserve">e) $150.00 para Cancelar Factura al Señor </w:t>
      </w:r>
      <w:r w:rsidRPr="00210048">
        <w:rPr>
          <w:rFonts w:ascii="Bookman Old Style" w:hAnsi="Bookman Old Style"/>
          <w:sz w:val="20"/>
          <w:szCs w:val="20"/>
          <w:highlight w:val="black"/>
          <w:lang w:val="es-ES"/>
        </w:rPr>
        <w:t>JOSE RUBEN CASTRO GOCHEZ</w:t>
      </w:r>
      <w:r>
        <w:rPr>
          <w:rFonts w:ascii="Bookman Old Style" w:hAnsi="Bookman Old Style"/>
          <w:sz w:val="20"/>
          <w:szCs w:val="20"/>
          <w:lang w:val="es-ES"/>
        </w:rPr>
        <w:t>, en concepto de limpieza y mantenimiento preventivo y correctivo, actualización de antivirus del sistema en todos los equipos asignados al Departamento del Registro del Estado Familiar.</w:t>
      </w:r>
    </w:p>
    <w:p w:rsidR="00B53308" w:rsidRDefault="00B53308" w:rsidP="00B53308">
      <w:pPr>
        <w:ind w:left="705"/>
        <w:jc w:val="both"/>
        <w:rPr>
          <w:rFonts w:ascii="Bookman Old Style" w:hAnsi="Bookman Old Style"/>
          <w:sz w:val="20"/>
          <w:szCs w:val="20"/>
          <w:lang w:val="es-ES"/>
        </w:rPr>
      </w:pPr>
      <w:r>
        <w:rPr>
          <w:rFonts w:ascii="Bookman Old Style" w:hAnsi="Bookman Old Style"/>
          <w:sz w:val="20"/>
          <w:szCs w:val="20"/>
          <w:lang w:val="es-ES"/>
        </w:rPr>
        <w:t>f) $341.65 para Cancelar Facturas a DATAPRINT DE EL SALVADOR S.A DE C.V., valor por la compra de 1 ups y 1 impresor multifuncional EPSON, para ser utilizados en el Departamento de Secretaria Municipal.</w:t>
      </w:r>
    </w:p>
    <w:p w:rsidR="00B53308" w:rsidRDefault="00B53308" w:rsidP="00B53308">
      <w:pPr>
        <w:ind w:left="705"/>
        <w:jc w:val="both"/>
        <w:rPr>
          <w:rFonts w:ascii="Bookman Old Style" w:hAnsi="Bookman Old Style"/>
          <w:sz w:val="20"/>
          <w:szCs w:val="20"/>
          <w:lang w:val="es-ES"/>
        </w:rPr>
      </w:pPr>
      <w:r>
        <w:rPr>
          <w:rFonts w:ascii="Bookman Old Style" w:hAnsi="Bookman Old Style"/>
          <w:sz w:val="20"/>
          <w:szCs w:val="20"/>
          <w:lang w:val="es-ES"/>
        </w:rPr>
        <w:t xml:space="preserve">g) $515.60 para Cancelar a DISTRIBUCION SALVADOREÑA S.A DE C.V., valor por la compra de 40 fardos de papel higiénico para uso en los Servicios Municipales de ésta </w:t>
      </w:r>
      <w:proofErr w:type="spellStart"/>
      <w:r>
        <w:rPr>
          <w:rFonts w:ascii="Bookman Old Style" w:hAnsi="Bookman Old Style"/>
          <w:sz w:val="20"/>
          <w:szCs w:val="20"/>
          <w:lang w:val="es-ES"/>
        </w:rPr>
        <w:t>Alcaldia</w:t>
      </w:r>
      <w:proofErr w:type="spellEnd"/>
      <w:r>
        <w:rPr>
          <w:rFonts w:ascii="Bookman Old Style" w:hAnsi="Bookman Old Style"/>
          <w:sz w:val="20"/>
          <w:szCs w:val="20"/>
          <w:lang w:val="es-ES"/>
        </w:rPr>
        <w:t>.</w:t>
      </w:r>
    </w:p>
    <w:p w:rsidR="00B53308" w:rsidRDefault="00B53308" w:rsidP="00B53308">
      <w:pPr>
        <w:ind w:left="705"/>
        <w:jc w:val="both"/>
        <w:rPr>
          <w:rFonts w:ascii="Bookman Old Style" w:hAnsi="Bookman Old Style"/>
          <w:sz w:val="20"/>
          <w:szCs w:val="20"/>
          <w:lang w:val="es-ES"/>
        </w:rPr>
      </w:pPr>
      <w:r>
        <w:rPr>
          <w:rFonts w:ascii="Bookman Old Style" w:hAnsi="Bookman Old Style"/>
          <w:sz w:val="20"/>
          <w:szCs w:val="20"/>
          <w:lang w:val="es-ES"/>
        </w:rPr>
        <w:t>h) $213.57 para Cancelar Factura a ENMANUEL S.A DE C.V., valor por servicio de dispensador y aromatizador correspondiente al mes de Julio del presente año.</w:t>
      </w:r>
    </w:p>
    <w:p w:rsidR="00B53308" w:rsidRDefault="00B53308" w:rsidP="00B53308">
      <w:pPr>
        <w:ind w:left="705"/>
        <w:jc w:val="both"/>
        <w:rPr>
          <w:rFonts w:ascii="Bookman Old Style" w:hAnsi="Bookman Old Style"/>
          <w:sz w:val="20"/>
          <w:szCs w:val="20"/>
          <w:lang w:val="es-ES"/>
        </w:rPr>
      </w:pPr>
      <w:r>
        <w:rPr>
          <w:rFonts w:ascii="Bookman Old Style" w:hAnsi="Bookman Old Style"/>
          <w:sz w:val="20"/>
          <w:szCs w:val="20"/>
          <w:lang w:val="es-ES"/>
        </w:rPr>
        <w:t xml:space="preserve">i) $550.00 para Cancelar Factura al Señor </w:t>
      </w:r>
      <w:r w:rsidRPr="00210048">
        <w:rPr>
          <w:rFonts w:ascii="Bookman Old Style" w:hAnsi="Bookman Old Style"/>
          <w:sz w:val="20"/>
          <w:szCs w:val="20"/>
          <w:highlight w:val="black"/>
          <w:lang w:val="es-ES"/>
        </w:rPr>
        <w:t>PEDRO DOMINGO VALLECIDOS PACHECO</w:t>
      </w:r>
      <w:r>
        <w:rPr>
          <w:rFonts w:ascii="Bookman Old Style" w:hAnsi="Bookman Old Style"/>
          <w:sz w:val="20"/>
          <w:szCs w:val="20"/>
          <w:lang w:val="es-ES"/>
        </w:rPr>
        <w:t xml:space="preserve">, valor por la compra de 40 fardos de papel higiénico ecológico para uso en los servicios públicos Municipales. </w:t>
      </w:r>
    </w:p>
    <w:p w:rsidR="00B53308" w:rsidRDefault="00B53308" w:rsidP="00B53308">
      <w:pPr>
        <w:ind w:left="705"/>
        <w:jc w:val="both"/>
        <w:rPr>
          <w:rFonts w:ascii="Bookman Old Style" w:hAnsi="Bookman Old Style"/>
          <w:sz w:val="20"/>
          <w:szCs w:val="20"/>
          <w:lang w:val="es-ES"/>
        </w:rPr>
      </w:pPr>
      <w:r>
        <w:rPr>
          <w:rFonts w:ascii="Bookman Old Style" w:hAnsi="Bookman Old Style"/>
          <w:sz w:val="20"/>
          <w:szCs w:val="20"/>
          <w:lang w:val="es-ES"/>
        </w:rPr>
        <w:t>j) $213.57</w:t>
      </w:r>
      <w:r w:rsidRPr="0079281F">
        <w:rPr>
          <w:rFonts w:ascii="Bookman Old Style" w:hAnsi="Bookman Old Style"/>
          <w:sz w:val="20"/>
          <w:szCs w:val="20"/>
          <w:lang w:val="es-ES"/>
        </w:rPr>
        <w:t xml:space="preserve"> </w:t>
      </w:r>
      <w:r>
        <w:rPr>
          <w:rFonts w:ascii="Bookman Old Style" w:hAnsi="Bookman Old Style"/>
          <w:sz w:val="20"/>
          <w:szCs w:val="20"/>
          <w:lang w:val="es-ES"/>
        </w:rPr>
        <w:t xml:space="preserve">para Cancelar Factura a ENMANUEL S.A DE C.V., valor por servicio de dispensador y aromatizador correspondiente al mes de </w:t>
      </w:r>
      <w:proofErr w:type="gramStart"/>
      <w:r>
        <w:rPr>
          <w:rFonts w:ascii="Bookman Old Style" w:hAnsi="Bookman Old Style"/>
          <w:sz w:val="20"/>
          <w:szCs w:val="20"/>
          <w:lang w:val="es-ES"/>
        </w:rPr>
        <w:t>Mayo</w:t>
      </w:r>
      <w:proofErr w:type="gramEnd"/>
      <w:r>
        <w:rPr>
          <w:rFonts w:ascii="Bookman Old Style" w:hAnsi="Bookman Old Style"/>
          <w:sz w:val="20"/>
          <w:szCs w:val="20"/>
          <w:lang w:val="es-ES"/>
        </w:rPr>
        <w:t xml:space="preserve"> del presente año.</w:t>
      </w:r>
    </w:p>
    <w:p w:rsidR="00B53308" w:rsidRDefault="00B53308" w:rsidP="00B53308">
      <w:pPr>
        <w:ind w:left="705"/>
        <w:jc w:val="both"/>
        <w:rPr>
          <w:rFonts w:ascii="Bookman Old Style" w:hAnsi="Bookman Old Style"/>
          <w:sz w:val="20"/>
          <w:szCs w:val="20"/>
          <w:lang w:val="es-ES"/>
        </w:rPr>
      </w:pPr>
      <w:r>
        <w:rPr>
          <w:rFonts w:ascii="Bookman Old Style" w:hAnsi="Bookman Old Style"/>
          <w:sz w:val="20"/>
          <w:szCs w:val="20"/>
          <w:lang w:val="es-ES"/>
        </w:rPr>
        <w:t>k) $1,354.56 para Cancelar Factura a ALMACENES VIDRI S.A DE C.V., valor por la compra de materiales de construcción y plástico para donaciones a personas de escasos recursos económicos del Municipio.</w:t>
      </w:r>
    </w:p>
    <w:p w:rsidR="00B53308" w:rsidRDefault="00B53308" w:rsidP="00B53308">
      <w:pPr>
        <w:ind w:left="705"/>
        <w:jc w:val="both"/>
        <w:rPr>
          <w:rFonts w:ascii="Bookman Old Style" w:hAnsi="Bookman Old Style"/>
          <w:sz w:val="20"/>
          <w:szCs w:val="20"/>
          <w:lang w:val="es-ES"/>
        </w:rPr>
      </w:pPr>
      <w:r>
        <w:rPr>
          <w:rFonts w:ascii="Bookman Old Style" w:hAnsi="Bookman Old Style"/>
          <w:sz w:val="20"/>
          <w:szCs w:val="20"/>
          <w:lang w:val="es-ES"/>
        </w:rPr>
        <w:t xml:space="preserve">l) $2,174.44 para Cancelar Factura a CENDIFE S.A DE C.V., valor por la compra de 100 focos espiral y 100 fotoceldas para mantenimiento de Alumbrado Público en </w:t>
      </w:r>
      <w:proofErr w:type="gramStart"/>
      <w:r>
        <w:rPr>
          <w:rFonts w:ascii="Bookman Old Style" w:hAnsi="Bookman Old Style"/>
          <w:sz w:val="20"/>
          <w:szCs w:val="20"/>
          <w:lang w:val="es-ES"/>
        </w:rPr>
        <w:t>ésta</w:t>
      </w:r>
      <w:proofErr w:type="gramEnd"/>
      <w:r>
        <w:rPr>
          <w:rFonts w:ascii="Bookman Old Style" w:hAnsi="Bookman Old Style"/>
          <w:sz w:val="20"/>
          <w:szCs w:val="20"/>
          <w:lang w:val="es-ES"/>
        </w:rPr>
        <w:t xml:space="preserve"> Jurisdicción.</w:t>
      </w:r>
    </w:p>
    <w:p w:rsidR="00B53308" w:rsidRDefault="00B53308" w:rsidP="00B53308">
      <w:pPr>
        <w:ind w:left="705"/>
        <w:jc w:val="both"/>
        <w:rPr>
          <w:rFonts w:ascii="Bookman Old Style" w:hAnsi="Bookman Old Style"/>
          <w:sz w:val="20"/>
          <w:szCs w:val="20"/>
          <w:lang w:val="es-ES"/>
        </w:rPr>
      </w:pPr>
      <w:r>
        <w:rPr>
          <w:rFonts w:ascii="Bookman Old Style" w:hAnsi="Bookman Old Style"/>
          <w:sz w:val="20"/>
          <w:szCs w:val="20"/>
          <w:lang w:val="es-ES"/>
        </w:rPr>
        <w:t xml:space="preserve">m) $876.00 para Cancelar Factura al Señor </w:t>
      </w:r>
      <w:r w:rsidRPr="00210048">
        <w:rPr>
          <w:rFonts w:ascii="Bookman Old Style" w:hAnsi="Bookman Old Style"/>
          <w:sz w:val="20"/>
          <w:szCs w:val="20"/>
          <w:highlight w:val="black"/>
          <w:lang w:val="es-ES"/>
        </w:rPr>
        <w:t>HECTOR ANTONIO MEJIA</w:t>
      </w:r>
      <w:r>
        <w:rPr>
          <w:rFonts w:ascii="Bookman Old Style" w:hAnsi="Bookman Old Style"/>
          <w:sz w:val="20"/>
          <w:szCs w:val="20"/>
          <w:lang w:val="es-ES"/>
        </w:rPr>
        <w:t>, valor por la compra de 12 ataúdes modelo jardín para ser donado a familiares de fallecidos de escasos recursos económicos del Municipio.</w:t>
      </w:r>
    </w:p>
    <w:p w:rsidR="00B53308" w:rsidRDefault="00B53308" w:rsidP="00B53308">
      <w:pPr>
        <w:ind w:left="705"/>
        <w:jc w:val="both"/>
        <w:rPr>
          <w:rFonts w:ascii="Bookman Old Style" w:hAnsi="Bookman Old Style"/>
          <w:sz w:val="20"/>
          <w:szCs w:val="20"/>
          <w:lang w:val="es-ES"/>
        </w:rPr>
      </w:pPr>
      <w:r>
        <w:rPr>
          <w:rFonts w:ascii="Bookman Old Style" w:hAnsi="Bookman Old Style"/>
          <w:sz w:val="20"/>
          <w:szCs w:val="20"/>
          <w:lang w:val="es-ES"/>
        </w:rPr>
        <w:t xml:space="preserve">n) $84.75 para Cancelar Factura a EL SALVADOR APPAREL SOLUTIONS S.A DE C.V., en concepto de pago por servicio de monitoreo de 3 unidades propiedad de ésta </w:t>
      </w:r>
      <w:proofErr w:type="spellStart"/>
      <w:r>
        <w:rPr>
          <w:rFonts w:ascii="Bookman Old Style" w:hAnsi="Bookman Old Style"/>
          <w:sz w:val="20"/>
          <w:szCs w:val="20"/>
          <w:lang w:val="es-ES"/>
        </w:rPr>
        <w:t>Alcaldia</w:t>
      </w:r>
      <w:proofErr w:type="spellEnd"/>
      <w:r>
        <w:rPr>
          <w:rFonts w:ascii="Bookman Old Style" w:hAnsi="Bookman Old Style"/>
          <w:sz w:val="20"/>
          <w:szCs w:val="20"/>
          <w:lang w:val="es-ES"/>
        </w:rPr>
        <w:t>, correspondiente al mes de mayo de 2015.</w:t>
      </w:r>
    </w:p>
    <w:p w:rsidR="00B53308" w:rsidRDefault="00B53308" w:rsidP="00B53308">
      <w:pPr>
        <w:ind w:left="705"/>
        <w:jc w:val="both"/>
        <w:rPr>
          <w:rFonts w:ascii="Bookman Old Style" w:hAnsi="Bookman Old Style"/>
          <w:sz w:val="20"/>
          <w:szCs w:val="20"/>
          <w:lang w:val="es-ES"/>
        </w:rPr>
      </w:pPr>
      <w:r>
        <w:rPr>
          <w:rFonts w:ascii="Bookman Old Style" w:hAnsi="Bookman Old Style"/>
          <w:sz w:val="20"/>
          <w:szCs w:val="20"/>
          <w:lang w:val="es-ES"/>
        </w:rPr>
        <w:t>o)</w:t>
      </w:r>
      <w:r w:rsidRPr="001F351C">
        <w:rPr>
          <w:rFonts w:ascii="Bookman Old Style" w:hAnsi="Bookman Old Style"/>
          <w:sz w:val="20"/>
          <w:szCs w:val="20"/>
          <w:lang w:val="es-ES"/>
        </w:rPr>
        <w:t xml:space="preserve"> </w:t>
      </w:r>
      <w:r>
        <w:rPr>
          <w:rFonts w:ascii="Bookman Old Style" w:hAnsi="Bookman Old Style"/>
          <w:sz w:val="20"/>
          <w:szCs w:val="20"/>
          <w:lang w:val="es-ES"/>
        </w:rPr>
        <w:t xml:space="preserve">$84.75 para Cancelar Factura a EL SALVADOR APPAREL SOLUTIONS S.A DE C.V., en concepto de pago por servicio de monitoreo de 3 unidades propiedad de ésta </w:t>
      </w:r>
      <w:proofErr w:type="spellStart"/>
      <w:r>
        <w:rPr>
          <w:rFonts w:ascii="Bookman Old Style" w:hAnsi="Bookman Old Style"/>
          <w:sz w:val="20"/>
          <w:szCs w:val="20"/>
          <w:lang w:val="es-ES"/>
        </w:rPr>
        <w:t>Alcaldia</w:t>
      </w:r>
      <w:proofErr w:type="spellEnd"/>
      <w:r>
        <w:rPr>
          <w:rFonts w:ascii="Bookman Old Style" w:hAnsi="Bookman Old Style"/>
          <w:sz w:val="20"/>
          <w:szCs w:val="20"/>
          <w:lang w:val="es-ES"/>
        </w:rPr>
        <w:t>, correspondiente al mes de junio de 2015.</w:t>
      </w:r>
    </w:p>
    <w:p w:rsidR="00B53308" w:rsidRDefault="00B53308" w:rsidP="00B53308">
      <w:pPr>
        <w:ind w:left="705"/>
        <w:jc w:val="both"/>
        <w:rPr>
          <w:rFonts w:ascii="Bookman Old Style" w:hAnsi="Bookman Old Style"/>
          <w:sz w:val="20"/>
          <w:szCs w:val="20"/>
          <w:lang w:val="es-ES"/>
        </w:rPr>
      </w:pPr>
    </w:p>
    <w:p w:rsidR="00B53308" w:rsidRDefault="00B53308" w:rsidP="00B53308">
      <w:pPr>
        <w:ind w:left="705"/>
        <w:jc w:val="both"/>
        <w:rPr>
          <w:rFonts w:ascii="Bookman Old Style" w:hAnsi="Bookman Old Style"/>
          <w:sz w:val="20"/>
          <w:szCs w:val="20"/>
          <w:lang w:val="es-ES"/>
        </w:rPr>
      </w:pPr>
    </w:p>
    <w:p w:rsidR="00B53308" w:rsidRPr="00474D6C" w:rsidRDefault="00B53308" w:rsidP="00B53308">
      <w:pPr>
        <w:ind w:left="705"/>
        <w:jc w:val="both"/>
        <w:rPr>
          <w:rFonts w:ascii="Bookman Old Style" w:hAnsi="Bookman Old Style"/>
          <w:sz w:val="20"/>
          <w:szCs w:val="20"/>
          <w:lang w:val="es-ES"/>
        </w:rPr>
      </w:pPr>
    </w:p>
    <w:p w:rsidR="00B53308" w:rsidRDefault="00B53308" w:rsidP="00B53308">
      <w:pPr>
        <w:jc w:val="both"/>
        <w:rPr>
          <w:rFonts w:ascii="Bookman Old Style" w:hAnsi="Bookman Old Style"/>
          <w:sz w:val="20"/>
          <w:szCs w:val="20"/>
        </w:rPr>
      </w:pPr>
    </w:p>
    <w:p w:rsidR="00B53308" w:rsidRPr="005E1D3F" w:rsidRDefault="00B53308" w:rsidP="00B53308">
      <w:pPr>
        <w:rPr>
          <w:lang w:val="es-ES" w:eastAsia="es-ES"/>
        </w:rPr>
      </w:pPr>
    </w:p>
    <w:p w:rsidR="00B53308" w:rsidRPr="005E1D3F" w:rsidRDefault="00B53308" w:rsidP="00B53308">
      <w:pPr>
        <w:jc w:val="center"/>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Ing. Carlos Alberto Molina López,</w:t>
      </w:r>
    </w:p>
    <w:p w:rsidR="00B53308" w:rsidRPr="005E1D3F" w:rsidRDefault="00B53308" w:rsidP="00B53308">
      <w:pPr>
        <w:ind w:left="2124" w:firstLine="708"/>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Alcalde Municipal.</w:t>
      </w:r>
    </w:p>
    <w:p w:rsidR="00B53308" w:rsidRPr="005E1D3F" w:rsidRDefault="00B53308" w:rsidP="00B53308">
      <w:pPr>
        <w:rPr>
          <w:rFonts w:ascii="Bookman Old Style" w:hAnsi="Bookman Old Style"/>
          <w:color w:val="000000" w:themeColor="text1"/>
          <w:sz w:val="20"/>
          <w:szCs w:val="20"/>
          <w:lang w:val="es-ES" w:eastAsia="es-ES"/>
        </w:rPr>
      </w:pPr>
    </w:p>
    <w:p w:rsidR="00B53308" w:rsidRPr="005E1D3F" w:rsidRDefault="00B53308" w:rsidP="00B53308">
      <w:pPr>
        <w:rPr>
          <w:rFonts w:ascii="Bookman Old Style" w:hAnsi="Bookman Old Style"/>
          <w:color w:val="000000" w:themeColor="text1"/>
          <w:sz w:val="20"/>
          <w:szCs w:val="20"/>
          <w:lang w:val="es-ES" w:eastAsia="es-ES"/>
        </w:rPr>
      </w:pPr>
    </w:p>
    <w:p w:rsidR="00B53308" w:rsidRPr="005E1D3F" w:rsidRDefault="00B53308" w:rsidP="00B53308">
      <w:pPr>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Sr. Rodrigo Ernesto Lemus Miranda.</w:t>
      </w:r>
      <w:r w:rsidRPr="005E1D3F">
        <w:rPr>
          <w:rFonts w:ascii="Bookman Old Style" w:hAnsi="Bookman Old Style"/>
          <w:color w:val="000000" w:themeColor="text1"/>
          <w:sz w:val="20"/>
          <w:szCs w:val="20"/>
          <w:lang w:val="es-ES" w:eastAsia="es-ES"/>
        </w:rPr>
        <w:tab/>
        <w:t xml:space="preserve">            Ing. Gerardo </w:t>
      </w:r>
      <w:proofErr w:type="spellStart"/>
      <w:r w:rsidRPr="005E1D3F">
        <w:rPr>
          <w:rFonts w:ascii="Bookman Old Style" w:hAnsi="Bookman Old Style"/>
          <w:color w:val="000000" w:themeColor="text1"/>
          <w:sz w:val="20"/>
          <w:szCs w:val="20"/>
          <w:lang w:val="es-ES" w:eastAsia="es-ES"/>
        </w:rPr>
        <w:t>Erdulfo</w:t>
      </w:r>
      <w:proofErr w:type="spellEnd"/>
      <w:r w:rsidRPr="005E1D3F">
        <w:rPr>
          <w:rFonts w:ascii="Bookman Old Style" w:hAnsi="Bookman Old Style"/>
          <w:color w:val="000000" w:themeColor="text1"/>
          <w:sz w:val="20"/>
          <w:szCs w:val="20"/>
          <w:lang w:val="es-ES" w:eastAsia="es-ES"/>
        </w:rPr>
        <w:t xml:space="preserve"> Torres Melgar                   </w:t>
      </w:r>
    </w:p>
    <w:p w:rsidR="00B53308" w:rsidRPr="005E1D3F" w:rsidRDefault="00B53308" w:rsidP="00B53308">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Síndico </w:t>
      </w:r>
      <w:proofErr w:type="gramStart"/>
      <w:r w:rsidRPr="005E1D3F">
        <w:rPr>
          <w:rFonts w:ascii="Bookman Old Style" w:hAnsi="Bookman Old Style"/>
          <w:color w:val="000000" w:themeColor="text1"/>
          <w:sz w:val="20"/>
          <w:szCs w:val="20"/>
          <w:lang w:val="es-ES" w:eastAsia="es-ES"/>
        </w:rPr>
        <w:t>Municipal.-</w:t>
      </w:r>
      <w:proofErr w:type="gramEnd"/>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 xml:space="preserve">        1° Regidor Propietario.-</w:t>
      </w:r>
    </w:p>
    <w:p w:rsidR="00B53308" w:rsidRPr="005E1D3F" w:rsidRDefault="00B53308" w:rsidP="00B53308">
      <w:pPr>
        <w:jc w:val="both"/>
        <w:rPr>
          <w:rFonts w:ascii="Bookman Old Style" w:hAnsi="Bookman Old Style"/>
          <w:color w:val="000000" w:themeColor="text1"/>
          <w:sz w:val="20"/>
          <w:szCs w:val="20"/>
          <w:lang w:val="es-ES" w:eastAsia="es-ES"/>
        </w:rPr>
      </w:pPr>
    </w:p>
    <w:p w:rsidR="00B53308" w:rsidRPr="005E1D3F" w:rsidRDefault="00B53308" w:rsidP="00B53308">
      <w:pPr>
        <w:jc w:val="both"/>
        <w:rPr>
          <w:rFonts w:ascii="Bookman Old Style" w:hAnsi="Bookman Old Style"/>
          <w:color w:val="000000" w:themeColor="text1"/>
          <w:sz w:val="20"/>
          <w:szCs w:val="20"/>
          <w:lang w:val="es-ES" w:eastAsia="es-ES"/>
        </w:rPr>
      </w:pPr>
    </w:p>
    <w:p w:rsidR="00B53308" w:rsidRPr="005E1D3F" w:rsidRDefault="00B53308" w:rsidP="00B53308">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Sr. Héctor Manuel Aquino Guardado</w:t>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 xml:space="preserve"> Sr. Carlos Roberto Polanco Orellana</w:t>
      </w:r>
    </w:p>
    <w:p w:rsidR="00B53308" w:rsidRPr="005E1D3F" w:rsidRDefault="00B53308" w:rsidP="00B53308">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2º. Regidor </w:t>
      </w:r>
      <w:proofErr w:type="gramStart"/>
      <w:r w:rsidRPr="005E1D3F">
        <w:rPr>
          <w:rFonts w:ascii="Bookman Old Style" w:hAnsi="Bookman Old Style"/>
          <w:color w:val="000000" w:themeColor="text1"/>
          <w:sz w:val="20"/>
          <w:szCs w:val="20"/>
          <w:lang w:val="es-ES" w:eastAsia="es-ES"/>
        </w:rPr>
        <w:t>Propietario.-</w:t>
      </w:r>
      <w:proofErr w:type="gramEnd"/>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 xml:space="preserve">       3º. Regidor Propietario.-</w:t>
      </w:r>
    </w:p>
    <w:p w:rsidR="00B53308" w:rsidRPr="005E1D3F" w:rsidRDefault="00B53308" w:rsidP="00B53308">
      <w:pPr>
        <w:jc w:val="both"/>
        <w:rPr>
          <w:rFonts w:ascii="Bookman Old Style" w:hAnsi="Bookman Old Style"/>
          <w:color w:val="000000" w:themeColor="text1"/>
          <w:sz w:val="20"/>
          <w:szCs w:val="20"/>
          <w:lang w:val="es-ES" w:eastAsia="es-ES"/>
        </w:rPr>
      </w:pPr>
    </w:p>
    <w:p w:rsidR="00B53308" w:rsidRPr="005E1D3F" w:rsidRDefault="00B53308" w:rsidP="00B53308">
      <w:pPr>
        <w:jc w:val="both"/>
        <w:rPr>
          <w:rFonts w:ascii="Bookman Old Style" w:hAnsi="Bookman Old Style"/>
          <w:color w:val="000000" w:themeColor="text1"/>
          <w:sz w:val="20"/>
          <w:szCs w:val="20"/>
          <w:lang w:val="es-ES" w:eastAsia="es-ES"/>
        </w:rPr>
      </w:pPr>
    </w:p>
    <w:p w:rsidR="00B53308" w:rsidRPr="005E1D3F" w:rsidRDefault="00B53308" w:rsidP="00B53308">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Lic. </w:t>
      </w:r>
      <w:proofErr w:type="spellStart"/>
      <w:r w:rsidRPr="005E1D3F">
        <w:rPr>
          <w:rFonts w:ascii="Bookman Old Style" w:hAnsi="Bookman Old Style"/>
          <w:color w:val="000000" w:themeColor="text1"/>
          <w:sz w:val="20"/>
          <w:szCs w:val="20"/>
          <w:lang w:val="es-ES" w:eastAsia="es-ES"/>
        </w:rPr>
        <w:t>Jhuran</w:t>
      </w:r>
      <w:proofErr w:type="spellEnd"/>
      <w:r w:rsidRPr="005E1D3F">
        <w:rPr>
          <w:rFonts w:ascii="Bookman Old Style" w:hAnsi="Bookman Old Style"/>
          <w:color w:val="000000" w:themeColor="text1"/>
          <w:sz w:val="20"/>
          <w:szCs w:val="20"/>
          <w:lang w:val="es-ES" w:eastAsia="es-ES"/>
        </w:rPr>
        <w:t xml:space="preserve"> Efraín Osorio Barahona</w:t>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 xml:space="preserve"> Profa. Josefina Marroquín </w:t>
      </w:r>
      <w:proofErr w:type="spellStart"/>
      <w:r w:rsidRPr="005E1D3F">
        <w:rPr>
          <w:rFonts w:ascii="Bookman Old Style" w:hAnsi="Bookman Old Style"/>
          <w:color w:val="000000" w:themeColor="text1"/>
          <w:sz w:val="20"/>
          <w:szCs w:val="20"/>
          <w:lang w:val="es-ES" w:eastAsia="es-ES"/>
        </w:rPr>
        <w:t>Mancia</w:t>
      </w:r>
      <w:proofErr w:type="spellEnd"/>
    </w:p>
    <w:p w:rsidR="00B53308" w:rsidRPr="005E1D3F" w:rsidRDefault="00B53308" w:rsidP="00B53308">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4º. Regidor </w:t>
      </w:r>
      <w:proofErr w:type="gramStart"/>
      <w:r w:rsidRPr="005E1D3F">
        <w:rPr>
          <w:rFonts w:ascii="Bookman Old Style" w:hAnsi="Bookman Old Style"/>
          <w:color w:val="000000" w:themeColor="text1"/>
          <w:sz w:val="20"/>
          <w:szCs w:val="20"/>
          <w:lang w:val="es-ES" w:eastAsia="es-ES"/>
        </w:rPr>
        <w:t>Propietario.-</w:t>
      </w:r>
      <w:proofErr w:type="gramEnd"/>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 xml:space="preserve">           5º. Regidor Propietario.-</w:t>
      </w:r>
    </w:p>
    <w:p w:rsidR="00B53308" w:rsidRPr="005E1D3F" w:rsidRDefault="00B53308" w:rsidP="00B53308">
      <w:pPr>
        <w:jc w:val="both"/>
        <w:rPr>
          <w:rFonts w:ascii="Bookman Old Style" w:hAnsi="Bookman Old Style"/>
          <w:color w:val="000000" w:themeColor="text1"/>
          <w:sz w:val="20"/>
          <w:szCs w:val="20"/>
          <w:lang w:val="es-ES" w:eastAsia="es-ES"/>
        </w:rPr>
      </w:pPr>
    </w:p>
    <w:p w:rsidR="00B53308" w:rsidRPr="005E1D3F" w:rsidRDefault="00B53308" w:rsidP="00B53308">
      <w:pPr>
        <w:jc w:val="both"/>
        <w:rPr>
          <w:rFonts w:ascii="Bookman Old Style" w:hAnsi="Bookman Old Style"/>
          <w:color w:val="000000" w:themeColor="text1"/>
          <w:sz w:val="20"/>
          <w:szCs w:val="20"/>
          <w:lang w:val="es-ES" w:eastAsia="es-ES"/>
        </w:rPr>
      </w:pPr>
    </w:p>
    <w:p w:rsidR="00B53308" w:rsidRPr="005E1D3F" w:rsidRDefault="00B53308" w:rsidP="00B53308">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Sr. José Luis Castellón </w:t>
      </w:r>
      <w:proofErr w:type="gramStart"/>
      <w:r w:rsidRPr="005E1D3F">
        <w:rPr>
          <w:rFonts w:ascii="Bookman Old Style" w:hAnsi="Bookman Old Style"/>
          <w:color w:val="000000" w:themeColor="text1"/>
          <w:sz w:val="20"/>
          <w:szCs w:val="20"/>
          <w:lang w:val="es-ES" w:eastAsia="es-ES"/>
        </w:rPr>
        <w:t xml:space="preserve">Morales  </w:t>
      </w:r>
      <w:r w:rsidRPr="005E1D3F">
        <w:rPr>
          <w:rFonts w:ascii="Bookman Old Style" w:hAnsi="Bookman Old Style"/>
          <w:color w:val="000000" w:themeColor="text1"/>
          <w:sz w:val="20"/>
          <w:szCs w:val="20"/>
          <w:lang w:val="es-ES" w:eastAsia="es-ES"/>
        </w:rPr>
        <w:tab/>
      </w:r>
      <w:proofErr w:type="gramEnd"/>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Sr. Jorge Ernesto Fernández</w:t>
      </w:r>
    </w:p>
    <w:p w:rsidR="00B53308" w:rsidRPr="005E1D3F" w:rsidRDefault="00B53308" w:rsidP="00B53308">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6º. Regidor </w:t>
      </w:r>
      <w:proofErr w:type="gramStart"/>
      <w:r w:rsidRPr="005E1D3F">
        <w:rPr>
          <w:rFonts w:ascii="Bookman Old Style" w:hAnsi="Bookman Old Style"/>
          <w:color w:val="000000" w:themeColor="text1"/>
          <w:sz w:val="20"/>
          <w:szCs w:val="20"/>
          <w:lang w:val="es-ES" w:eastAsia="es-ES"/>
        </w:rPr>
        <w:t>Propietario.-</w:t>
      </w:r>
      <w:proofErr w:type="gramEnd"/>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 xml:space="preserve">      7º. Regidor Propietario.-</w:t>
      </w:r>
    </w:p>
    <w:p w:rsidR="00B53308" w:rsidRPr="005E1D3F" w:rsidRDefault="00B53308" w:rsidP="00B53308">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w:t>
      </w:r>
    </w:p>
    <w:p w:rsidR="00B53308" w:rsidRPr="005E1D3F" w:rsidRDefault="00B53308" w:rsidP="00B53308">
      <w:pPr>
        <w:jc w:val="both"/>
        <w:rPr>
          <w:rFonts w:ascii="Bookman Old Style" w:hAnsi="Bookman Old Style"/>
          <w:color w:val="000000" w:themeColor="text1"/>
          <w:sz w:val="20"/>
          <w:szCs w:val="20"/>
          <w:lang w:val="es-ES" w:eastAsia="es-ES"/>
        </w:rPr>
      </w:pPr>
    </w:p>
    <w:p w:rsidR="00B53308" w:rsidRPr="005E1D3F" w:rsidRDefault="00B53308" w:rsidP="00B53308">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Sr. Miguel Ángel Hernández</w:t>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 xml:space="preserve">          Sr. Luis David Magaña Renderos</w:t>
      </w:r>
    </w:p>
    <w:p w:rsidR="00B53308" w:rsidRPr="005E1D3F" w:rsidRDefault="00B53308" w:rsidP="00B53308">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8º. Regidor </w:t>
      </w:r>
      <w:proofErr w:type="gramStart"/>
      <w:r w:rsidRPr="005E1D3F">
        <w:rPr>
          <w:rFonts w:ascii="Bookman Old Style" w:hAnsi="Bookman Old Style"/>
          <w:color w:val="000000" w:themeColor="text1"/>
          <w:sz w:val="20"/>
          <w:szCs w:val="20"/>
          <w:lang w:val="es-ES" w:eastAsia="es-ES"/>
        </w:rPr>
        <w:t>Propietario.-</w:t>
      </w:r>
      <w:proofErr w:type="gramEnd"/>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 xml:space="preserve">                          1º. Regidor Suplente.-</w:t>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18"/>
          <w:szCs w:val="18"/>
          <w:lang w:val="es-ES" w:eastAsia="es-ES"/>
        </w:rPr>
        <w:tab/>
      </w:r>
      <w:r w:rsidRPr="005E1D3F">
        <w:rPr>
          <w:rFonts w:ascii="Bookman Old Style" w:hAnsi="Bookman Old Style"/>
          <w:color w:val="000000" w:themeColor="text1"/>
          <w:sz w:val="18"/>
          <w:szCs w:val="18"/>
          <w:lang w:val="es-ES" w:eastAsia="es-ES"/>
        </w:rPr>
        <w:tab/>
      </w:r>
      <w:r w:rsidRPr="005E1D3F">
        <w:rPr>
          <w:rFonts w:ascii="Bookman Old Style" w:hAnsi="Bookman Old Style"/>
          <w:color w:val="000000" w:themeColor="text1"/>
          <w:sz w:val="18"/>
          <w:szCs w:val="18"/>
          <w:lang w:val="es-ES" w:eastAsia="es-ES"/>
        </w:rPr>
        <w:tab/>
      </w:r>
      <w:r w:rsidRPr="005E1D3F">
        <w:rPr>
          <w:rFonts w:ascii="Bookman Old Style" w:hAnsi="Bookman Old Style"/>
          <w:color w:val="000000" w:themeColor="text1"/>
          <w:sz w:val="18"/>
          <w:szCs w:val="18"/>
          <w:lang w:val="es-ES" w:eastAsia="es-ES"/>
        </w:rPr>
        <w:tab/>
      </w:r>
      <w:r w:rsidRPr="005E1D3F">
        <w:rPr>
          <w:rFonts w:ascii="Bookman Old Style" w:hAnsi="Bookman Old Style"/>
          <w:color w:val="000000" w:themeColor="text1"/>
          <w:sz w:val="18"/>
          <w:szCs w:val="18"/>
          <w:lang w:val="es-ES" w:eastAsia="es-ES"/>
        </w:rPr>
        <w:tab/>
        <w:t xml:space="preserve"> </w:t>
      </w:r>
      <w:r w:rsidRPr="005E1D3F">
        <w:rPr>
          <w:rFonts w:ascii="Bookman Old Style" w:hAnsi="Bookman Old Style"/>
          <w:color w:val="000000" w:themeColor="text1"/>
          <w:sz w:val="18"/>
          <w:szCs w:val="18"/>
          <w:lang w:val="es-ES" w:eastAsia="es-ES"/>
        </w:rPr>
        <w:tab/>
      </w:r>
    </w:p>
    <w:p w:rsidR="00B53308" w:rsidRPr="005E1D3F" w:rsidRDefault="00B53308" w:rsidP="00B53308">
      <w:pPr>
        <w:jc w:val="both"/>
        <w:rPr>
          <w:rFonts w:ascii="Bookman Old Style" w:hAnsi="Bookman Old Style"/>
          <w:color w:val="000000" w:themeColor="text1"/>
          <w:sz w:val="18"/>
          <w:szCs w:val="18"/>
          <w:lang w:val="es-ES" w:eastAsia="es-ES"/>
        </w:rPr>
      </w:pPr>
    </w:p>
    <w:p w:rsidR="00B53308" w:rsidRPr="005E1D3F" w:rsidRDefault="00B53308" w:rsidP="00B53308">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Sr. Ernesto Godoy González,</w:t>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Licda. Rosa Isabel Arias Bautista</w:t>
      </w:r>
    </w:p>
    <w:p w:rsidR="00B53308" w:rsidRPr="005E1D3F" w:rsidRDefault="00B53308" w:rsidP="00B53308">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2º. Regidor </w:t>
      </w:r>
      <w:proofErr w:type="gramStart"/>
      <w:r w:rsidRPr="005E1D3F">
        <w:rPr>
          <w:rFonts w:ascii="Bookman Old Style" w:hAnsi="Bookman Old Style"/>
          <w:color w:val="000000" w:themeColor="text1"/>
          <w:sz w:val="20"/>
          <w:szCs w:val="20"/>
          <w:lang w:val="es-ES" w:eastAsia="es-ES"/>
        </w:rPr>
        <w:t>Suplente.-</w:t>
      </w:r>
      <w:proofErr w:type="gramEnd"/>
      <w:r w:rsidRPr="005E1D3F">
        <w:rPr>
          <w:rFonts w:ascii="Bookman Old Style" w:hAnsi="Bookman Old Style"/>
          <w:color w:val="000000" w:themeColor="text1"/>
          <w:sz w:val="20"/>
          <w:szCs w:val="20"/>
          <w:lang w:val="es-ES" w:eastAsia="es-ES"/>
        </w:rPr>
        <w:t xml:space="preserve">                            </w:t>
      </w:r>
      <w:r w:rsidRPr="005E1D3F">
        <w:rPr>
          <w:rFonts w:ascii="Bookman Old Style" w:hAnsi="Bookman Old Style"/>
          <w:color w:val="000000" w:themeColor="text1"/>
          <w:sz w:val="20"/>
          <w:szCs w:val="20"/>
          <w:lang w:val="es-ES" w:eastAsia="es-ES"/>
        </w:rPr>
        <w:tab/>
        <w:t xml:space="preserve">          3º. Regidor Suplente.-</w:t>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p>
    <w:p w:rsidR="00B53308" w:rsidRPr="005E1D3F" w:rsidRDefault="00B53308" w:rsidP="00B53308">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p>
    <w:p w:rsidR="00B53308" w:rsidRPr="005E1D3F" w:rsidRDefault="00B53308" w:rsidP="00B53308">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Sr. Dora Beatriz </w:t>
      </w:r>
      <w:proofErr w:type="spellStart"/>
      <w:r w:rsidRPr="005E1D3F">
        <w:rPr>
          <w:rFonts w:ascii="Bookman Old Style" w:hAnsi="Bookman Old Style"/>
          <w:color w:val="000000" w:themeColor="text1"/>
          <w:sz w:val="20"/>
          <w:szCs w:val="20"/>
          <w:lang w:val="es-ES" w:eastAsia="es-ES"/>
        </w:rPr>
        <w:t>Beltranena</w:t>
      </w:r>
      <w:proofErr w:type="spellEnd"/>
      <w:r w:rsidRPr="005E1D3F">
        <w:rPr>
          <w:rFonts w:ascii="Bookman Old Style" w:hAnsi="Bookman Old Style"/>
          <w:color w:val="000000" w:themeColor="text1"/>
          <w:sz w:val="20"/>
          <w:szCs w:val="20"/>
          <w:lang w:val="es-ES" w:eastAsia="es-ES"/>
        </w:rPr>
        <w:t xml:space="preserve"> de </w:t>
      </w:r>
      <w:proofErr w:type="spellStart"/>
      <w:r w:rsidRPr="005E1D3F">
        <w:rPr>
          <w:rFonts w:ascii="Bookman Old Style" w:hAnsi="Bookman Old Style"/>
          <w:color w:val="000000" w:themeColor="text1"/>
          <w:sz w:val="20"/>
          <w:szCs w:val="20"/>
          <w:lang w:val="es-ES" w:eastAsia="es-ES"/>
        </w:rPr>
        <w:t>Mancia</w:t>
      </w:r>
      <w:proofErr w:type="spellEnd"/>
      <w:r w:rsidRPr="005E1D3F">
        <w:rPr>
          <w:rFonts w:ascii="Bookman Old Style" w:hAnsi="Bookman Old Style"/>
          <w:color w:val="000000" w:themeColor="text1"/>
          <w:sz w:val="20"/>
          <w:szCs w:val="20"/>
          <w:lang w:val="es-ES" w:eastAsia="es-ES"/>
        </w:rPr>
        <w:t>,</w:t>
      </w:r>
    </w:p>
    <w:p w:rsidR="00B53308" w:rsidRPr="005E1D3F" w:rsidRDefault="00B53308" w:rsidP="00B53308">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4º. Regidor </w:t>
      </w:r>
      <w:proofErr w:type="gramStart"/>
      <w:r w:rsidRPr="005E1D3F">
        <w:rPr>
          <w:rFonts w:ascii="Bookman Old Style" w:hAnsi="Bookman Old Style"/>
          <w:color w:val="000000" w:themeColor="text1"/>
          <w:sz w:val="20"/>
          <w:szCs w:val="20"/>
          <w:lang w:val="es-ES" w:eastAsia="es-ES"/>
        </w:rPr>
        <w:t>Suplente.-</w:t>
      </w:r>
      <w:proofErr w:type="gramEnd"/>
      <w:r w:rsidRPr="005E1D3F">
        <w:rPr>
          <w:rFonts w:ascii="Bookman Old Style" w:hAnsi="Bookman Old Style"/>
          <w:color w:val="000000" w:themeColor="text1"/>
          <w:sz w:val="20"/>
          <w:szCs w:val="20"/>
          <w:lang w:val="es-ES" w:eastAsia="es-ES"/>
        </w:rPr>
        <w:t xml:space="preserve">                            </w:t>
      </w:r>
    </w:p>
    <w:p w:rsidR="00B53308" w:rsidRPr="005E1D3F" w:rsidRDefault="00B53308" w:rsidP="00B53308">
      <w:pPr>
        <w:jc w:val="both"/>
        <w:rPr>
          <w:rFonts w:ascii="Bookman Old Style" w:hAnsi="Bookman Old Style"/>
          <w:color w:val="000000" w:themeColor="text1"/>
          <w:sz w:val="20"/>
          <w:szCs w:val="20"/>
          <w:lang w:val="es-ES" w:eastAsia="es-ES"/>
        </w:rPr>
      </w:pPr>
    </w:p>
    <w:p w:rsidR="00B53308" w:rsidRPr="005E1D3F" w:rsidRDefault="00B53308" w:rsidP="00B53308">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w:t>
      </w:r>
    </w:p>
    <w:p w:rsidR="00B53308" w:rsidRPr="005E1D3F" w:rsidRDefault="00B53308" w:rsidP="00B53308">
      <w:pPr>
        <w:jc w:val="both"/>
        <w:rPr>
          <w:rFonts w:ascii="Bookman Old Style" w:hAnsi="Bookman Old Style"/>
          <w:color w:val="000000" w:themeColor="text1"/>
          <w:sz w:val="20"/>
          <w:szCs w:val="20"/>
          <w:lang w:val="es-ES" w:eastAsia="es-ES"/>
        </w:rPr>
      </w:pPr>
    </w:p>
    <w:p w:rsidR="00B53308" w:rsidRPr="005E1D3F" w:rsidRDefault="00B53308" w:rsidP="00B53308">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Licda. </w:t>
      </w:r>
      <w:proofErr w:type="spellStart"/>
      <w:r w:rsidRPr="005E1D3F">
        <w:rPr>
          <w:rFonts w:ascii="Bookman Old Style" w:hAnsi="Bookman Old Style"/>
          <w:color w:val="000000" w:themeColor="text1"/>
          <w:sz w:val="20"/>
          <w:szCs w:val="20"/>
          <w:lang w:val="es-ES" w:eastAsia="es-ES"/>
        </w:rPr>
        <w:t>Yasmin</w:t>
      </w:r>
      <w:proofErr w:type="spellEnd"/>
      <w:r w:rsidRPr="005E1D3F">
        <w:rPr>
          <w:rFonts w:ascii="Bookman Old Style" w:hAnsi="Bookman Old Style"/>
          <w:color w:val="000000" w:themeColor="text1"/>
          <w:sz w:val="20"/>
          <w:szCs w:val="20"/>
          <w:lang w:val="es-ES" w:eastAsia="es-ES"/>
        </w:rPr>
        <w:t xml:space="preserve"> Karina Martínez Torres,</w:t>
      </w:r>
    </w:p>
    <w:p w:rsidR="00B53308" w:rsidRPr="005E1D3F" w:rsidRDefault="00B53308" w:rsidP="00B53308">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Secretaria </w:t>
      </w:r>
      <w:proofErr w:type="gramStart"/>
      <w:r w:rsidRPr="005E1D3F">
        <w:rPr>
          <w:rFonts w:ascii="Bookman Old Style" w:hAnsi="Bookman Old Style"/>
          <w:color w:val="000000" w:themeColor="text1"/>
          <w:sz w:val="20"/>
          <w:szCs w:val="20"/>
          <w:lang w:val="es-ES" w:eastAsia="es-ES"/>
        </w:rPr>
        <w:t>Municipal.-</w:t>
      </w:r>
      <w:proofErr w:type="gramEnd"/>
    </w:p>
    <w:p w:rsidR="00340550" w:rsidRDefault="00340550">
      <w:bookmarkStart w:id="0" w:name="_GoBack"/>
      <w:bookmarkEnd w:id="0"/>
    </w:p>
    <w:sectPr w:rsidR="003405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08"/>
    <w:rsid w:val="00340550"/>
    <w:rsid w:val="009650EB"/>
    <w:rsid w:val="00B5330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17A55-52E8-4273-80C9-0A39C1EA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308"/>
    <w:pPr>
      <w:spacing w:after="0" w:line="240" w:lineRule="auto"/>
    </w:pPr>
    <w:rPr>
      <w:rFonts w:ascii="Times New Roman" w:eastAsia="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53308"/>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53308"/>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6753</Words>
  <Characters>37142</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2018-09-14T21:10:00Z</dcterms:created>
  <dcterms:modified xsi:type="dcterms:W3CDTF">2018-09-14T21:15:00Z</dcterms:modified>
</cp:coreProperties>
</file>