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2A3898" w:rsidRPr="00292A46" w:rsidRDefault="002A3898" w:rsidP="002A3898">
      <w:pPr>
        <w:pStyle w:val="Sinespaciado"/>
        <w:jc w:val="right"/>
        <w:rPr>
          <w:rFonts w:ascii="Arial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  <w:lang w:eastAsia="es-ES"/>
        </w:rPr>
        <w:t>Sa</w:t>
      </w:r>
      <w:r w:rsidR="008179CF">
        <w:rPr>
          <w:rFonts w:ascii="Arial" w:hAnsi="Arial" w:cs="Arial"/>
          <w:sz w:val="24"/>
          <w:szCs w:val="24"/>
          <w:lang w:eastAsia="es-ES"/>
        </w:rPr>
        <w:t>n Luis la Herradura, 04 de julio</w:t>
      </w:r>
      <w:r w:rsidR="00523927">
        <w:rPr>
          <w:rFonts w:ascii="Arial" w:hAnsi="Arial" w:cs="Arial"/>
          <w:sz w:val="24"/>
          <w:szCs w:val="24"/>
          <w:lang w:eastAsia="es-ES"/>
        </w:rPr>
        <w:t xml:space="preserve"> de 2022</w:t>
      </w: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CB5FAD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Público en general</w:t>
      </w:r>
    </w:p>
    <w:p w:rsidR="002A3898" w:rsidRPr="00292A46" w:rsidRDefault="002A3898" w:rsidP="002A3898">
      <w:pPr>
        <w:pStyle w:val="Sinespaciado"/>
        <w:jc w:val="both"/>
        <w:rPr>
          <w:rFonts w:ascii="Arial" w:eastAsia="Arial Unicode MS" w:hAnsi="Arial" w:cs="Arial"/>
          <w:noProof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Presente.</w:t>
      </w:r>
    </w:p>
    <w:p w:rsidR="002A3898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9E5A1A" w:rsidRPr="00292A46" w:rsidRDefault="009E5A1A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 xml:space="preserve">Por este medio, </w:t>
      </w:r>
      <w:r w:rsidRPr="00292A46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La Municipalidad de San Luis La Herradura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a través de la Unidad de Acceso a la Información Pública, declara </w:t>
      </w:r>
      <w:r w:rsidRPr="003B54DD">
        <w:rPr>
          <w:rFonts w:ascii="Arial" w:hAnsi="Arial" w:cs="Arial"/>
          <w:b/>
          <w:sz w:val="24"/>
          <w:szCs w:val="24"/>
          <w:lang w:eastAsia="es-ES"/>
        </w:rPr>
        <w:t>la inexistencia</w:t>
      </w:r>
      <w:r w:rsidRPr="00292A46">
        <w:rPr>
          <w:rFonts w:ascii="Arial" w:hAnsi="Arial" w:cs="Arial"/>
          <w:sz w:val="24"/>
          <w:szCs w:val="24"/>
          <w:lang w:eastAsia="es-ES"/>
        </w:rPr>
        <w:t xml:space="preserve"> de índice de información reservada, a que se refiere el artículo 50 literal “m” de la Ley de Acceso a la Información Pública.</w:t>
      </w:r>
    </w:p>
    <w:p w:rsidR="009E5A1A" w:rsidRPr="00292A46" w:rsidRDefault="009E5A1A" w:rsidP="002A3898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292A46">
        <w:rPr>
          <w:rFonts w:ascii="Arial" w:hAnsi="Arial" w:cs="Arial"/>
          <w:sz w:val="24"/>
          <w:szCs w:val="24"/>
          <w:lang w:eastAsia="es-ES"/>
        </w:rPr>
        <w:t>Y para hacerlo del conocimiento del público en general, se elabora la presente acta.</w:t>
      </w: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rPr>
          <w:rFonts w:ascii="Arial" w:hAnsi="Arial" w:cs="Arial"/>
          <w:sz w:val="24"/>
          <w:szCs w:val="24"/>
          <w:lang w:eastAsia="es-ES"/>
        </w:rPr>
      </w:pPr>
    </w:p>
    <w:p w:rsidR="002A3898" w:rsidRPr="00292A46" w:rsidRDefault="002A3898" w:rsidP="002A3898">
      <w:pPr>
        <w:spacing w:before="100" w:beforeAutospacing="1" w:after="100" w:afterAutospacing="1"/>
        <w:jc w:val="both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es-ES"/>
        </w:rPr>
      </w:pPr>
    </w:p>
    <w:p w:rsidR="002A3898" w:rsidRPr="00292A46" w:rsidRDefault="002A3898" w:rsidP="002A3898">
      <w:pPr>
        <w:pStyle w:val="Sinespaciado"/>
        <w:jc w:val="both"/>
        <w:rPr>
          <w:rFonts w:ascii="Arial" w:hAnsi="Arial" w:cs="Arial"/>
          <w:sz w:val="24"/>
          <w:szCs w:val="24"/>
          <w:lang w:eastAsia="es-ES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Eul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alio de Jesús Orellana Orellana.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SV"/>
        </w:rPr>
        <w:t>Oficial de Información</w:t>
      </w:r>
      <w:r w:rsidR="009E5A1A">
        <w:rPr>
          <w:rFonts w:ascii="Arial" w:eastAsia="Times New Roman" w:hAnsi="Arial" w:cs="Arial"/>
          <w:color w:val="222222"/>
          <w:sz w:val="24"/>
          <w:szCs w:val="24"/>
          <w:lang w:eastAsia="es-SV"/>
        </w:rPr>
        <w:t>.</w:t>
      </w: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Default="002A3898" w:rsidP="002A389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es-SV"/>
        </w:rPr>
      </w:pPr>
    </w:p>
    <w:p w:rsidR="002A3898" w:rsidRPr="00292A46" w:rsidRDefault="002A3898" w:rsidP="002A3898">
      <w:pPr>
        <w:rPr>
          <w:rFonts w:ascii="Arial" w:hAnsi="Arial" w:cs="Arial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48C" w:rsidRDefault="0036248C" w:rsidP="007B795B">
      <w:pPr>
        <w:spacing w:after="0" w:line="240" w:lineRule="auto"/>
      </w:pPr>
      <w:r>
        <w:separator/>
      </w:r>
    </w:p>
  </w:endnote>
  <w:endnote w:type="continuationSeparator" w:id="1">
    <w:p w:rsidR="0036248C" w:rsidRDefault="0036248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94" w:rsidRDefault="00C5469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94" w:rsidRDefault="00C5469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48C" w:rsidRDefault="0036248C" w:rsidP="007B795B">
      <w:pPr>
        <w:spacing w:after="0" w:line="240" w:lineRule="auto"/>
      </w:pPr>
      <w:r>
        <w:separator/>
      </w:r>
    </w:p>
  </w:footnote>
  <w:footnote w:type="continuationSeparator" w:id="1">
    <w:p w:rsidR="0036248C" w:rsidRDefault="0036248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43F9E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7" o:spid="_x0000_s2081" type="#_x0000_t75" style="position:absolute;margin-left:0;margin-top:0;width:434.5pt;height:562.3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643F9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643F9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8" o:spid="_x0000_s2082" type="#_x0000_t75" style="position:absolute;left:0;text-align:left;margin-left:0;margin-top:0;width:434.5pt;height:562.3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643F9E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83436" o:spid="_x0000_s2080" type="#_x0000_t75" style="position:absolute;margin-left:0;margin-top:0;width:434.5pt;height:562.3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3A2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194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4D22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009F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0904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37DE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4E6E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3898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8C"/>
    <w:rsid w:val="003624CB"/>
    <w:rsid w:val="003633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A753E"/>
    <w:rsid w:val="003B0A75"/>
    <w:rsid w:val="003B1987"/>
    <w:rsid w:val="003B4EFA"/>
    <w:rsid w:val="003B5297"/>
    <w:rsid w:val="003B54DD"/>
    <w:rsid w:val="003B6A59"/>
    <w:rsid w:val="003C137B"/>
    <w:rsid w:val="003C1EB5"/>
    <w:rsid w:val="003C27C0"/>
    <w:rsid w:val="003C2A39"/>
    <w:rsid w:val="003C3898"/>
    <w:rsid w:val="003C421A"/>
    <w:rsid w:val="003C4F3E"/>
    <w:rsid w:val="003C755D"/>
    <w:rsid w:val="003C77E6"/>
    <w:rsid w:val="003D17D2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3BE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3927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62E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1D20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F9E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9CF"/>
    <w:rsid w:val="00817E0A"/>
    <w:rsid w:val="008205B6"/>
    <w:rsid w:val="00821067"/>
    <w:rsid w:val="008220E9"/>
    <w:rsid w:val="00822B19"/>
    <w:rsid w:val="008230DC"/>
    <w:rsid w:val="008236D3"/>
    <w:rsid w:val="008240BF"/>
    <w:rsid w:val="00826A4B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5A1A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694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5FAD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2FAC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A20"/>
    <w:rsid w:val="00E535B2"/>
    <w:rsid w:val="00E535D2"/>
    <w:rsid w:val="00E54A34"/>
    <w:rsid w:val="00E55C0C"/>
    <w:rsid w:val="00E568DE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7F5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</cp:revision>
  <cp:lastPrinted>2020-01-14T15:46:00Z</cp:lastPrinted>
  <dcterms:created xsi:type="dcterms:W3CDTF">2023-01-11T21:34:00Z</dcterms:created>
  <dcterms:modified xsi:type="dcterms:W3CDTF">2023-01-11T21:34:00Z</dcterms:modified>
</cp:coreProperties>
</file>